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DFB" w:rsidRDefault="00FB3DFB" w:rsidP="00FB3DFB">
      <w:pPr>
        <w:spacing w:after="0" w:line="240" w:lineRule="auto"/>
        <w:jc w:val="center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 xml:space="preserve">Postępowanie o udzielenie </w:t>
      </w:r>
      <w:proofErr w:type="spellStart"/>
      <w:r>
        <w:rPr>
          <w:rFonts w:ascii="Century Gothic" w:hAnsi="Century Gothic" w:cs="Century Gothic"/>
        </w:rPr>
        <w:t>zamówienia</w:t>
      </w:r>
      <w:proofErr w:type="spellEnd"/>
      <w:r>
        <w:rPr>
          <w:rFonts w:ascii="Century Gothic" w:hAnsi="Century Gothic" w:cs="Century Gothic"/>
        </w:rPr>
        <w:t xml:space="preserve"> publicznego na podstawie art. 138o ustawy </w:t>
      </w:r>
      <w:proofErr w:type="spellStart"/>
      <w:r>
        <w:rPr>
          <w:rFonts w:ascii="Century Gothic" w:hAnsi="Century Gothic" w:cs="Century Gothic"/>
        </w:rPr>
        <w:t>Pzp</w:t>
      </w:r>
      <w:proofErr w:type="spellEnd"/>
      <w:r>
        <w:rPr>
          <w:rFonts w:ascii="Century Gothic" w:hAnsi="Century Gothic" w:cs="Century Gothic"/>
        </w:rPr>
        <w:t xml:space="preserve"> </w:t>
      </w:r>
      <w:r w:rsidR="0073393D">
        <w:rPr>
          <w:rFonts w:ascii="Century Gothic" w:hAnsi="Century Gothic" w:cs="Century Gothic"/>
        </w:rPr>
        <w:br/>
      </w:r>
      <w:r>
        <w:rPr>
          <w:rFonts w:ascii="Century Gothic" w:hAnsi="Century Gothic" w:cs="Century Gothic"/>
        </w:rPr>
        <w:t>z dnia 29 stycznia</w:t>
      </w:r>
      <w:r w:rsidR="002C74CE">
        <w:rPr>
          <w:rFonts w:ascii="Century Gothic" w:hAnsi="Century Gothic" w:cs="Century Gothic"/>
        </w:rPr>
        <w:t xml:space="preserve"> 2004 </w:t>
      </w:r>
      <w:proofErr w:type="spellStart"/>
      <w:r w:rsidR="002C74CE">
        <w:rPr>
          <w:rFonts w:ascii="Century Gothic" w:hAnsi="Century Gothic" w:cs="Century Gothic"/>
        </w:rPr>
        <w:t>r</w:t>
      </w:r>
      <w:proofErr w:type="spellEnd"/>
      <w:r w:rsidR="002C74CE">
        <w:rPr>
          <w:rFonts w:ascii="Century Gothic" w:hAnsi="Century Gothic" w:cs="Century Gothic"/>
        </w:rPr>
        <w:t>, Dz. U. z 2015 r. poz. 2164</w:t>
      </w:r>
      <w:r w:rsidR="00540E9B">
        <w:rPr>
          <w:rFonts w:ascii="Century Gothic" w:hAnsi="Century Gothic" w:cs="Century Gothic"/>
        </w:rPr>
        <w:t xml:space="preserve"> z </w:t>
      </w:r>
      <w:proofErr w:type="spellStart"/>
      <w:r w:rsidR="00540E9B">
        <w:rPr>
          <w:rFonts w:ascii="Century Gothic" w:hAnsi="Century Gothic" w:cs="Century Gothic"/>
        </w:rPr>
        <w:t>późn</w:t>
      </w:r>
      <w:proofErr w:type="spellEnd"/>
      <w:r w:rsidR="00B17B0C">
        <w:rPr>
          <w:rFonts w:ascii="Century Gothic" w:hAnsi="Century Gothic" w:cs="Century Gothic"/>
        </w:rPr>
        <w:t>.</w:t>
      </w:r>
      <w:r w:rsidR="00540E9B">
        <w:rPr>
          <w:rFonts w:ascii="Century Gothic" w:hAnsi="Century Gothic" w:cs="Century Gothic"/>
        </w:rPr>
        <w:t xml:space="preserve"> zm</w:t>
      </w:r>
      <w:r>
        <w:rPr>
          <w:rFonts w:ascii="Century Gothic" w:hAnsi="Century Gothic" w:cs="Century Gothic"/>
        </w:rPr>
        <w:t>.</w:t>
      </w:r>
    </w:p>
    <w:p w:rsidR="00135C16" w:rsidRPr="000D5CB5" w:rsidRDefault="006A17FA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 w:rsidRPr="000D5CB5">
        <w:rPr>
          <w:rFonts w:ascii="Century Gothic" w:eastAsia="Times New Roman" w:hAnsi="Century Gothic" w:cs="Arial"/>
          <w:lang w:eastAsia="pl-PL"/>
        </w:rPr>
        <w:br/>
      </w:r>
      <w:r w:rsidR="00797A06">
        <w:rPr>
          <w:rFonts w:ascii="Century Gothic" w:hAnsi="Century Gothic" w:cs="Century Gothic"/>
        </w:rPr>
        <w:t>Numer sprawy NZ/P/4</w:t>
      </w:r>
      <w:r w:rsidR="00AB5142">
        <w:rPr>
          <w:rFonts w:ascii="Century Gothic" w:hAnsi="Century Gothic" w:cs="Century Gothic"/>
        </w:rPr>
        <w:t>/2017</w:t>
      </w:r>
    </w:p>
    <w:p w:rsidR="00122572" w:rsidRPr="000D5CB5" w:rsidRDefault="00122572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6A17FA" w:rsidRPr="000D5CB5" w:rsidRDefault="00E377FB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D6411A">
        <w:rPr>
          <w:rFonts w:ascii="Century Gothic" w:eastAsia="Times New Roman" w:hAnsi="Century Gothic" w:cs="Arial"/>
          <w:b/>
          <w:lang w:eastAsia="pl-PL"/>
        </w:rPr>
        <w:t>I</w:t>
      </w:r>
      <w:r w:rsidR="00D6411A">
        <w:rPr>
          <w:rFonts w:ascii="Century Gothic" w:eastAsia="Times New Roman" w:hAnsi="Century Gothic" w:cs="Arial"/>
          <w:b/>
          <w:lang w:eastAsia="pl-PL"/>
        </w:rPr>
        <w:t>.</w:t>
      </w:r>
      <w:r w:rsidRPr="000D5CB5">
        <w:rPr>
          <w:rFonts w:ascii="Century Gothic" w:eastAsia="Times New Roman" w:hAnsi="Century Gothic" w:cs="Arial"/>
          <w:lang w:eastAsia="pl-PL"/>
        </w:rPr>
        <w:t>:</w:t>
      </w:r>
      <w:r w:rsidR="006A17FA" w:rsidRPr="000D5CB5">
        <w:rPr>
          <w:rFonts w:ascii="Century Gothic" w:eastAsia="Times New Roman" w:hAnsi="Century Gothic" w:cs="Arial"/>
          <w:lang w:eastAsia="pl-PL"/>
        </w:rPr>
        <w:t xml:space="preserve"> ZAMAWIAJĄCY</w:t>
      </w:r>
    </w:p>
    <w:p w:rsidR="00135C16" w:rsidRDefault="00135C16" w:rsidP="00937407">
      <w:pPr>
        <w:tabs>
          <w:tab w:val="left" w:pos="9781"/>
        </w:tabs>
        <w:spacing w:after="0" w:line="264" w:lineRule="auto"/>
        <w:ind w:right="425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CENTRALNY OŚRODEK SPORTU</w:t>
      </w:r>
    </w:p>
    <w:p w:rsidR="006B2EB6" w:rsidRPr="000D5CB5" w:rsidRDefault="006B2EB6" w:rsidP="00937407">
      <w:pPr>
        <w:tabs>
          <w:tab w:val="left" w:pos="9781"/>
        </w:tabs>
        <w:spacing w:after="0" w:line="264" w:lineRule="auto"/>
        <w:ind w:right="425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Instytucja</w:t>
      </w:r>
      <w:r w:rsidRPr="006B2EB6">
        <w:rPr>
          <w:rFonts w:ascii="Century Gothic" w:hAnsi="Century Gothic"/>
        </w:rPr>
        <w:t xml:space="preserve"> Gospodarki Budżetowej z siedzibą w Warszawie, (00-449), ul. </w:t>
      </w:r>
      <w:r>
        <w:rPr>
          <w:rFonts w:ascii="Century Gothic" w:hAnsi="Century Gothic"/>
        </w:rPr>
        <w:t>Łazienkowska 6A, zarejestrowana</w:t>
      </w:r>
      <w:r w:rsidRPr="006B2EB6">
        <w:rPr>
          <w:rFonts w:ascii="Century Gothic" w:hAnsi="Century Gothic"/>
        </w:rPr>
        <w:t xml:space="preserve"> pod numerem KRS 0000374033 w Krajowym Rejestrze Sądowym przez Sąd Rejonowy dla M. St. Warszawy w Warszawie, XII Wydział Gospodarcz</w:t>
      </w:r>
      <w:r>
        <w:rPr>
          <w:rFonts w:ascii="Century Gothic" w:hAnsi="Century Gothic"/>
        </w:rPr>
        <w:t xml:space="preserve">y Krajowego Rejestru Sądowego, </w:t>
      </w:r>
      <w:r w:rsidRPr="006B2EB6">
        <w:rPr>
          <w:rFonts w:ascii="Century Gothic" w:hAnsi="Century Gothic"/>
        </w:rPr>
        <w:t>posiadającym numery: NIP 701-027-39-50</w:t>
      </w:r>
      <w:r>
        <w:rPr>
          <w:rFonts w:ascii="Century Gothic" w:hAnsi="Century Gothic"/>
        </w:rPr>
        <w:t xml:space="preserve">, </w:t>
      </w:r>
      <w:r w:rsidRPr="006B2EB6">
        <w:rPr>
          <w:rFonts w:ascii="Century Gothic" w:hAnsi="Century Gothic"/>
        </w:rPr>
        <w:t>REGON 142733356</w:t>
      </w:r>
      <w:r>
        <w:rPr>
          <w:rFonts w:ascii="Century Gothic" w:hAnsi="Century Gothic"/>
        </w:rPr>
        <w:t>.</w:t>
      </w:r>
    </w:p>
    <w:p w:rsidR="00DD7979" w:rsidRDefault="00DD7979" w:rsidP="00937407">
      <w:pPr>
        <w:tabs>
          <w:tab w:val="left" w:pos="9781"/>
        </w:tabs>
        <w:spacing w:after="0" w:line="264" w:lineRule="auto"/>
        <w:ind w:right="425"/>
        <w:jc w:val="both"/>
        <w:rPr>
          <w:rFonts w:ascii="Century Gothic" w:hAnsi="Century Gothic"/>
        </w:rPr>
      </w:pPr>
    </w:p>
    <w:p w:rsidR="00DD7979" w:rsidRPr="008E55D0" w:rsidRDefault="00DD7979" w:rsidP="00937407">
      <w:pPr>
        <w:shd w:val="clear" w:color="auto" w:fill="FFFFFF"/>
        <w:suppressAutoHyphens w:val="0"/>
        <w:spacing w:after="0" w:line="264" w:lineRule="auto"/>
        <w:ind w:left="720" w:right="158"/>
        <w:jc w:val="both"/>
        <w:rPr>
          <w:rFonts w:ascii="Century Gothic" w:eastAsia="Times New Roman" w:hAnsi="Century Gothic" w:cs="Arial"/>
          <w:lang w:eastAsia="pl-PL"/>
        </w:rPr>
      </w:pPr>
    </w:p>
    <w:p w:rsidR="00DD7979" w:rsidRPr="000D5CB5" w:rsidRDefault="00DD7979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D6411A">
        <w:rPr>
          <w:rFonts w:ascii="Century Gothic" w:eastAsia="Times New Roman" w:hAnsi="Century Gothic" w:cs="Arial"/>
          <w:b/>
          <w:lang w:eastAsia="pl-PL"/>
        </w:rPr>
        <w:t>II</w:t>
      </w:r>
      <w:r w:rsidR="00D6411A">
        <w:rPr>
          <w:rFonts w:ascii="Century Gothic" w:eastAsia="Times New Roman" w:hAnsi="Century Gothic" w:cs="Arial"/>
          <w:b/>
          <w:lang w:eastAsia="pl-PL"/>
        </w:rPr>
        <w:t>.</w:t>
      </w:r>
      <w:r w:rsidRPr="000D5CB5">
        <w:rPr>
          <w:rFonts w:ascii="Century Gothic" w:eastAsia="Times New Roman" w:hAnsi="Century Gothic" w:cs="Arial"/>
          <w:lang w:eastAsia="pl-PL"/>
        </w:rPr>
        <w:t xml:space="preserve">: </w:t>
      </w:r>
      <w:r w:rsidRPr="000D5CB5">
        <w:rPr>
          <w:rFonts w:ascii="Century Gothic" w:eastAsia="Times New Roman" w:hAnsi="Century Gothic" w:cs="Arial"/>
          <w:bCs/>
          <w:lang w:eastAsia="pl-PL"/>
        </w:rPr>
        <w:t>TRYB UDZIELENIA ZAMÓWIENIA</w:t>
      </w:r>
    </w:p>
    <w:p w:rsidR="00DD7979" w:rsidRDefault="00DD7979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Postępowanie prowadzone na podstawie art. 138o ustawy P</w:t>
      </w:r>
      <w:r w:rsidR="006B2EB6">
        <w:rPr>
          <w:rFonts w:ascii="Century Gothic" w:hAnsi="Century Gothic" w:cs="Century Gothic"/>
        </w:rPr>
        <w:t xml:space="preserve">rawo </w:t>
      </w:r>
      <w:r>
        <w:rPr>
          <w:rFonts w:ascii="Century Gothic" w:hAnsi="Century Gothic" w:cs="Century Gothic"/>
        </w:rPr>
        <w:t>z</w:t>
      </w:r>
      <w:r w:rsidR="006B2EB6">
        <w:rPr>
          <w:rFonts w:ascii="Century Gothic" w:hAnsi="Century Gothic" w:cs="Century Gothic"/>
        </w:rPr>
        <w:t xml:space="preserve">amówień </w:t>
      </w:r>
      <w:r>
        <w:rPr>
          <w:rFonts w:ascii="Century Gothic" w:hAnsi="Century Gothic" w:cs="Century Gothic"/>
        </w:rPr>
        <w:t>p</w:t>
      </w:r>
      <w:r w:rsidR="006B2EB6">
        <w:rPr>
          <w:rFonts w:ascii="Century Gothic" w:hAnsi="Century Gothic" w:cs="Century Gothic"/>
        </w:rPr>
        <w:t>ublicznych</w:t>
      </w:r>
      <w:r>
        <w:rPr>
          <w:rFonts w:ascii="Century Gothic" w:hAnsi="Century Gothic" w:cs="Century Gothic"/>
        </w:rPr>
        <w:t xml:space="preserve"> z dnia 29 stycznia 2004 </w:t>
      </w:r>
      <w:proofErr w:type="spellStart"/>
      <w:r>
        <w:rPr>
          <w:rFonts w:ascii="Century Gothic" w:hAnsi="Century Gothic" w:cs="Century Gothic"/>
        </w:rPr>
        <w:t>r</w:t>
      </w:r>
      <w:proofErr w:type="spellEnd"/>
      <w:r>
        <w:rPr>
          <w:rFonts w:ascii="Century Gothic" w:hAnsi="Century Gothic" w:cs="Century Gothic"/>
        </w:rPr>
        <w:t xml:space="preserve">, Dz. U. z 2015 r. poz. 2164 z </w:t>
      </w:r>
      <w:proofErr w:type="spellStart"/>
      <w:r>
        <w:rPr>
          <w:rFonts w:ascii="Century Gothic" w:hAnsi="Century Gothic" w:cs="Century Gothic"/>
        </w:rPr>
        <w:t>późn</w:t>
      </w:r>
      <w:proofErr w:type="spellEnd"/>
      <w:r w:rsidR="00B17B0C">
        <w:rPr>
          <w:rFonts w:ascii="Century Gothic" w:hAnsi="Century Gothic" w:cs="Century Gothic"/>
        </w:rPr>
        <w:t>.</w:t>
      </w:r>
      <w:r>
        <w:rPr>
          <w:rFonts w:ascii="Century Gothic" w:hAnsi="Century Gothic" w:cs="Century Gothic"/>
        </w:rPr>
        <w:t xml:space="preserve"> zm</w:t>
      </w:r>
      <w:r w:rsidR="006B2EB6">
        <w:rPr>
          <w:rFonts w:ascii="Century Gothic" w:hAnsi="Century Gothic" w:cs="Century Gothic"/>
        </w:rPr>
        <w:t>. (ustawa PZP)</w:t>
      </w:r>
      <w:r>
        <w:rPr>
          <w:rFonts w:ascii="Century Gothic" w:hAnsi="Century Gothic" w:cs="Century Gothic"/>
        </w:rPr>
        <w:t>.</w:t>
      </w:r>
    </w:p>
    <w:p w:rsidR="00DD7979" w:rsidRPr="000D5CB5" w:rsidRDefault="00DD7979" w:rsidP="00937407">
      <w:pPr>
        <w:tabs>
          <w:tab w:val="left" w:pos="9781"/>
        </w:tabs>
        <w:spacing w:after="0" w:line="264" w:lineRule="auto"/>
        <w:ind w:right="425"/>
        <w:jc w:val="both"/>
        <w:rPr>
          <w:rFonts w:ascii="Century Gothic" w:hAnsi="Century Gothic"/>
        </w:rPr>
      </w:pPr>
    </w:p>
    <w:p w:rsidR="00FB3DFB" w:rsidRDefault="00FB3DFB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6A17FA" w:rsidRDefault="006A17FA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D6411A">
        <w:rPr>
          <w:rFonts w:ascii="Century Gothic" w:eastAsia="Times New Roman" w:hAnsi="Century Gothic" w:cs="Arial"/>
          <w:b/>
          <w:lang w:eastAsia="pl-PL"/>
        </w:rPr>
        <w:t>II</w:t>
      </w:r>
      <w:r w:rsidR="00DD7979" w:rsidRPr="00D6411A">
        <w:rPr>
          <w:rFonts w:ascii="Century Gothic" w:eastAsia="Times New Roman" w:hAnsi="Century Gothic" w:cs="Arial"/>
          <w:b/>
          <w:lang w:eastAsia="pl-PL"/>
        </w:rPr>
        <w:t>I</w:t>
      </w:r>
      <w:r w:rsidR="00D6411A">
        <w:rPr>
          <w:rFonts w:ascii="Century Gothic" w:eastAsia="Times New Roman" w:hAnsi="Century Gothic" w:cs="Arial"/>
          <w:lang w:eastAsia="pl-PL"/>
        </w:rPr>
        <w:t>.</w:t>
      </w:r>
      <w:r w:rsidRPr="000D5CB5">
        <w:rPr>
          <w:rFonts w:ascii="Century Gothic" w:eastAsia="Times New Roman" w:hAnsi="Century Gothic" w:cs="Arial"/>
          <w:lang w:eastAsia="pl-PL"/>
        </w:rPr>
        <w:t>: PRZEDMIOT ZAMÓWIENIA</w:t>
      </w:r>
    </w:p>
    <w:p w:rsidR="00FB3DFB" w:rsidRDefault="00FB3DFB" w:rsidP="00937407">
      <w:pPr>
        <w:autoSpaceDE w:val="0"/>
        <w:autoSpaceDN w:val="0"/>
        <w:adjustRightInd w:val="0"/>
        <w:spacing w:after="0" w:line="264" w:lineRule="auto"/>
        <w:jc w:val="both"/>
        <w:rPr>
          <w:rFonts w:ascii="Century Gothic" w:hAnsi="Century Gothic" w:cs="Arial"/>
          <w:bCs/>
        </w:rPr>
      </w:pPr>
      <w:r w:rsidRPr="00FB3DFB">
        <w:rPr>
          <w:rFonts w:ascii="Century Gothic" w:hAnsi="Century Gothic" w:cs="Arial"/>
          <w:bCs/>
        </w:rPr>
        <w:t xml:space="preserve">Całodobowa ochrona fizyczna osób i mienia Centralnego Ośrodka Sportu w Warszawie przy ul. Łazienkowskiej 6a </w:t>
      </w:r>
      <w:r w:rsidR="00BB483E">
        <w:rPr>
          <w:rFonts w:ascii="Century Gothic" w:hAnsi="Century Gothic" w:cs="Arial"/>
          <w:bCs/>
        </w:rPr>
        <w:t>w okresie 24 miesięcy</w:t>
      </w:r>
      <w:r w:rsidRPr="00FB3DFB">
        <w:rPr>
          <w:rFonts w:ascii="Century Gothic" w:hAnsi="Century Gothic" w:cs="Arial"/>
          <w:bCs/>
        </w:rPr>
        <w:t>.</w:t>
      </w:r>
    </w:p>
    <w:p w:rsidR="000255DB" w:rsidRDefault="000255DB" w:rsidP="00937407">
      <w:pPr>
        <w:autoSpaceDE w:val="0"/>
        <w:autoSpaceDN w:val="0"/>
        <w:adjustRightInd w:val="0"/>
        <w:spacing w:after="0" w:line="264" w:lineRule="auto"/>
        <w:jc w:val="both"/>
        <w:rPr>
          <w:rFonts w:ascii="Century Gothic" w:hAnsi="Century Gothic" w:cs="Arial"/>
          <w:bCs/>
        </w:rPr>
      </w:pPr>
    </w:p>
    <w:p w:rsidR="00516FFB" w:rsidRDefault="00516FFB" w:rsidP="00937407">
      <w:pPr>
        <w:spacing w:after="0" w:line="264" w:lineRule="auto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Kod i nazwa określona we Wspólnym Słowniku Zamówień (CPV): </w:t>
      </w:r>
    </w:p>
    <w:p w:rsidR="00516FFB" w:rsidRPr="00516FFB" w:rsidRDefault="00516FFB" w:rsidP="00937407">
      <w:pPr>
        <w:spacing w:after="0" w:line="264" w:lineRule="auto"/>
        <w:jc w:val="both"/>
        <w:rPr>
          <w:rFonts w:ascii="Century Gothic" w:hAnsi="Century Gothic" w:cs="Arial"/>
          <w:bCs/>
        </w:rPr>
      </w:pPr>
      <w:r w:rsidRPr="00516FFB">
        <w:rPr>
          <w:rFonts w:ascii="Century Gothic" w:hAnsi="Century Gothic" w:cs="Arial"/>
          <w:bCs/>
        </w:rPr>
        <w:t>79710000-4 usługi ochroniarskie.</w:t>
      </w:r>
    </w:p>
    <w:p w:rsidR="00516FFB" w:rsidRPr="00E856B2" w:rsidRDefault="000255DB" w:rsidP="00937407">
      <w:pPr>
        <w:widowControl w:val="0"/>
        <w:tabs>
          <w:tab w:val="left" w:pos="142"/>
          <w:tab w:val="left" w:pos="426"/>
          <w:tab w:val="left" w:pos="85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spacing w:before="120" w:after="120" w:line="264" w:lineRule="auto"/>
        <w:jc w:val="both"/>
        <w:rPr>
          <w:rFonts w:ascii="Century Gothic" w:eastAsia="Times New Roman" w:hAnsi="Century Gothic" w:cs="A"/>
          <w:color w:val="000000"/>
          <w:lang w:eastAsia="pl-PL"/>
        </w:rPr>
      </w:pPr>
      <w:r>
        <w:rPr>
          <w:rFonts w:ascii="Century Gothic" w:hAnsi="Century Gothic" w:cs="Arial"/>
        </w:rPr>
        <w:t xml:space="preserve">Zamawiający </w:t>
      </w:r>
      <w:r w:rsidR="00AC13E0" w:rsidRPr="00AC13E0">
        <w:rPr>
          <w:rFonts w:ascii="Century Gothic" w:eastAsia="Times New Roman" w:hAnsi="Century Gothic" w:cs="A"/>
          <w:color w:val="000000"/>
          <w:lang w:eastAsia="pl-PL"/>
        </w:rPr>
        <w:t>informuje, że czynności dotyczące usługi ochrony muszą być wykonywane przez osoby zatrudnione na podstawie umowy o pracę w roz</w:t>
      </w:r>
      <w:r w:rsidR="00AC13E0">
        <w:rPr>
          <w:rFonts w:ascii="Century Gothic" w:eastAsia="Times New Roman" w:hAnsi="Century Gothic" w:cs="A"/>
          <w:color w:val="000000"/>
          <w:lang w:eastAsia="pl-PL"/>
        </w:rPr>
        <w:t xml:space="preserve">umieniu przepisów ustawy </w:t>
      </w:r>
      <w:r w:rsidR="0073393D">
        <w:rPr>
          <w:rFonts w:ascii="Century Gothic" w:eastAsia="Times New Roman" w:hAnsi="Century Gothic" w:cs="A"/>
          <w:color w:val="000000"/>
          <w:lang w:eastAsia="pl-PL"/>
        </w:rPr>
        <w:br/>
      </w:r>
      <w:r w:rsidR="00AC13E0">
        <w:rPr>
          <w:rFonts w:ascii="Century Gothic" w:eastAsia="Times New Roman" w:hAnsi="Century Gothic" w:cs="A"/>
          <w:color w:val="000000"/>
          <w:lang w:eastAsia="pl-PL"/>
        </w:rPr>
        <w:t xml:space="preserve">z dnia 26 czerwca 1976 r. – Kodeks </w:t>
      </w:r>
      <w:r w:rsidR="00AC13E0" w:rsidRPr="00AC13E0">
        <w:rPr>
          <w:rFonts w:ascii="Century Gothic" w:eastAsia="Times New Roman" w:hAnsi="Century Gothic" w:cs="A"/>
          <w:color w:val="000000"/>
          <w:lang w:eastAsia="pl-PL"/>
        </w:rPr>
        <w:t>pracy (Dz. U. z 201</w:t>
      </w:r>
      <w:r w:rsidR="002D4D41">
        <w:rPr>
          <w:rFonts w:ascii="Century Gothic" w:eastAsia="Times New Roman" w:hAnsi="Century Gothic" w:cs="A"/>
          <w:color w:val="000000"/>
          <w:lang w:eastAsia="pl-PL"/>
        </w:rPr>
        <w:t>6</w:t>
      </w:r>
      <w:r w:rsidR="00AC13E0" w:rsidRPr="00AC13E0">
        <w:rPr>
          <w:rFonts w:ascii="Century Gothic" w:eastAsia="Times New Roman" w:hAnsi="Century Gothic" w:cs="A"/>
          <w:color w:val="000000"/>
          <w:lang w:eastAsia="pl-PL"/>
        </w:rPr>
        <w:t xml:space="preserve"> r. poz. 1</w:t>
      </w:r>
      <w:r w:rsidR="002D4D41">
        <w:rPr>
          <w:rFonts w:ascii="Century Gothic" w:eastAsia="Times New Roman" w:hAnsi="Century Gothic" w:cs="A"/>
          <w:color w:val="000000"/>
          <w:lang w:eastAsia="pl-PL"/>
        </w:rPr>
        <w:t>6</w:t>
      </w:r>
      <w:r w:rsidR="00AC13E0" w:rsidRPr="00AC13E0">
        <w:rPr>
          <w:rFonts w:ascii="Century Gothic" w:eastAsia="Times New Roman" w:hAnsi="Century Gothic" w:cs="A"/>
          <w:color w:val="000000"/>
          <w:lang w:eastAsia="pl-PL"/>
        </w:rPr>
        <w:t xml:space="preserve">66, z </w:t>
      </w:r>
      <w:proofErr w:type="spellStart"/>
      <w:r w:rsidR="00AC13E0" w:rsidRPr="00AC13E0">
        <w:rPr>
          <w:rFonts w:ascii="Century Gothic" w:eastAsia="Times New Roman" w:hAnsi="Century Gothic" w:cs="A"/>
          <w:color w:val="000000"/>
          <w:lang w:eastAsia="pl-PL"/>
        </w:rPr>
        <w:t>późn</w:t>
      </w:r>
      <w:proofErr w:type="spellEnd"/>
      <w:r w:rsidR="00AC13E0" w:rsidRPr="00AC13E0">
        <w:rPr>
          <w:rFonts w:ascii="Century Gothic" w:eastAsia="Times New Roman" w:hAnsi="Century Gothic" w:cs="A"/>
          <w:color w:val="000000"/>
          <w:lang w:eastAsia="pl-PL"/>
        </w:rPr>
        <w:t>. zm.).</w:t>
      </w:r>
    </w:p>
    <w:p w:rsidR="006A17FA" w:rsidRPr="000D5CB5" w:rsidRDefault="00D6411A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D6411A">
        <w:rPr>
          <w:rFonts w:ascii="Century Gothic" w:eastAsia="Times New Roman" w:hAnsi="Century Gothic" w:cs="Arial"/>
          <w:b/>
          <w:bCs/>
          <w:lang w:eastAsia="pl-PL"/>
        </w:rPr>
        <w:t>III</w:t>
      </w:r>
      <w:r w:rsidR="00C5713F" w:rsidRPr="00D6411A">
        <w:rPr>
          <w:rFonts w:ascii="Century Gothic" w:eastAsia="Times New Roman" w:hAnsi="Century Gothic" w:cs="Arial"/>
          <w:b/>
          <w:bCs/>
          <w:lang w:eastAsia="pl-PL"/>
        </w:rPr>
        <w:t>.1.1</w:t>
      </w:r>
      <w:r w:rsidR="006A17FA" w:rsidRPr="00D6411A">
        <w:rPr>
          <w:rFonts w:ascii="Century Gothic" w:eastAsia="Times New Roman" w:hAnsi="Century Gothic" w:cs="Arial"/>
          <w:b/>
          <w:bCs/>
          <w:lang w:eastAsia="pl-PL"/>
        </w:rPr>
        <w:t>)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Rodzaj </w:t>
      </w:r>
      <w:proofErr w:type="spellStart"/>
      <w:r w:rsidR="006A17FA" w:rsidRPr="000D5CB5">
        <w:rPr>
          <w:rFonts w:ascii="Century Gothic" w:eastAsia="Times New Roman" w:hAnsi="Century Gothic" w:cs="Arial"/>
          <w:bCs/>
          <w:lang w:eastAsia="pl-PL"/>
        </w:rPr>
        <w:t>zamówienia</w:t>
      </w:r>
      <w:proofErr w:type="spellEnd"/>
      <w:r w:rsidR="006A17FA" w:rsidRPr="000D5CB5">
        <w:rPr>
          <w:rFonts w:ascii="Century Gothic" w:eastAsia="Times New Roman" w:hAnsi="Century Gothic" w:cs="Arial"/>
          <w:bCs/>
          <w:lang w:eastAsia="pl-PL"/>
        </w:rPr>
        <w:t>:</w:t>
      </w:r>
      <w:r w:rsidR="006A17FA" w:rsidRPr="000D5CB5">
        <w:rPr>
          <w:rFonts w:ascii="Century Gothic" w:eastAsia="Times New Roman" w:hAnsi="Century Gothic" w:cs="Arial"/>
          <w:lang w:eastAsia="pl-PL"/>
        </w:rPr>
        <w:t xml:space="preserve"> usługi.</w:t>
      </w:r>
    </w:p>
    <w:p w:rsidR="00C5713F" w:rsidRDefault="00D6411A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D6411A">
        <w:rPr>
          <w:rFonts w:ascii="Century Gothic" w:eastAsia="Times New Roman" w:hAnsi="Century Gothic" w:cs="Arial"/>
          <w:b/>
          <w:bCs/>
          <w:lang w:eastAsia="pl-PL"/>
        </w:rPr>
        <w:t>III</w:t>
      </w:r>
      <w:r w:rsidR="00C5713F" w:rsidRPr="00D6411A">
        <w:rPr>
          <w:rFonts w:ascii="Century Gothic" w:eastAsia="Times New Roman" w:hAnsi="Century Gothic" w:cs="Arial"/>
          <w:b/>
          <w:bCs/>
          <w:lang w:eastAsia="pl-PL"/>
        </w:rPr>
        <w:t>.1.2</w:t>
      </w:r>
      <w:r w:rsidR="006A17FA" w:rsidRPr="00D6411A">
        <w:rPr>
          <w:rFonts w:ascii="Century Gothic" w:eastAsia="Times New Roman" w:hAnsi="Century Gothic" w:cs="Arial"/>
          <w:b/>
          <w:bCs/>
          <w:lang w:eastAsia="pl-PL"/>
        </w:rPr>
        <w:t>)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Określenie przedmiotu</w:t>
      </w:r>
      <w:r w:rsidR="003447BD">
        <w:rPr>
          <w:rFonts w:ascii="Century Gothic" w:eastAsia="Times New Roman" w:hAnsi="Century Gothic" w:cs="Arial"/>
          <w:bCs/>
          <w:lang w:eastAsia="pl-PL"/>
        </w:rPr>
        <w:t xml:space="preserve"> </w:t>
      </w:r>
      <w:proofErr w:type="spellStart"/>
      <w:r w:rsidR="003447BD">
        <w:rPr>
          <w:rFonts w:ascii="Century Gothic" w:eastAsia="Times New Roman" w:hAnsi="Century Gothic" w:cs="Arial"/>
          <w:bCs/>
          <w:lang w:eastAsia="pl-PL"/>
        </w:rPr>
        <w:t>zamówienia</w:t>
      </w:r>
      <w:proofErr w:type="spellEnd"/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oraz </w:t>
      </w:r>
      <w:r w:rsidR="003447BD">
        <w:rPr>
          <w:rFonts w:ascii="Century Gothic" w:eastAsia="Times New Roman" w:hAnsi="Century Gothic" w:cs="Arial"/>
          <w:bCs/>
          <w:lang w:eastAsia="pl-PL"/>
        </w:rPr>
        <w:t xml:space="preserve">określenie 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wielkości lub zakresu </w:t>
      </w:r>
      <w:proofErr w:type="spellStart"/>
      <w:r w:rsidR="006A17FA" w:rsidRPr="000D5CB5">
        <w:rPr>
          <w:rFonts w:ascii="Century Gothic" w:eastAsia="Times New Roman" w:hAnsi="Century Gothic" w:cs="Arial"/>
          <w:bCs/>
          <w:lang w:eastAsia="pl-PL"/>
        </w:rPr>
        <w:t>zamówienia</w:t>
      </w:r>
      <w:proofErr w:type="spellEnd"/>
      <w:r w:rsidR="006A17FA" w:rsidRPr="000D5CB5">
        <w:rPr>
          <w:rFonts w:ascii="Century Gothic" w:eastAsia="Times New Roman" w:hAnsi="Century Gothic" w:cs="Arial"/>
          <w:bCs/>
          <w:lang w:eastAsia="pl-PL"/>
        </w:rPr>
        <w:t>:</w:t>
      </w:r>
      <w:r w:rsidR="006A17FA" w:rsidRPr="000D5CB5">
        <w:rPr>
          <w:rFonts w:ascii="Century Gothic" w:eastAsia="Times New Roman" w:hAnsi="Century Gothic" w:cs="Arial"/>
          <w:lang w:eastAsia="pl-PL"/>
        </w:rPr>
        <w:t xml:space="preserve"> </w:t>
      </w:r>
    </w:p>
    <w:p w:rsidR="00AC57C2" w:rsidRPr="009B64EA" w:rsidRDefault="00AC57C2" w:rsidP="00937407">
      <w:pPr>
        <w:pStyle w:val="Tekstpodstawowywcity"/>
        <w:spacing w:line="264" w:lineRule="auto"/>
        <w:ind w:left="360"/>
        <w:jc w:val="both"/>
        <w:rPr>
          <w:rFonts w:ascii="Century Gothic" w:hAnsi="Century Gothic"/>
          <w:b/>
        </w:rPr>
      </w:pPr>
      <w:r w:rsidRPr="00B142B3">
        <w:rPr>
          <w:rFonts w:ascii="Century Gothic" w:hAnsi="Century Gothic"/>
        </w:rPr>
        <w:t xml:space="preserve">Ochroną należy objąć całość mienia Centralnego Ośrodka Sportu w Warszawie przy ul. Łazienkowskiej 6a w okresie </w:t>
      </w:r>
      <w:r>
        <w:rPr>
          <w:rFonts w:ascii="Century Gothic" w:hAnsi="Century Gothic"/>
        </w:rPr>
        <w:t>24</w:t>
      </w:r>
      <w:r w:rsidRPr="002C6588">
        <w:rPr>
          <w:rFonts w:ascii="Century Gothic" w:hAnsi="Century Gothic"/>
        </w:rPr>
        <w:t xml:space="preserve"> miesięcy</w:t>
      </w:r>
      <w:r w:rsidRPr="00B142B3">
        <w:rPr>
          <w:rFonts w:ascii="Century Gothic" w:hAnsi="Century Gothic"/>
        </w:rPr>
        <w:t xml:space="preserve"> od dnia zawarcia umowy</w:t>
      </w:r>
      <w:r w:rsidRPr="009B64EA">
        <w:rPr>
          <w:rFonts w:ascii="Century Gothic" w:hAnsi="Century Gothic"/>
          <w:b/>
        </w:rPr>
        <w:t>, nie wcześniej niż od dnia 0</w:t>
      </w:r>
      <w:r w:rsidR="00797A06" w:rsidRPr="009B64EA">
        <w:rPr>
          <w:rFonts w:ascii="Century Gothic" w:hAnsi="Century Gothic"/>
          <w:b/>
        </w:rPr>
        <w:t>1.03</w:t>
      </w:r>
      <w:r w:rsidRPr="009B64EA">
        <w:rPr>
          <w:rFonts w:ascii="Century Gothic" w:hAnsi="Century Gothic"/>
          <w:b/>
        </w:rPr>
        <w:t>.2017 r.</w:t>
      </w:r>
    </w:p>
    <w:p w:rsidR="00AC57C2" w:rsidRPr="00B142B3" w:rsidRDefault="00AC57C2" w:rsidP="00937407">
      <w:pPr>
        <w:pStyle w:val="Tekstpodstawowywcity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Na terenie COS znajdują się:</w:t>
      </w:r>
    </w:p>
    <w:p w:rsidR="00AC57C2" w:rsidRPr="00B142B3" w:rsidRDefault="00AC57C2" w:rsidP="00FD2901">
      <w:pPr>
        <w:numPr>
          <w:ilvl w:val="1"/>
          <w:numId w:val="4"/>
        </w:numPr>
        <w:tabs>
          <w:tab w:val="clear" w:pos="2148"/>
          <w:tab w:val="num" w:pos="720"/>
          <w:tab w:val="left" w:pos="1080"/>
        </w:tabs>
        <w:suppressAutoHyphens w:val="0"/>
        <w:spacing w:after="0" w:line="264" w:lineRule="auto"/>
        <w:ind w:left="720" w:firstLine="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Hala widowiskowo-sportowa Torwar I: powierzchnia całkowita – </w:t>
      </w:r>
      <w:r>
        <w:rPr>
          <w:rFonts w:ascii="Century Gothic" w:hAnsi="Century Gothic" w:cs="Arial"/>
        </w:rPr>
        <w:t xml:space="preserve">ok. 24 500,00 </w:t>
      </w:r>
      <w:proofErr w:type="spellStart"/>
      <w:r>
        <w:rPr>
          <w:rFonts w:ascii="Century Gothic" w:hAnsi="Century Gothic" w:cs="Arial"/>
        </w:rPr>
        <w:t>m</w:t>
      </w:r>
      <w:r w:rsidRPr="00B142B3">
        <w:rPr>
          <w:rFonts w:ascii="Century Gothic" w:hAnsi="Century Gothic" w:cs="Arial"/>
        </w:rPr>
        <w:t>²</w:t>
      </w:r>
      <w:proofErr w:type="spellEnd"/>
    </w:p>
    <w:p w:rsidR="00AC57C2" w:rsidRPr="00B142B3" w:rsidRDefault="00670B49" w:rsidP="00DB30B8">
      <w:pPr>
        <w:numPr>
          <w:ilvl w:val="1"/>
          <w:numId w:val="4"/>
        </w:numPr>
        <w:tabs>
          <w:tab w:val="left" w:pos="1080"/>
        </w:tabs>
        <w:suppressAutoHyphens w:val="0"/>
        <w:spacing w:after="0" w:line="264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Hala </w:t>
      </w:r>
      <w:r w:rsidR="00DB30B8" w:rsidRPr="00DB30B8">
        <w:rPr>
          <w:rFonts w:ascii="Century Gothic" w:hAnsi="Century Gothic" w:cs="Arial"/>
        </w:rPr>
        <w:t xml:space="preserve">widowiskowo-sportowa </w:t>
      </w:r>
      <w:r w:rsidR="00AC57C2" w:rsidRPr="00B142B3">
        <w:rPr>
          <w:rFonts w:ascii="Century Gothic" w:hAnsi="Century Gothic" w:cs="Arial"/>
        </w:rPr>
        <w:t>Torwar II Lodowisko: powierzchnia całkowita – ok.</w:t>
      </w:r>
      <w:r w:rsidR="00AC57C2">
        <w:rPr>
          <w:rFonts w:ascii="Century Gothic" w:hAnsi="Century Gothic" w:cs="Arial"/>
        </w:rPr>
        <w:t xml:space="preserve"> </w:t>
      </w:r>
      <w:r w:rsidR="00AC57C2" w:rsidRPr="00B142B3">
        <w:rPr>
          <w:rFonts w:ascii="Century Gothic" w:hAnsi="Century Gothic" w:cs="Arial"/>
        </w:rPr>
        <w:t xml:space="preserve">4 </w:t>
      </w:r>
      <w:smartTag w:uri="urn:schemas-microsoft-com:office:smarttags" w:element="metricconverter">
        <w:smartTagPr>
          <w:attr w:name="ProductID" w:val="800,00 mﾲ"/>
        </w:smartTagPr>
        <w:r w:rsidR="00AC57C2" w:rsidRPr="00B142B3">
          <w:rPr>
            <w:rFonts w:ascii="Century Gothic" w:hAnsi="Century Gothic" w:cs="Arial"/>
          </w:rPr>
          <w:t xml:space="preserve">800,00 </w:t>
        </w:r>
        <w:proofErr w:type="spellStart"/>
        <w:r w:rsidR="00AC57C2" w:rsidRPr="00B142B3">
          <w:rPr>
            <w:rFonts w:ascii="Century Gothic" w:hAnsi="Century Gothic" w:cs="Arial"/>
          </w:rPr>
          <w:t>m²</w:t>
        </w:r>
      </w:smartTag>
      <w:proofErr w:type="spellEnd"/>
      <w:r w:rsidR="00AC57C2" w:rsidRPr="00B142B3">
        <w:rPr>
          <w:rFonts w:ascii="Century Gothic" w:hAnsi="Century Gothic" w:cs="Arial"/>
        </w:rPr>
        <w:t>,</w:t>
      </w:r>
    </w:p>
    <w:p w:rsidR="00AC57C2" w:rsidRPr="00B142B3" w:rsidRDefault="00AC57C2" w:rsidP="00FD2901">
      <w:pPr>
        <w:numPr>
          <w:ilvl w:val="1"/>
          <w:numId w:val="4"/>
        </w:numPr>
        <w:tabs>
          <w:tab w:val="clear" w:pos="2148"/>
          <w:tab w:val="num" w:pos="1080"/>
        </w:tabs>
        <w:suppressAutoHyphens w:val="0"/>
        <w:spacing w:after="0" w:line="264" w:lineRule="auto"/>
        <w:ind w:left="108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Tereny zewnętrzne (drogi, ciągi komunikacyjne, chodniki, tereny zielone, parkingi) – ok. </w:t>
      </w:r>
      <w:smartTag w:uri="urn:schemas-microsoft-com:office:smarttags" w:element="metricconverter">
        <w:smartTagPr>
          <w:attr w:name="ProductID" w:val="16ﾠ900,00 mﾲ"/>
        </w:smartTagPr>
        <w:r w:rsidRPr="00B142B3">
          <w:rPr>
            <w:rFonts w:ascii="Century Gothic" w:hAnsi="Century Gothic" w:cs="Arial"/>
          </w:rPr>
          <w:t xml:space="preserve">16 900,00 </w:t>
        </w:r>
        <w:proofErr w:type="spellStart"/>
        <w:r w:rsidRPr="00B142B3">
          <w:rPr>
            <w:rFonts w:ascii="Century Gothic" w:hAnsi="Century Gothic" w:cs="Arial"/>
          </w:rPr>
          <w:t>m²</w:t>
        </w:r>
      </w:smartTag>
      <w:proofErr w:type="spellEnd"/>
      <w:r w:rsidRPr="00B142B3">
        <w:rPr>
          <w:rFonts w:ascii="Century Gothic" w:hAnsi="Century Gothic" w:cs="Arial"/>
        </w:rPr>
        <w:t>.</w:t>
      </w:r>
    </w:p>
    <w:p w:rsidR="00AC57C2" w:rsidRPr="00B142B3" w:rsidRDefault="00AC57C2" w:rsidP="00937407">
      <w:pPr>
        <w:spacing w:line="264" w:lineRule="auto"/>
        <w:jc w:val="both"/>
        <w:rPr>
          <w:rFonts w:ascii="Century Gothic" w:hAnsi="Century Gothic" w:cs="Arial"/>
          <w:b/>
          <w:bCs/>
          <w:u w:val="single"/>
        </w:rPr>
      </w:pPr>
      <w:r w:rsidRPr="00B142B3">
        <w:rPr>
          <w:rFonts w:ascii="Century Gothic" w:hAnsi="Century Gothic" w:cs="Arial"/>
          <w:b/>
          <w:bCs/>
          <w:u w:val="single"/>
        </w:rPr>
        <w:t>Zadania ogólne: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Całodobowa fizyczna ochrona realizowana w miarę możliwości przez stały zespół:</w:t>
      </w:r>
    </w:p>
    <w:p w:rsidR="00AC57C2" w:rsidRPr="00B142B3" w:rsidRDefault="00AC57C2" w:rsidP="006234FE">
      <w:pPr>
        <w:pStyle w:val="Stopka"/>
        <w:numPr>
          <w:ilvl w:val="1"/>
          <w:numId w:val="4"/>
        </w:numPr>
        <w:tabs>
          <w:tab w:val="clear" w:pos="4536"/>
          <w:tab w:val="clear" w:pos="9072"/>
          <w:tab w:val="left" w:pos="108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Hala </w:t>
      </w:r>
      <w:r w:rsidR="006234FE" w:rsidRPr="006234FE">
        <w:rPr>
          <w:rFonts w:ascii="Century Gothic" w:hAnsi="Century Gothic"/>
        </w:rPr>
        <w:t xml:space="preserve">widowiskowo-sportowa </w:t>
      </w:r>
      <w:r w:rsidRPr="00B142B3">
        <w:rPr>
          <w:rFonts w:ascii="Century Gothic" w:hAnsi="Century Gothic"/>
        </w:rPr>
        <w:t xml:space="preserve">Torwar I, </w:t>
      </w:r>
      <w:r w:rsidR="00797A06">
        <w:rPr>
          <w:rFonts w:ascii="Century Gothic" w:hAnsi="Century Gothic"/>
        </w:rPr>
        <w:t>wejście od ul. Łazienkowskiej: 2</w:t>
      </w:r>
      <w:r w:rsidRPr="00B142B3">
        <w:rPr>
          <w:rFonts w:ascii="Century Gothic" w:hAnsi="Century Gothic"/>
        </w:rPr>
        <w:t xml:space="preserve"> </w:t>
      </w:r>
      <w:r w:rsidR="00797A06">
        <w:rPr>
          <w:rFonts w:ascii="Century Gothic" w:hAnsi="Century Gothic"/>
        </w:rPr>
        <w:t>osoby</w:t>
      </w:r>
      <w:r w:rsidRPr="00B142B3">
        <w:rPr>
          <w:rFonts w:ascii="Century Gothic" w:hAnsi="Century Gothic"/>
        </w:rPr>
        <w:t xml:space="preserve"> codziennie całodobowo,</w:t>
      </w:r>
    </w:p>
    <w:p w:rsidR="00AC57C2" w:rsidRPr="00B142B3" w:rsidRDefault="00AC57C2" w:rsidP="006234FE">
      <w:pPr>
        <w:pStyle w:val="Stopka"/>
        <w:numPr>
          <w:ilvl w:val="1"/>
          <w:numId w:val="4"/>
        </w:numPr>
        <w:tabs>
          <w:tab w:val="clear" w:pos="4536"/>
          <w:tab w:val="clear" w:pos="9072"/>
          <w:tab w:val="left" w:pos="108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Hala </w:t>
      </w:r>
      <w:r w:rsidR="006234FE" w:rsidRPr="006234FE">
        <w:rPr>
          <w:rFonts w:ascii="Century Gothic" w:hAnsi="Century Gothic"/>
        </w:rPr>
        <w:t xml:space="preserve">widowiskowo-sportowa </w:t>
      </w:r>
      <w:r w:rsidRPr="00B142B3">
        <w:rPr>
          <w:rFonts w:ascii="Century Gothic" w:hAnsi="Century Gothic"/>
        </w:rPr>
        <w:t>Torwar I,</w:t>
      </w:r>
      <w:r w:rsidR="00797A06">
        <w:rPr>
          <w:rFonts w:ascii="Century Gothic" w:hAnsi="Century Gothic"/>
        </w:rPr>
        <w:t xml:space="preserve"> wejście od pętli autobusowej: 1</w:t>
      </w:r>
      <w:r w:rsidRPr="00B142B3">
        <w:rPr>
          <w:rFonts w:ascii="Century Gothic" w:hAnsi="Century Gothic"/>
        </w:rPr>
        <w:t xml:space="preserve"> </w:t>
      </w:r>
      <w:r w:rsidR="00797A06">
        <w:rPr>
          <w:rFonts w:ascii="Century Gothic" w:hAnsi="Century Gothic"/>
        </w:rPr>
        <w:t>osoba</w:t>
      </w:r>
      <w:r w:rsidRPr="00B142B3">
        <w:rPr>
          <w:rFonts w:ascii="Century Gothic" w:hAnsi="Century Gothic"/>
        </w:rPr>
        <w:t xml:space="preserve"> codziennie w godzinach 7.00 – 24.00,</w:t>
      </w:r>
    </w:p>
    <w:p w:rsidR="00AC57C2" w:rsidRPr="00B142B3" w:rsidRDefault="00AC57C2" w:rsidP="006234FE">
      <w:pPr>
        <w:pStyle w:val="Stopka"/>
        <w:numPr>
          <w:ilvl w:val="1"/>
          <w:numId w:val="4"/>
        </w:numPr>
        <w:tabs>
          <w:tab w:val="clear" w:pos="4536"/>
          <w:tab w:val="clear" w:pos="9072"/>
          <w:tab w:val="left" w:pos="108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lastRenderedPageBreak/>
        <w:t xml:space="preserve">Hala </w:t>
      </w:r>
      <w:r w:rsidR="006234FE" w:rsidRPr="006234FE">
        <w:rPr>
          <w:rFonts w:ascii="Century Gothic" w:hAnsi="Century Gothic"/>
        </w:rPr>
        <w:t xml:space="preserve">widowiskowo-sportowa </w:t>
      </w:r>
      <w:r w:rsidRPr="00B142B3">
        <w:rPr>
          <w:rFonts w:ascii="Century Gothic" w:hAnsi="Century Gothic"/>
        </w:rPr>
        <w:t>Torwar II: 1 osoba codziennie całodobowo,</w:t>
      </w:r>
    </w:p>
    <w:p w:rsidR="00AC57C2" w:rsidRPr="005D39A9" w:rsidRDefault="00AC57C2" w:rsidP="006234FE">
      <w:pPr>
        <w:pStyle w:val="Stopka"/>
        <w:numPr>
          <w:ilvl w:val="1"/>
          <w:numId w:val="4"/>
        </w:numPr>
        <w:tabs>
          <w:tab w:val="clear" w:pos="4536"/>
          <w:tab w:val="clear" w:pos="9072"/>
          <w:tab w:val="left" w:pos="108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5D39A9">
        <w:rPr>
          <w:rFonts w:ascii="Century Gothic" w:hAnsi="Century Gothic"/>
        </w:rPr>
        <w:t xml:space="preserve">Hala </w:t>
      </w:r>
      <w:r w:rsidR="006234FE" w:rsidRPr="006234FE">
        <w:rPr>
          <w:rFonts w:ascii="Century Gothic" w:hAnsi="Century Gothic"/>
        </w:rPr>
        <w:t xml:space="preserve">widowiskowo-sportowa </w:t>
      </w:r>
      <w:r w:rsidRPr="005D39A9">
        <w:rPr>
          <w:rFonts w:ascii="Century Gothic" w:hAnsi="Century Gothic"/>
        </w:rPr>
        <w:t>Torwar II - 1 osoba codziennie w godz. 7.00 – 24.00</w:t>
      </w:r>
      <w:r>
        <w:rPr>
          <w:rFonts w:ascii="Century Gothic" w:hAnsi="Century Gothic"/>
        </w:rPr>
        <w:t>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36"/>
        <w:gridCol w:w="2131"/>
        <w:gridCol w:w="2155"/>
        <w:gridCol w:w="2146"/>
      </w:tblGrid>
      <w:tr w:rsidR="00AC57C2" w:rsidRPr="00B142B3" w:rsidTr="008D4B61">
        <w:tc>
          <w:tcPr>
            <w:tcW w:w="2136" w:type="dxa"/>
            <w:vAlign w:val="center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Obiekt</w:t>
            </w:r>
          </w:p>
        </w:tc>
        <w:tc>
          <w:tcPr>
            <w:tcW w:w="2131" w:type="dxa"/>
            <w:vAlign w:val="center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Liczba osób</w:t>
            </w:r>
          </w:p>
        </w:tc>
        <w:tc>
          <w:tcPr>
            <w:tcW w:w="2155" w:type="dxa"/>
            <w:vAlign w:val="center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Godziny</w:t>
            </w:r>
          </w:p>
        </w:tc>
        <w:tc>
          <w:tcPr>
            <w:tcW w:w="2146" w:type="dxa"/>
            <w:vAlign w:val="center"/>
          </w:tcPr>
          <w:p w:rsidR="00AC57C2" w:rsidRPr="00B142B3" w:rsidRDefault="00937407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Łączna </w:t>
            </w:r>
            <w:r w:rsidR="00AC57C2" w:rsidRPr="00B142B3">
              <w:rPr>
                <w:rFonts w:ascii="Century Gothic" w:hAnsi="Century Gothic"/>
              </w:rPr>
              <w:t>ilość godzin w okresie trwania umowy</w:t>
            </w:r>
          </w:p>
        </w:tc>
      </w:tr>
      <w:tr w:rsidR="00AC57C2" w:rsidRPr="00B142B3" w:rsidTr="008D4B61">
        <w:tc>
          <w:tcPr>
            <w:tcW w:w="2136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Torwar I</w:t>
            </w:r>
          </w:p>
        </w:tc>
        <w:tc>
          <w:tcPr>
            <w:tcW w:w="2131" w:type="dxa"/>
          </w:tcPr>
          <w:p w:rsidR="00AC57C2" w:rsidRPr="00B142B3" w:rsidRDefault="00797A06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155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24</w:t>
            </w:r>
          </w:p>
        </w:tc>
        <w:tc>
          <w:tcPr>
            <w:tcW w:w="2146" w:type="dxa"/>
          </w:tcPr>
          <w:p w:rsidR="00AC57C2" w:rsidRPr="00B142B3" w:rsidRDefault="00797A06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35040</w:t>
            </w:r>
          </w:p>
        </w:tc>
      </w:tr>
      <w:tr w:rsidR="00AC57C2" w:rsidRPr="00B142B3" w:rsidTr="008D4B61">
        <w:tc>
          <w:tcPr>
            <w:tcW w:w="2136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Torwar I</w:t>
            </w:r>
          </w:p>
        </w:tc>
        <w:tc>
          <w:tcPr>
            <w:tcW w:w="2131" w:type="dxa"/>
          </w:tcPr>
          <w:p w:rsidR="00AC57C2" w:rsidRPr="00B142B3" w:rsidRDefault="00797A06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155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17</w:t>
            </w:r>
          </w:p>
        </w:tc>
        <w:tc>
          <w:tcPr>
            <w:tcW w:w="2146" w:type="dxa"/>
          </w:tcPr>
          <w:p w:rsidR="00AC57C2" w:rsidRPr="00B142B3" w:rsidRDefault="00797A06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12410</w:t>
            </w:r>
          </w:p>
        </w:tc>
      </w:tr>
      <w:tr w:rsidR="00AC57C2" w:rsidRPr="00B142B3" w:rsidTr="008D4B61">
        <w:tc>
          <w:tcPr>
            <w:tcW w:w="2136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Torwar II</w:t>
            </w:r>
          </w:p>
        </w:tc>
        <w:tc>
          <w:tcPr>
            <w:tcW w:w="2131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1</w:t>
            </w:r>
          </w:p>
        </w:tc>
        <w:tc>
          <w:tcPr>
            <w:tcW w:w="2155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24</w:t>
            </w:r>
          </w:p>
        </w:tc>
        <w:tc>
          <w:tcPr>
            <w:tcW w:w="2146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17520</w:t>
            </w:r>
          </w:p>
        </w:tc>
      </w:tr>
      <w:tr w:rsidR="00AC57C2" w:rsidRPr="00B142B3" w:rsidTr="008D4B61">
        <w:trPr>
          <w:trHeight w:val="235"/>
        </w:trPr>
        <w:tc>
          <w:tcPr>
            <w:tcW w:w="2136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Torwar II</w:t>
            </w:r>
          </w:p>
        </w:tc>
        <w:tc>
          <w:tcPr>
            <w:tcW w:w="2131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1</w:t>
            </w:r>
          </w:p>
        </w:tc>
        <w:tc>
          <w:tcPr>
            <w:tcW w:w="2155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 w:rsidRPr="00B142B3">
              <w:rPr>
                <w:rFonts w:ascii="Century Gothic" w:hAnsi="Century Gothic"/>
              </w:rPr>
              <w:t>17</w:t>
            </w:r>
          </w:p>
        </w:tc>
        <w:tc>
          <w:tcPr>
            <w:tcW w:w="2146" w:type="dxa"/>
          </w:tcPr>
          <w:p w:rsidR="00AC57C2" w:rsidRPr="00B142B3" w:rsidRDefault="00AC57C2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12410</w:t>
            </w:r>
          </w:p>
        </w:tc>
      </w:tr>
      <w:tr w:rsidR="009B64EA" w:rsidRPr="00B142B3" w:rsidTr="009B64EA">
        <w:tc>
          <w:tcPr>
            <w:tcW w:w="6422" w:type="dxa"/>
            <w:gridSpan w:val="3"/>
          </w:tcPr>
          <w:p w:rsidR="009B64EA" w:rsidRPr="00B142B3" w:rsidRDefault="009B64EA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Razem</w:t>
            </w:r>
          </w:p>
        </w:tc>
        <w:tc>
          <w:tcPr>
            <w:tcW w:w="2146" w:type="dxa"/>
          </w:tcPr>
          <w:p w:rsidR="009B64EA" w:rsidRPr="00B142B3" w:rsidRDefault="009B64EA" w:rsidP="00937407">
            <w:pPr>
              <w:pStyle w:val="Stopka"/>
              <w:tabs>
                <w:tab w:val="clear" w:pos="4536"/>
                <w:tab w:val="clear" w:pos="9072"/>
                <w:tab w:val="left" w:pos="1080"/>
              </w:tabs>
              <w:spacing w:line="264" w:lineRule="auto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77380</w:t>
            </w:r>
          </w:p>
        </w:tc>
      </w:tr>
    </w:tbl>
    <w:p w:rsidR="00AC57C2" w:rsidRPr="00B142B3" w:rsidRDefault="00AC57C2" w:rsidP="00937407">
      <w:pPr>
        <w:pStyle w:val="Stopka"/>
        <w:tabs>
          <w:tab w:val="clear" w:pos="4536"/>
          <w:tab w:val="clear" w:pos="9072"/>
          <w:tab w:val="left" w:pos="1080"/>
        </w:tabs>
        <w:spacing w:line="264" w:lineRule="auto"/>
        <w:ind w:left="720"/>
        <w:jc w:val="both"/>
        <w:rPr>
          <w:rFonts w:ascii="Century Gothic" w:hAnsi="Century Gothic"/>
        </w:rPr>
      </w:pP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Zapobieganie i przeciwdziałanie kradzieżom, rozbojom, kradzieżom z włamaniem, dewastacji oraz innym zakłóceniom ładu i porządku na terenie ochranianych obiektów.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Nadzór nad ruchem osób wchodzących i wychodzących poprzez ustalanie uprawnień do przebywania w ochranianych obiektach. 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Obsługa interesantów – udzielanie informacji, kierowanie ruchem osobowym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w budynkach itp.</w:t>
      </w:r>
    </w:p>
    <w:p w:rsidR="00AC57C2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Kontrolowanie przestrzegania przez parkujące na terenie Zamawiającego pojazdy w miejscach zakazu zatrzymywania i postoju.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Prowadzenie książki ewidencji pojazdów służbowych należących do Zamawiającego – nadzór nad dokumentami związanymi z pojazdami tj. dowód rejestracyjny, ubezpieczenie, karta paliwowa z </w:t>
      </w:r>
      <w:proofErr w:type="spellStart"/>
      <w:r>
        <w:rPr>
          <w:rFonts w:ascii="Century Gothic" w:hAnsi="Century Gothic"/>
        </w:rPr>
        <w:t>PIN-em</w:t>
      </w:r>
      <w:proofErr w:type="spellEnd"/>
      <w:r>
        <w:rPr>
          <w:rFonts w:ascii="Century Gothic" w:hAnsi="Century Gothic"/>
        </w:rPr>
        <w:t>, kluczyki. Każdorazowe pobranie pojazdu powinno być odnotowane w książce ewidencji. Zamawiający sporządzi listę osób upoważnionych do korzystania z pojazdów.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Wydawanie, przyjmowanie i gromadzenie kluczy od pomieszczeń służbowych, ewidencjonowanie kluczy plombowanych oraz ochrona przed dostępem osób nieuprawnionych – zgodnie z instrukcją dotyczącą zasad gospodarki kluczami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w Centralnym Ośrodku Sportu w Warszawie.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Wykonawca zobowiązany jest wykorzystywać i nadzorować całodobowo istniejący system monitoringu</w:t>
      </w:r>
      <w:r>
        <w:rPr>
          <w:rFonts w:ascii="Century Gothic" w:hAnsi="Century Gothic"/>
        </w:rPr>
        <w:t xml:space="preserve"> (</w:t>
      </w:r>
      <w:r w:rsidRPr="00BF477E">
        <w:rPr>
          <w:rFonts w:ascii="Century Gothic" w:hAnsi="Century Gothic"/>
          <w:b/>
        </w:rPr>
        <w:t xml:space="preserve">włącznie z nagrywaniem imprez odbywających się na terenie obiektów Torwar I </w:t>
      </w:r>
      <w:proofErr w:type="spellStart"/>
      <w:r w:rsidRPr="00BF477E">
        <w:rPr>
          <w:rFonts w:ascii="Century Gothic" w:hAnsi="Century Gothic"/>
          <w:b/>
        </w:rPr>
        <w:t>i</w:t>
      </w:r>
      <w:proofErr w:type="spellEnd"/>
      <w:r w:rsidRPr="00BF477E">
        <w:rPr>
          <w:rFonts w:ascii="Century Gothic" w:hAnsi="Century Gothic"/>
          <w:b/>
        </w:rPr>
        <w:t xml:space="preserve"> Torwar II</w:t>
      </w:r>
      <w:r>
        <w:rPr>
          <w:rFonts w:ascii="Century Gothic" w:hAnsi="Century Gothic"/>
        </w:rPr>
        <w:t>).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Kontrolowanie, aktywowanie i dezaktywowanie systemu ppoż. (we współpracy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z firmą monitorującą sygnał pożaru) oraz Systemu Sygnalizacji Włamania i Napadu.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Niedopuszczanie do wnoszenia materiałów niebezpiecznych oraz materiałów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i towarów przeznaczonych do sprzedaży lub rozpowszechniania przez przedstawicieli firm zewnętrznych.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Niedopuszczenie do wnoszenia i spożywania/zażywania na terenie obiektów alkoholu i środków odurzających. Osoby wobec których istnieje uzasadnione podejrzenie przebywania w stanie wskazującym na spożycie alkoholu lub zażycie środka odurzającego, winne być usunięte z obiektów (siłami Wykonawcy, Policji lub Straży Miejskiej).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Pełna znajomość rozkładu pomieszczeń w poszczególnych obiektach, dróg ewakuacyjnych w obiektach i na terenie Zamawiającego.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 Znajomość rozmieszczenia i umiejętność obsługi głównych wyłączników prądu, ppoż., zaworów wodnych oraz wyłączników urządzeń podtrzymujących napięcie (serwerownia, centrala telefoniczna).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lastRenderedPageBreak/>
        <w:t xml:space="preserve">Podejmowanie niezbędnych działań w przypadku wydarzeń nadzwyczajnych (pożar, zalanie, awarie elektryczne itp.) poprzez wezwanie odpowiednich służb publicznych (pogotowia ratunkowego, gazowego, wodociągowego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i ciepłowniczego oraz policji, straży pożarnej itp.).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Pomoc w organizowaniu ewakuacji budynków w sytuacji zagrożenia pożarowego lub terrorystycznego, do czasu przybycia odpowiednich służb.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Znajomość numerów telefonów do ekip pogotowia technicznego, serwisów oraz kierownictwa Zamawiającego.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W przypadku zaistnienia jednej z w/w sytuacji należy niezwłocznie zawiadomić wyznaczoną osobę z ramienia Zamawiającego.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Egzekwowanie przestrzegania przez pracowników i gości postanowień instrukcji postępowania na wypadek pożaru.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Współdziałanie w zakresie zapewnienia bezpieczeństwa i ochrony mienia </w:t>
      </w:r>
      <w:r w:rsidRPr="00B142B3">
        <w:rPr>
          <w:rFonts w:ascii="Century Gothic" w:hAnsi="Century Gothic"/>
          <w:spacing w:val="6"/>
        </w:rPr>
        <w:t>chronionych obiektów z właściwymi jednostkami policji i służb miejskich.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Ścisła współpraca z osobą wyznaczoną ze strony Zamawiającego w zakresie ochrony, bezpieczeństwa i obowiązującego porządku.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Prowadzenie książki służb i dokumentowanie w niej spostrzeżeń, nieprawidłowości oraz zaistniałych ważnych wydarzeń w czasie pełnienia służby, mających wpływ na bezpieczeństwo osób, budynków i mienia. Sporządzanie raportów z w/w zdarzeń.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Książka służb winna być udostępniana na żądanie osoby wyznaczonej z ramienia Zamawiającego do wglądu oraz ewentualnego wpisywania uwag.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Nieudzielanie osobom postronnym informacji o chronionym Obiekcie i systemach zabezpieczeń,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Dokonywanie obchodów budynków w godzinach  7.00 – 20.00 co 2 godziny,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w godzinach  20.00 – 7.00 co 1 godzinę, oraz doraźnie na polecenie osoby upoważnionej przez Zamawiającego lub zgodnie ze stwierdzonymi w tym zakresie potrzebami przez Wykonawcę.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Dokonywanie obchodów terenu na zewnątrz budynków w godzinach  7.00 – 20.00 co 2 godziny, w godzinach  20.00 – 7.00 co 1 godzinę, oraz doraźnie na polecenie osoby upoważnionej przez Zamawiającego lub zgodnie ze stwierdzonymi w tym zakresie potrzebami przez Wykonawcę. 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Zamawiający zastrzega sobie prawo do sprawdzenia realizacji obchodów.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 xml:space="preserve">Utrzymywanie patrolu interwencyjnego w gotowości do natychmiastowego działania. Przybycie patrolu nastąpić ma w czasie 5 min w godz. 20.00 – 7.00,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a w godzinach 7.00 – 20.00 czas podjęcia interwencji 10 min. od otrzymania sygnału alarmowego.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Kontrolowanie punktów infrastruktury technicznej budynków głównie miejsc zagrożenia awaryjnego instalacji wodnych, centralnego ogrzewania, elektrycznych, sygnalizacyjnych itp.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Sprawdzanie prawidłowości zamknięć pomieszczeń i zabezpieczeń budynków, głównie miejsc szczególnej ochrony.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4536"/>
          <w:tab w:val="clear" w:pos="9072"/>
          <w:tab w:val="left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Obsługa systemów przeciwwłamaniowych w obiektach, w tym sprawdzanie stanu zabezpieczenia technicznego drzwi zewnętrznych i okien.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720"/>
          <w:tab w:val="clear" w:pos="4536"/>
          <w:tab w:val="clear" w:pos="9072"/>
          <w:tab w:val="num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Wykonawca zobowiązany jest do pokrycia strat i szkód materialnych poniesionych przez Zamawiającego oraz osoby trzecie z przyczyn bezspornie leżących po stronie Wykonawcy.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720"/>
          <w:tab w:val="clear" w:pos="4536"/>
          <w:tab w:val="clear" w:pos="9072"/>
          <w:tab w:val="num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lastRenderedPageBreak/>
        <w:t xml:space="preserve">Wykonawca zobowiązany jest przez cały okres wykonywania </w:t>
      </w:r>
      <w:proofErr w:type="spellStart"/>
      <w:r w:rsidRPr="00B142B3">
        <w:rPr>
          <w:rFonts w:ascii="Century Gothic" w:hAnsi="Century Gothic"/>
        </w:rPr>
        <w:t>zamówienia</w:t>
      </w:r>
      <w:proofErr w:type="spellEnd"/>
      <w:r w:rsidRPr="00B142B3">
        <w:rPr>
          <w:rFonts w:ascii="Century Gothic" w:hAnsi="Century Gothic"/>
        </w:rPr>
        <w:t xml:space="preserve"> do posiadania aktualnego ubezpieczenia od odpowiedzialności cywilnej w zakresie prowadzonej działalności gospodarczej.</w:t>
      </w:r>
    </w:p>
    <w:p w:rsidR="00AC57C2" w:rsidRPr="00B142B3" w:rsidRDefault="00AC57C2" w:rsidP="00FD2901">
      <w:pPr>
        <w:pStyle w:val="Stopka"/>
        <w:numPr>
          <w:ilvl w:val="0"/>
          <w:numId w:val="5"/>
        </w:numPr>
        <w:tabs>
          <w:tab w:val="clear" w:pos="720"/>
          <w:tab w:val="clear" w:pos="4536"/>
          <w:tab w:val="clear" w:pos="9072"/>
          <w:tab w:val="num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Wykonawca zobowiązany jest do przestrzegania i egzekwowania regulaminu hali widowiskowo-sportowej TORWAR I oraz regulaminu lodowiska TORWAR II.</w:t>
      </w:r>
    </w:p>
    <w:p w:rsidR="00AC57C2" w:rsidRPr="00E856B2" w:rsidRDefault="00AC57C2" w:rsidP="00FD2901">
      <w:pPr>
        <w:pStyle w:val="Stopka"/>
        <w:numPr>
          <w:ilvl w:val="0"/>
          <w:numId w:val="5"/>
        </w:numPr>
        <w:tabs>
          <w:tab w:val="clear" w:pos="720"/>
          <w:tab w:val="clear" w:pos="4536"/>
          <w:tab w:val="clear" w:pos="9072"/>
          <w:tab w:val="num" w:pos="360"/>
        </w:tabs>
        <w:suppressAutoHyphens w:val="0"/>
        <w:spacing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Osoby</w:t>
      </w:r>
      <w:r>
        <w:rPr>
          <w:rFonts w:ascii="Century Gothic" w:hAnsi="Century Gothic"/>
        </w:rPr>
        <w:t xml:space="preserve"> Wykonawcy pełniące</w:t>
      </w:r>
      <w:r w:rsidRPr="00B142B3">
        <w:rPr>
          <w:rFonts w:ascii="Century Gothic" w:hAnsi="Century Gothic"/>
        </w:rPr>
        <w:t xml:space="preserve"> dyżur w portierni obiektu Torwar I, zobowiązani są do odbierania telefonów z Ministerstwa Sportu i Turystyki (Biuro Spraw Obronnych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i Informacji Niejawnych) w godzinach 1</w:t>
      </w:r>
      <w:r>
        <w:rPr>
          <w:rFonts w:ascii="Century Gothic" w:hAnsi="Century Gothic"/>
        </w:rPr>
        <w:t>5</w:t>
      </w:r>
      <w:r w:rsidRPr="00B142B3">
        <w:rPr>
          <w:rFonts w:ascii="Century Gothic" w:hAnsi="Century Gothic"/>
          <w:vertAlign w:val="superscript"/>
        </w:rPr>
        <w:t>00</w:t>
      </w:r>
      <w:r w:rsidRPr="00B142B3">
        <w:rPr>
          <w:rFonts w:ascii="Century Gothic" w:hAnsi="Century Gothic"/>
        </w:rPr>
        <w:t xml:space="preserve"> – </w:t>
      </w:r>
      <w:r>
        <w:rPr>
          <w:rFonts w:ascii="Century Gothic" w:hAnsi="Century Gothic"/>
        </w:rPr>
        <w:t>7</w:t>
      </w:r>
      <w:r w:rsidRPr="00B142B3">
        <w:rPr>
          <w:rFonts w:ascii="Century Gothic" w:hAnsi="Century Gothic"/>
          <w:vertAlign w:val="superscript"/>
        </w:rPr>
        <w:t>00</w:t>
      </w:r>
      <w:r w:rsidRPr="00B142B3">
        <w:rPr>
          <w:rFonts w:ascii="Century Gothic" w:hAnsi="Century Gothic"/>
        </w:rPr>
        <w:t xml:space="preserve"> oraz w dni wolne od pracy, </w:t>
      </w:r>
      <w:r w:rsidR="0073393D">
        <w:rPr>
          <w:rFonts w:ascii="Century Gothic" w:hAnsi="Century Gothic"/>
        </w:rPr>
        <w:br/>
      </w:r>
      <w:r w:rsidRPr="00B142B3">
        <w:rPr>
          <w:rFonts w:ascii="Century Gothic" w:hAnsi="Century Gothic"/>
        </w:rPr>
        <w:t>a następnie niezwłocznie przekazywać informację do osób wskazanych przez Zamawiającego.</w:t>
      </w:r>
    </w:p>
    <w:p w:rsidR="00AC57C2" w:rsidRPr="00B142B3" w:rsidRDefault="00AC57C2" w:rsidP="00937407">
      <w:pPr>
        <w:spacing w:line="264" w:lineRule="auto"/>
        <w:ind w:left="360"/>
        <w:jc w:val="both"/>
        <w:rPr>
          <w:rFonts w:ascii="Century Gothic" w:hAnsi="Century Gothic" w:cs="Arial"/>
          <w:b/>
        </w:rPr>
      </w:pPr>
      <w:r w:rsidRPr="00B142B3">
        <w:rPr>
          <w:rFonts w:ascii="Century Gothic" w:hAnsi="Century Gothic" w:cs="Arial"/>
          <w:b/>
          <w:u w:val="single"/>
        </w:rPr>
        <w:t>Monitorowanie sygnałów alarmowych Zamawiającego</w:t>
      </w:r>
    </w:p>
    <w:p w:rsidR="00AC57C2" w:rsidRPr="00B142B3" w:rsidRDefault="00AC57C2" w:rsidP="00937407">
      <w:pPr>
        <w:spacing w:line="264" w:lineRule="auto"/>
        <w:ind w:left="36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Ochrona polegać ma na:</w:t>
      </w:r>
    </w:p>
    <w:p w:rsidR="00AC57C2" w:rsidRPr="00B142B3" w:rsidRDefault="00AC57C2" w:rsidP="00FD2901">
      <w:pPr>
        <w:pStyle w:val="Tekstpodstawowywcity2"/>
        <w:numPr>
          <w:ilvl w:val="0"/>
          <w:numId w:val="7"/>
        </w:numPr>
        <w:spacing w:after="0" w:line="264" w:lineRule="auto"/>
        <w:jc w:val="both"/>
        <w:rPr>
          <w:rFonts w:ascii="Century Gothic" w:hAnsi="Century Gothic" w:cs="Arial"/>
          <w:b/>
          <w:sz w:val="22"/>
          <w:szCs w:val="22"/>
        </w:rPr>
      </w:pPr>
      <w:r w:rsidRPr="00B142B3">
        <w:rPr>
          <w:rFonts w:ascii="Century Gothic" w:hAnsi="Century Gothic" w:cs="Arial"/>
          <w:b/>
          <w:sz w:val="22"/>
          <w:szCs w:val="22"/>
        </w:rPr>
        <w:t>Podejmowaniu interwencji przez cały czas trwania umowy przy pomocy grupy ochrony doraźnej na sygnały alarmowe pochodzące z lokalnego systemu alarmowego.</w:t>
      </w:r>
    </w:p>
    <w:p w:rsidR="00AC57C2" w:rsidRPr="00B142B3" w:rsidRDefault="00AC57C2" w:rsidP="00FD2901">
      <w:pPr>
        <w:pStyle w:val="Tekstpodstawowywcity2"/>
        <w:numPr>
          <w:ilvl w:val="0"/>
          <w:numId w:val="7"/>
        </w:numPr>
        <w:spacing w:after="0" w:line="264" w:lineRule="auto"/>
        <w:jc w:val="both"/>
        <w:rPr>
          <w:rFonts w:ascii="Century Gothic" w:hAnsi="Century Gothic" w:cs="Arial"/>
          <w:b/>
          <w:sz w:val="22"/>
          <w:szCs w:val="22"/>
        </w:rPr>
      </w:pPr>
      <w:r w:rsidRPr="00B142B3">
        <w:rPr>
          <w:rFonts w:ascii="Century Gothic" w:hAnsi="Century Gothic" w:cs="Arial"/>
          <w:b/>
          <w:sz w:val="22"/>
          <w:szCs w:val="22"/>
        </w:rPr>
        <w:t xml:space="preserve">Przybycie i interwencja ochrony doraźnej nastąpi w czasie do 5 minut w godzinach 20.00 - </w:t>
      </w:r>
      <w:smartTag w:uri="urn:schemas-microsoft-com:office:smarttags" w:element="metricconverter">
        <w:smartTagPr>
          <w:attr w:name="ProductID" w:val="7.00 a"/>
        </w:smartTagPr>
        <w:r w:rsidRPr="00B142B3">
          <w:rPr>
            <w:rFonts w:ascii="Century Gothic" w:hAnsi="Century Gothic" w:cs="Arial"/>
            <w:b/>
            <w:sz w:val="22"/>
            <w:szCs w:val="22"/>
          </w:rPr>
          <w:t>7.00 a</w:t>
        </w:r>
      </w:smartTag>
      <w:r w:rsidRPr="00B142B3">
        <w:rPr>
          <w:rFonts w:ascii="Century Gothic" w:hAnsi="Century Gothic" w:cs="Arial"/>
          <w:b/>
          <w:sz w:val="22"/>
          <w:szCs w:val="22"/>
        </w:rPr>
        <w:t xml:space="preserve"> w godzinach 7.00 - 20.00 czas podjęcia interwencji może ulec przedłużeniu do 10 minut od otrzymania sygnału alarmowego</w:t>
      </w:r>
    </w:p>
    <w:p w:rsidR="00AC57C2" w:rsidRPr="00B142B3" w:rsidRDefault="00AC57C2" w:rsidP="00FD2901">
      <w:pPr>
        <w:pStyle w:val="Tekstpodstawowywcity2"/>
        <w:numPr>
          <w:ilvl w:val="0"/>
          <w:numId w:val="7"/>
        </w:numPr>
        <w:spacing w:after="0" w:line="264" w:lineRule="auto"/>
        <w:jc w:val="both"/>
        <w:rPr>
          <w:rFonts w:ascii="Century Gothic" w:hAnsi="Century Gothic" w:cs="Arial"/>
          <w:b/>
          <w:sz w:val="22"/>
          <w:szCs w:val="22"/>
        </w:rPr>
      </w:pPr>
      <w:r w:rsidRPr="00B142B3">
        <w:rPr>
          <w:rFonts w:ascii="Century Gothic" w:hAnsi="Century Gothic" w:cs="Arial"/>
          <w:b/>
          <w:sz w:val="22"/>
          <w:szCs w:val="22"/>
        </w:rPr>
        <w:t>Interwencja zmierzać ma do udaremnienia powstania szkody na osobie lub mieniu Zamawiającego poprzez:</w:t>
      </w:r>
    </w:p>
    <w:p w:rsidR="00AC57C2" w:rsidRPr="00B142B3" w:rsidRDefault="00AC57C2" w:rsidP="00FD2901">
      <w:pPr>
        <w:pStyle w:val="Tekstpodstawowywcity2"/>
        <w:numPr>
          <w:ilvl w:val="1"/>
          <w:numId w:val="4"/>
        </w:numPr>
        <w:tabs>
          <w:tab w:val="clear" w:pos="2148"/>
          <w:tab w:val="num" w:pos="1080"/>
        </w:tabs>
        <w:spacing w:after="0" w:line="264" w:lineRule="auto"/>
        <w:ind w:left="1080"/>
        <w:jc w:val="both"/>
        <w:rPr>
          <w:rFonts w:ascii="Century Gothic" w:hAnsi="Century Gothic" w:cs="Arial"/>
          <w:b/>
          <w:sz w:val="22"/>
          <w:szCs w:val="22"/>
        </w:rPr>
      </w:pPr>
      <w:r w:rsidRPr="00B142B3">
        <w:rPr>
          <w:rFonts w:ascii="Century Gothic" w:hAnsi="Century Gothic" w:cs="Arial"/>
          <w:b/>
          <w:sz w:val="22"/>
          <w:szCs w:val="22"/>
        </w:rPr>
        <w:t xml:space="preserve">ujęcie ewentualnego sprawcy przestępstwa i oddanie w ręce Policji a także zabezpieczenie obiektu do czasu przybycia osoby wyznaczonej przez Zamawiającego, </w:t>
      </w:r>
    </w:p>
    <w:p w:rsidR="00AC57C2" w:rsidRPr="00B142B3" w:rsidRDefault="00AC57C2" w:rsidP="00FD2901">
      <w:pPr>
        <w:pStyle w:val="Tekstpodstawowywcity2"/>
        <w:numPr>
          <w:ilvl w:val="1"/>
          <w:numId w:val="4"/>
        </w:numPr>
        <w:tabs>
          <w:tab w:val="clear" w:pos="2148"/>
          <w:tab w:val="num" w:pos="1080"/>
        </w:tabs>
        <w:spacing w:after="0" w:line="264" w:lineRule="auto"/>
        <w:ind w:left="1080"/>
        <w:jc w:val="both"/>
        <w:rPr>
          <w:rFonts w:ascii="Century Gothic" w:hAnsi="Century Gothic" w:cs="Arial"/>
          <w:b/>
          <w:sz w:val="22"/>
          <w:szCs w:val="22"/>
        </w:rPr>
      </w:pPr>
      <w:r w:rsidRPr="00B142B3">
        <w:rPr>
          <w:rFonts w:ascii="Century Gothic" w:hAnsi="Century Gothic" w:cs="Arial"/>
          <w:b/>
          <w:sz w:val="22"/>
          <w:szCs w:val="22"/>
        </w:rPr>
        <w:t>podjęcie mieszczących się w granicach prawa działań zmierzających do eliminacji zagrożeń przy współdziałaniu ze służbami miejskimi i służbami ratowniczymi (np. straż pożarna, policja, pogotowie ratunkowe itp.).</w:t>
      </w:r>
    </w:p>
    <w:p w:rsidR="00AC57C2" w:rsidRPr="00B142B3" w:rsidRDefault="00AC57C2" w:rsidP="00FD2901">
      <w:pPr>
        <w:numPr>
          <w:ilvl w:val="0"/>
          <w:numId w:val="7"/>
        </w:numPr>
        <w:suppressAutoHyphens w:val="0"/>
        <w:spacing w:after="0" w:line="264" w:lineRule="auto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Informacje o alarmach i przeprowadzonych interwencjach w chronionych obiektach Wykonawca przekazuje jednej z osób wskazanych przez Zamawiającego, jednocześnie odnotowując ten fakt w książce służb. </w:t>
      </w:r>
    </w:p>
    <w:p w:rsidR="00AC57C2" w:rsidRPr="00B142B3" w:rsidRDefault="00AC57C2" w:rsidP="00FD2901">
      <w:pPr>
        <w:numPr>
          <w:ilvl w:val="0"/>
          <w:numId w:val="7"/>
        </w:numPr>
        <w:suppressAutoHyphens w:val="0"/>
        <w:spacing w:after="0" w:line="264" w:lineRule="auto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Po otrzymaniu i sprawdzeniu przyczyny sygnału alarmowego Wykonawca jest zobowiązany:</w:t>
      </w:r>
    </w:p>
    <w:p w:rsidR="00AC57C2" w:rsidRPr="00B142B3" w:rsidRDefault="00AC57C2" w:rsidP="00FD2901">
      <w:pPr>
        <w:numPr>
          <w:ilvl w:val="1"/>
          <w:numId w:val="4"/>
        </w:numPr>
        <w:tabs>
          <w:tab w:val="clear" w:pos="2148"/>
          <w:tab w:val="num" w:pos="1080"/>
        </w:tabs>
        <w:suppressAutoHyphens w:val="0"/>
        <w:spacing w:after="0" w:line="264" w:lineRule="auto"/>
        <w:ind w:left="108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podjąć zdecydowane działania zmierzające do ochrony porządku, osób </w:t>
      </w:r>
      <w:r w:rsidR="0073393D">
        <w:rPr>
          <w:rFonts w:ascii="Century Gothic" w:hAnsi="Century Gothic" w:cs="Arial"/>
        </w:rPr>
        <w:br/>
      </w:r>
      <w:r w:rsidRPr="00B142B3">
        <w:rPr>
          <w:rFonts w:ascii="Century Gothic" w:hAnsi="Century Gothic" w:cs="Arial"/>
        </w:rPr>
        <w:t>i mienia</w:t>
      </w:r>
    </w:p>
    <w:p w:rsidR="00AC57C2" w:rsidRPr="00B142B3" w:rsidRDefault="00AC57C2" w:rsidP="00FD2901">
      <w:pPr>
        <w:numPr>
          <w:ilvl w:val="1"/>
          <w:numId w:val="4"/>
        </w:numPr>
        <w:tabs>
          <w:tab w:val="clear" w:pos="2148"/>
          <w:tab w:val="num" w:pos="1080"/>
        </w:tabs>
        <w:suppressAutoHyphens w:val="0"/>
        <w:spacing w:after="0" w:line="264" w:lineRule="auto"/>
        <w:ind w:left="108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powiadomić osobę wyznaczoną przez Zamawiającego oraz właściwe służby publiczne</w:t>
      </w:r>
    </w:p>
    <w:p w:rsidR="00AC57C2" w:rsidRPr="00B142B3" w:rsidRDefault="00AC57C2" w:rsidP="00FD2901">
      <w:pPr>
        <w:numPr>
          <w:ilvl w:val="1"/>
          <w:numId w:val="4"/>
        </w:numPr>
        <w:tabs>
          <w:tab w:val="clear" w:pos="2148"/>
          <w:tab w:val="num" w:pos="1080"/>
        </w:tabs>
        <w:suppressAutoHyphens w:val="0"/>
        <w:spacing w:after="0" w:line="264" w:lineRule="auto"/>
        <w:ind w:left="108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zatrzymać sprawcę (jeżeli jest to możliwe) do czasu przybycia policji</w:t>
      </w:r>
    </w:p>
    <w:p w:rsidR="00AC57C2" w:rsidRPr="00B142B3" w:rsidRDefault="00AC57C2" w:rsidP="00FD2901">
      <w:pPr>
        <w:numPr>
          <w:ilvl w:val="1"/>
          <w:numId w:val="4"/>
        </w:numPr>
        <w:tabs>
          <w:tab w:val="clear" w:pos="2148"/>
          <w:tab w:val="num" w:pos="1080"/>
        </w:tabs>
        <w:suppressAutoHyphens w:val="0"/>
        <w:spacing w:after="0" w:line="264" w:lineRule="auto"/>
        <w:ind w:left="108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podjąć niezbędne czynności celem zabezpieczenia miejsca zdarzenia oraz ewentualnych śladów</w:t>
      </w:r>
    </w:p>
    <w:p w:rsidR="00AC57C2" w:rsidRDefault="00AC57C2" w:rsidP="00FD2901">
      <w:pPr>
        <w:numPr>
          <w:ilvl w:val="1"/>
          <w:numId w:val="4"/>
        </w:numPr>
        <w:tabs>
          <w:tab w:val="clear" w:pos="2148"/>
          <w:tab w:val="num" w:pos="1080"/>
        </w:tabs>
        <w:suppressAutoHyphens w:val="0"/>
        <w:spacing w:after="0" w:line="264" w:lineRule="auto"/>
        <w:ind w:left="1080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ustalić personalia ewentualnych świadków.</w:t>
      </w:r>
    </w:p>
    <w:p w:rsidR="00AC57C2" w:rsidRPr="00B142B3" w:rsidRDefault="00AC57C2" w:rsidP="00FD2901">
      <w:pPr>
        <w:numPr>
          <w:ilvl w:val="0"/>
          <w:numId w:val="7"/>
        </w:numPr>
        <w:suppressAutoHyphens w:val="0"/>
        <w:spacing w:after="0" w:line="264" w:lineRule="auto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>Wykonawca wyposaży na własny koszt osoby wykonujące ochronę w:</w:t>
      </w:r>
    </w:p>
    <w:p w:rsidR="00AC57C2" w:rsidRPr="00B142B3" w:rsidRDefault="00AC57C2" w:rsidP="00FD2901">
      <w:pPr>
        <w:numPr>
          <w:ilvl w:val="2"/>
          <w:numId w:val="7"/>
        </w:numPr>
        <w:tabs>
          <w:tab w:val="clear" w:pos="2160"/>
        </w:tabs>
        <w:suppressAutoHyphens w:val="0"/>
        <w:spacing w:after="0" w:line="264" w:lineRule="auto"/>
        <w:ind w:left="1276" w:hanging="283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   jednolite, estetyczne umundurowanie z widocznym logo firmy</w:t>
      </w:r>
    </w:p>
    <w:p w:rsidR="00AC57C2" w:rsidRPr="00B142B3" w:rsidRDefault="00AC57C2" w:rsidP="00FD2901">
      <w:pPr>
        <w:numPr>
          <w:ilvl w:val="1"/>
          <w:numId w:val="7"/>
        </w:numPr>
        <w:tabs>
          <w:tab w:val="left" w:pos="1260"/>
        </w:tabs>
        <w:suppressAutoHyphens w:val="0"/>
        <w:spacing w:after="0" w:line="264" w:lineRule="auto"/>
        <w:ind w:hanging="502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   identyfikatory z logo firmy oraz z imieniem i nazwiskiem pracownika </w:t>
      </w:r>
    </w:p>
    <w:p w:rsidR="00AC57C2" w:rsidRPr="00B142B3" w:rsidRDefault="00AC57C2" w:rsidP="00FD2901">
      <w:pPr>
        <w:numPr>
          <w:ilvl w:val="1"/>
          <w:numId w:val="7"/>
        </w:numPr>
        <w:tabs>
          <w:tab w:val="left" w:pos="1260"/>
        </w:tabs>
        <w:suppressAutoHyphens w:val="0"/>
        <w:spacing w:after="0" w:line="264" w:lineRule="auto"/>
        <w:ind w:hanging="502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   środki łączności niezbędne do wykonywania wyznaczonych zadań, </w:t>
      </w:r>
    </w:p>
    <w:p w:rsidR="00AC57C2" w:rsidRPr="00B142B3" w:rsidRDefault="00AC57C2" w:rsidP="00FD2901">
      <w:pPr>
        <w:numPr>
          <w:ilvl w:val="1"/>
          <w:numId w:val="7"/>
        </w:numPr>
        <w:tabs>
          <w:tab w:val="left" w:pos="1260"/>
        </w:tabs>
        <w:suppressAutoHyphens w:val="0"/>
        <w:spacing w:after="0" w:line="264" w:lineRule="auto"/>
        <w:ind w:hanging="502"/>
        <w:jc w:val="both"/>
        <w:rPr>
          <w:rFonts w:ascii="Century Gothic" w:hAnsi="Century Gothic" w:cs="Arial"/>
        </w:rPr>
      </w:pPr>
      <w:r w:rsidRPr="00B142B3">
        <w:rPr>
          <w:rFonts w:ascii="Century Gothic" w:hAnsi="Century Gothic" w:cs="Arial"/>
        </w:rPr>
        <w:t xml:space="preserve">   inne potrzebne przedmioty i materiały np. latarki, materiały piśmienne itp.</w:t>
      </w:r>
    </w:p>
    <w:p w:rsidR="00AC57C2" w:rsidRPr="006851B0" w:rsidRDefault="00AC57C2" w:rsidP="00FD2901">
      <w:pPr>
        <w:numPr>
          <w:ilvl w:val="0"/>
          <w:numId w:val="7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6851B0">
        <w:rPr>
          <w:rFonts w:ascii="Century Gothic" w:hAnsi="Century Gothic"/>
        </w:rPr>
        <w:t>Co najmniej jedna osoba na zmianie ze znajomością języka angielskiego w stopniu komunikatywnym.</w:t>
      </w:r>
    </w:p>
    <w:p w:rsidR="00AC57C2" w:rsidRDefault="00AC57C2" w:rsidP="00FD2901">
      <w:pPr>
        <w:numPr>
          <w:ilvl w:val="0"/>
          <w:numId w:val="7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B142B3">
        <w:rPr>
          <w:rFonts w:ascii="Century Gothic" w:hAnsi="Century Gothic"/>
        </w:rPr>
        <w:t>Wykonawca musi zapewnić patrol interwencyjny.</w:t>
      </w:r>
    </w:p>
    <w:p w:rsidR="00C5196B" w:rsidRDefault="00C5196B" w:rsidP="00937407">
      <w:pPr>
        <w:suppressAutoHyphens w:val="0"/>
        <w:spacing w:after="0" w:line="264" w:lineRule="auto"/>
        <w:ind w:left="720"/>
        <w:jc w:val="both"/>
        <w:rPr>
          <w:rFonts w:ascii="Century Gothic" w:hAnsi="Century Gothic"/>
        </w:rPr>
      </w:pPr>
    </w:p>
    <w:p w:rsidR="00C5196B" w:rsidRPr="00E856B2" w:rsidRDefault="00C5196B" w:rsidP="00937407">
      <w:pPr>
        <w:suppressAutoHyphens w:val="0"/>
        <w:spacing w:after="0" w:line="264" w:lineRule="auto"/>
        <w:ind w:left="720"/>
        <w:jc w:val="both"/>
        <w:rPr>
          <w:rFonts w:ascii="Century Gothic" w:hAnsi="Century Gothic"/>
        </w:rPr>
      </w:pPr>
    </w:p>
    <w:p w:rsidR="00AC57C2" w:rsidRPr="00B142B3" w:rsidRDefault="00AC57C2" w:rsidP="00937407">
      <w:pPr>
        <w:pStyle w:val="Tekstpodstawowy2"/>
        <w:tabs>
          <w:tab w:val="left" w:pos="360"/>
        </w:tabs>
        <w:spacing w:line="264" w:lineRule="auto"/>
        <w:ind w:left="360"/>
        <w:jc w:val="both"/>
        <w:rPr>
          <w:rFonts w:ascii="Century Gothic" w:hAnsi="Century Gothic"/>
          <w:b/>
          <w:bCs/>
          <w:sz w:val="22"/>
          <w:szCs w:val="22"/>
          <w:u w:val="single"/>
        </w:rPr>
      </w:pPr>
      <w:r w:rsidRPr="00B142B3">
        <w:rPr>
          <w:rFonts w:ascii="Century Gothic" w:hAnsi="Century Gothic"/>
          <w:b/>
          <w:bCs/>
          <w:sz w:val="22"/>
          <w:szCs w:val="22"/>
          <w:u w:val="single"/>
        </w:rPr>
        <w:t>Ochrona Imprezy</w:t>
      </w:r>
    </w:p>
    <w:p w:rsidR="00AC57C2" w:rsidRPr="00B142B3" w:rsidRDefault="00AC57C2" w:rsidP="00FD2901">
      <w:pPr>
        <w:pStyle w:val="Tekstpodstawowy2"/>
        <w:numPr>
          <w:ilvl w:val="0"/>
          <w:numId w:val="6"/>
        </w:numPr>
        <w:tabs>
          <w:tab w:val="left" w:pos="720"/>
        </w:tabs>
        <w:spacing w:after="0" w:line="264" w:lineRule="auto"/>
        <w:jc w:val="both"/>
        <w:rPr>
          <w:rFonts w:ascii="Century Gothic" w:hAnsi="Century Gothic"/>
          <w:sz w:val="22"/>
          <w:szCs w:val="22"/>
        </w:rPr>
      </w:pPr>
      <w:r w:rsidRPr="00B142B3">
        <w:rPr>
          <w:rFonts w:ascii="Century Gothic" w:hAnsi="Century Gothic"/>
          <w:sz w:val="22"/>
          <w:szCs w:val="22"/>
        </w:rPr>
        <w:t>Wykonawca będzie zawierał umowy o ochronie i bezpieczeństwie imprez masowych bezpośrednio z organizatorem tych imprez.</w:t>
      </w:r>
    </w:p>
    <w:p w:rsidR="00AC57C2" w:rsidRPr="002941F8" w:rsidRDefault="00AC57C2" w:rsidP="00FD2901">
      <w:pPr>
        <w:pStyle w:val="Tekstpodstawowy2"/>
        <w:numPr>
          <w:ilvl w:val="0"/>
          <w:numId w:val="6"/>
        </w:numPr>
        <w:tabs>
          <w:tab w:val="left" w:pos="720"/>
        </w:tabs>
        <w:spacing w:after="0" w:line="264" w:lineRule="auto"/>
        <w:jc w:val="both"/>
        <w:rPr>
          <w:rFonts w:ascii="Century Gothic" w:hAnsi="Century Gothic"/>
          <w:sz w:val="22"/>
          <w:szCs w:val="22"/>
        </w:rPr>
      </w:pPr>
      <w:r w:rsidRPr="002941F8">
        <w:rPr>
          <w:rFonts w:ascii="Century Gothic" w:hAnsi="Century Gothic"/>
          <w:sz w:val="22"/>
          <w:szCs w:val="22"/>
        </w:rPr>
        <w:t>W ramach wynagrodzenia przewidzianego z tytułu realizacji umowy Wykonawca zabezpieczy w spo</w:t>
      </w:r>
      <w:r w:rsidR="00A467A3">
        <w:rPr>
          <w:rFonts w:ascii="Century Gothic" w:hAnsi="Century Gothic"/>
          <w:sz w:val="22"/>
          <w:szCs w:val="22"/>
        </w:rPr>
        <w:t>sób fi</w:t>
      </w:r>
      <w:r w:rsidR="00387126">
        <w:rPr>
          <w:rFonts w:ascii="Century Gothic" w:hAnsi="Century Gothic"/>
          <w:sz w:val="22"/>
          <w:szCs w:val="22"/>
        </w:rPr>
        <w:t>zyczny ochronę wskazanych 4 (czterech)</w:t>
      </w:r>
      <w:r w:rsidR="00A467A3">
        <w:rPr>
          <w:rFonts w:ascii="Century Gothic" w:hAnsi="Century Gothic"/>
          <w:sz w:val="22"/>
          <w:szCs w:val="22"/>
        </w:rPr>
        <w:t xml:space="preserve"> imprez organizowanych</w:t>
      </w:r>
      <w:r w:rsidRPr="002941F8">
        <w:rPr>
          <w:rFonts w:ascii="Century Gothic" w:hAnsi="Century Gothic"/>
          <w:sz w:val="22"/>
          <w:szCs w:val="22"/>
        </w:rPr>
        <w:t xml:space="preserve"> na rzecz Ministerstwa Sportu i Turystyki i Centralnego Ośrodka Sportu</w:t>
      </w:r>
      <w:r>
        <w:rPr>
          <w:rFonts w:ascii="Century Gothic" w:hAnsi="Century Gothic"/>
          <w:sz w:val="22"/>
          <w:szCs w:val="22"/>
        </w:rPr>
        <w:t xml:space="preserve"> (włącznie z uzyskaniem stosownych </w:t>
      </w:r>
      <w:proofErr w:type="spellStart"/>
      <w:r>
        <w:rPr>
          <w:rFonts w:ascii="Century Gothic" w:hAnsi="Century Gothic"/>
          <w:sz w:val="22"/>
          <w:szCs w:val="22"/>
        </w:rPr>
        <w:t>zgód</w:t>
      </w:r>
      <w:proofErr w:type="spellEnd"/>
      <w:r>
        <w:rPr>
          <w:rFonts w:ascii="Century Gothic" w:hAnsi="Century Gothic"/>
          <w:sz w:val="22"/>
          <w:szCs w:val="22"/>
        </w:rPr>
        <w:t>)</w:t>
      </w:r>
      <w:r w:rsidRPr="002941F8">
        <w:rPr>
          <w:rFonts w:ascii="Century Gothic" w:hAnsi="Century Gothic"/>
          <w:sz w:val="22"/>
          <w:szCs w:val="22"/>
        </w:rPr>
        <w:t xml:space="preserve">. Przez 1 imprezę Zamawiający ma na myśli maksymalnie </w:t>
      </w:r>
      <w:r>
        <w:rPr>
          <w:rFonts w:ascii="Century Gothic" w:hAnsi="Century Gothic"/>
          <w:sz w:val="22"/>
          <w:szCs w:val="22"/>
        </w:rPr>
        <w:t>240 osobogodzin</w:t>
      </w:r>
      <w:r w:rsidRPr="002941F8">
        <w:rPr>
          <w:rFonts w:ascii="Century Gothic" w:hAnsi="Century Gothic"/>
          <w:sz w:val="22"/>
          <w:szCs w:val="22"/>
        </w:rPr>
        <w:t xml:space="preserve">.  </w:t>
      </w:r>
    </w:p>
    <w:p w:rsidR="00AC57C2" w:rsidRPr="00BF477E" w:rsidRDefault="00AC57C2" w:rsidP="00FD2901">
      <w:pPr>
        <w:pStyle w:val="Tekstpodstawowy2"/>
        <w:numPr>
          <w:ilvl w:val="0"/>
          <w:numId w:val="6"/>
        </w:numPr>
        <w:spacing w:after="0" w:line="264" w:lineRule="auto"/>
        <w:jc w:val="both"/>
        <w:rPr>
          <w:rFonts w:ascii="Century Gothic" w:hAnsi="Century Gothic"/>
          <w:sz w:val="22"/>
          <w:szCs w:val="22"/>
          <w:u w:val="single"/>
        </w:rPr>
      </w:pPr>
      <w:r w:rsidRPr="00B142B3">
        <w:rPr>
          <w:rFonts w:ascii="Century Gothic" w:hAnsi="Century Gothic"/>
          <w:sz w:val="22"/>
          <w:szCs w:val="22"/>
        </w:rPr>
        <w:t>Istnieje możliwość podpisania umowy przez organizatora imprezy z inną firmą ochroniarską. W takim przypadku przejęcie części obiektu wynajęte</w:t>
      </w:r>
      <w:r>
        <w:rPr>
          <w:rFonts w:ascii="Century Gothic" w:hAnsi="Century Gothic"/>
          <w:sz w:val="22"/>
          <w:szCs w:val="22"/>
        </w:rPr>
        <w:t>go</w:t>
      </w:r>
      <w:r w:rsidRPr="00B142B3">
        <w:rPr>
          <w:rFonts w:ascii="Century Gothic" w:hAnsi="Century Gothic"/>
          <w:sz w:val="22"/>
          <w:szCs w:val="22"/>
        </w:rPr>
        <w:t xml:space="preserve"> przez organizatora </w:t>
      </w:r>
      <w:r w:rsidRPr="00B142B3">
        <w:rPr>
          <w:rFonts w:ascii="Century Gothic" w:hAnsi="Century Gothic"/>
          <w:b/>
          <w:sz w:val="22"/>
          <w:szCs w:val="22"/>
        </w:rPr>
        <w:t>(za wyjątkiem monitoringu, który pozostaje pod stałym nadzorem Wykonawcy włącznie z imprezami)</w:t>
      </w:r>
      <w:r w:rsidRPr="00B142B3">
        <w:rPr>
          <w:rFonts w:ascii="Century Gothic" w:hAnsi="Century Gothic"/>
          <w:sz w:val="22"/>
          <w:szCs w:val="22"/>
        </w:rPr>
        <w:t xml:space="preserve"> następuje na podstawie protokołu zdawczo odbiorczego między obiema firmami ochroniarskimi. W tym przypadku Wykonawca jest zobowiązany do ścisłej współpracy z inną firmą ochroniarską w sposób gwarantujący bezpieczeństwo mienia i osób przebywających w obiektach.</w:t>
      </w:r>
    </w:p>
    <w:p w:rsidR="00AC57C2" w:rsidRPr="001D1328" w:rsidRDefault="00AC57C2" w:rsidP="00FD2901">
      <w:pPr>
        <w:pStyle w:val="Tekstpodstawowy2"/>
        <w:numPr>
          <w:ilvl w:val="0"/>
          <w:numId w:val="6"/>
        </w:numPr>
        <w:spacing w:after="0" w:line="264" w:lineRule="auto"/>
        <w:jc w:val="both"/>
        <w:rPr>
          <w:rFonts w:ascii="Century Gothic" w:hAnsi="Century Gothic"/>
          <w:sz w:val="22"/>
          <w:szCs w:val="22"/>
          <w:u w:val="single"/>
        </w:rPr>
      </w:pPr>
      <w:r>
        <w:rPr>
          <w:rFonts w:ascii="Century Gothic" w:hAnsi="Century Gothic"/>
          <w:sz w:val="22"/>
          <w:szCs w:val="22"/>
        </w:rPr>
        <w:t xml:space="preserve">W ramach umowy Wykonawca zobowiązany jest do utrwalania przebiegu imprez masowych wykorzystując istniejący </w:t>
      </w:r>
      <w:r w:rsidRPr="00BF477E">
        <w:rPr>
          <w:rFonts w:ascii="Century Gothic" w:hAnsi="Century Gothic"/>
          <w:sz w:val="22"/>
          <w:szCs w:val="22"/>
        </w:rPr>
        <w:t>system monitoringu</w:t>
      </w:r>
      <w:r>
        <w:rPr>
          <w:rFonts w:ascii="Century Gothic" w:hAnsi="Century Gothic"/>
          <w:sz w:val="22"/>
          <w:szCs w:val="22"/>
        </w:rPr>
        <w:t xml:space="preserve"> zgodnie z ustawą o imprezach masowych oraz </w:t>
      </w:r>
      <w:r w:rsidRPr="00402F4B">
        <w:rPr>
          <w:rFonts w:ascii="Century Gothic" w:hAnsi="Century Gothic" w:cs="Arial"/>
          <w:sz w:val="22"/>
          <w:szCs w:val="22"/>
        </w:rPr>
        <w:t>Rozporządzen</w:t>
      </w:r>
      <w:r>
        <w:rPr>
          <w:rFonts w:ascii="Century Gothic" w:hAnsi="Century Gothic" w:cs="Arial"/>
          <w:sz w:val="22"/>
          <w:szCs w:val="22"/>
        </w:rPr>
        <w:t xml:space="preserve">iem Ministra Spraw Wewnętrznych i </w:t>
      </w:r>
      <w:r w:rsidRPr="00402F4B">
        <w:rPr>
          <w:rFonts w:ascii="Century Gothic" w:hAnsi="Century Gothic" w:cs="Arial"/>
          <w:sz w:val="22"/>
          <w:szCs w:val="22"/>
        </w:rPr>
        <w:t>Administracji</w:t>
      </w:r>
      <w:r>
        <w:rPr>
          <w:rFonts w:ascii="Century Gothic" w:hAnsi="Century Gothic" w:cs="Arial"/>
          <w:sz w:val="22"/>
          <w:szCs w:val="22"/>
        </w:rPr>
        <w:t xml:space="preserve"> </w:t>
      </w:r>
      <w:r w:rsidRPr="00402F4B">
        <w:rPr>
          <w:rFonts w:ascii="Century Gothic" w:hAnsi="Century Gothic" w:cs="Arial"/>
          <w:sz w:val="22"/>
          <w:szCs w:val="22"/>
        </w:rPr>
        <w:t>z dnia 10 stycznia 2011</w:t>
      </w:r>
      <w:r>
        <w:rPr>
          <w:rFonts w:ascii="Century Gothic" w:hAnsi="Century Gothic" w:cs="Arial"/>
          <w:sz w:val="22"/>
          <w:szCs w:val="22"/>
        </w:rPr>
        <w:t xml:space="preserve"> </w:t>
      </w:r>
      <w:r w:rsidRPr="00402F4B">
        <w:rPr>
          <w:rFonts w:ascii="Century Gothic" w:hAnsi="Century Gothic" w:cs="Arial"/>
          <w:sz w:val="22"/>
          <w:szCs w:val="22"/>
        </w:rPr>
        <w:t>r</w:t>
      </w:r>
      <w:r>
        <w:rPr>
          <w:rFonts w:ascii="Century Gothic" w:hAnsi="Century Gothic" w:cs="Arial"/>
          <w:sz w:val="22"/>
          <w:szCs w:val="22"/>
        </w:rPr>
        <w:t>.</w:t>
      </w:r>
      <w:r w:rsidRPr="00402F4B">
        <w:rPr>
          <w:rFonts w:ascii="Century Gothic" w:hAnsi="Century Gothic" w:cs="Arial"/>
          <w:sz w:val="22"/>
          <w:szCs w:val="22"/>
        </w:rPr>
        <w:t xml:space="preserve"> w sprawie sposobu utrwalania przebieg</w:t>
      </w:r>
      <w:r>
        <w:rPr>
          <w:rFonts w:ascii="Century Gothic" w:hAnsi="Century Gothic" w:cs="Arial"/>
          <w:sz w:val="22"/>
          <w:szCs w:val="22"/>
        </w:rPr>
        <w:t xml:space="preserve">u imprez masowych. </w:t>
      </w:r>
    </w:p>
    <w:p w:rsidR="00AC57C2" w:rsidRPr="00E856B2" w:rsidRDefault="00AC57C2" w:rsidP="00937407">
      <w:pPr>
        <w:pStyle w:val="Tekstpodstawowy2"/>
        <w:spacing w:after="0" w:line="264" w:lineRule="auto"/>
        <w:ind w:left="720"/>
        <w:jc w:val="both"/>
        <w:rPr>
          <w:rFonts w:ascii="Century Gothic" w:hAnsi="Century Gothic"/>
          <w:sz w:val="22"/>
          <w:szCs w:val="22"/>
          <w:u w:val="single"/>
        </w:rPr>
      </w:pPr>
      <w:r w:rsidRPr="001D1328">
        <w:rPr>
          <w:rFonts w:ascii="Century Gothic" w:hAnsi="Century Gothic" w:cs="Arial"/>
          <w:sz w:val="22"/>
          <w:szCs w:val="22"/>
          <w:u w:val="single"/>
        </w:rPr>
        <w:t>Szacowana ilość imprez podlegających obowiązkowi utrwalania</w:t>
      </w:r>
      <w:r>
        <w:rPr>
          <w:rFonts w:ascii="Century Gothic" w:hAnsi="Century Gothic" w:cs="Arial"/>
          <w:sz w:val="22"/>
          <w:szCs w:val="22"/>
          <w:u w:val="single"/>
        </w:rPr>
        <w:t xml:space="preserve"> za pomocą systemu CCTV – 50 x 6</w:t>
      </w:r>
      <w:r w:rsidRPr="001D1328">
        <w:rPr>
          <w:rFonts w:ascii="Century Gothic" w:hAnsi="Century Gothic" w:cs="Arial"/>
          <w:sz w:val="22"/>
          <w:szCs w:val="22"/>
          <w:u w:val="single"/>
        </w:rPr>
        <w:t xml:space="preserve"> h = </w:t>
      </w:r>
      <w:r>
        <w:rPr>
          <w:rFonts w:ascii="Century Gothic" w:hAnsi="Century Gothic" w:cs="Arial"/>
          <w:sz w:val="22"/>
          <w:szCs w:val="22"/>
          <w:u w:val="single"/>
        </w:rPr>
        <w:t>300</w:t>
      </w:r>
      <w:r w:rsidRPr="001D1328">
        <w:rPr>
          <w:rFonts w:ascii="Century Gothic" w:hAnsi="Century Gothic" w:cs="Arial"/>
          <w:sz w:val="22"/>
          <w:szCs w:val="22"/>
          <w:u w:val="single"/>
        </w:rPr>
        <w:t xml:space="preserve"> h nagrywania</w:t>
      </w:r>
      <w:r>
        <w:rPr>
          <w:rFonts w:ascii="Century Gothic" w:hAnsi="Century Gothic" w:cs="Arial"/>
          <w:sz w:val="22"/>
          <w:szCs w:val="22"/>
          <w:u w:val="single"/>
        </w:rPr>
        <w:t xml:space="preserve"> w okresie12 miesięcy</w:t>
      </w:r>
      <w:r w:rsidRPr="001D1328">
        <w:rPr>
          <w:rFonts w:ascii="Century Gothic" w:hAnsi="Century Gothic" w:cs="Arial"/>
          <w:sz w:val="22"/>
          <w:szCs w:val="22"/>
          <w:u w:val="single"/>
        </w:rPr>
        <w:t>.</w:t>
      </w:r>
    </w:p>
    <w:p w:rsidR="00AC57C2" w:rsidRPr="00B142B3" w:rsidRDefault="00AC57C2" w:rsidP="00937407">
      <w:pPr>
        <w:spacing w:line="264" w:lineRule="auto"/>
        <w:jc w:val="both"/>
        <w:rPr>
          <w:rFonts w:ascii="Century Gothic" w:hAnsi="Century Gothic"/>
          <w:b/>
        </w:rPr>
      </w:pPr>
      <w:r w:rsidRPr="00B142B3">
        <w:rPr>
          <w:rFonts w:ascii="Century Gothic" w:hAnsi="Century Gothic"/>
          <w:b/>
        </w:rPr>
        <w:t>Istniejące systemy zabezpieczeń.</w:t>
      </w:r>
    </w:p>
    <w:p w:rsidR="00AC57C2" w:rsidRPr="00516FFB" w:rsidRDefault="00AC57C2" w:rsidP="00FD2901">
      <w:pPr>
        <w:numPr>
          <w:ilvl w:val="0"/>
          <w:numId w:val="8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516FFB">
        <w:rPr>
          <w:rFonts w:ascii="Century Gothic" w:hAnsi="Century Gothic"/>
        </w:rPr>
        <w:t>Centrala ppoż. połączona ze strażą pożarną oraz firmą monitorującą sygnał pożaru:</w:t>
      </w:r>
    </w:p>
    <w:p w:rsidR="00AC57C2" w:rsidRPr="00516FFB" w:rsidRDefault="00AC57C2" w:rsidP="00937407">
      <w:pPr>
        <w:spacing w:after="0" w:line="264" w:lineRule="auto"/>
        <w:ind w:left="720"/>
        <w:jc w:val="both"/>
        <w:rPr>
          <w:rFonts w:ascii="Century Gothic" w:hAnsi="Century Gothic"/>
        </w:rPr>
      </w:pPr>
      <w:r w:rsidRPr="00516FFB">
        <w:rPr>
          <w:rFonts w:ascii="Century Gothic" w:hAnsi="Century Gothic"/>
        </w:rPr>
        <w:t>- centrala alarmowa Siemens FC 726.</w:t>
      </w:r>
      <w:r w:rsidRPr="00516FFB">
        <w:rPr>
          <w:rFonts w:ascii="Century Gothic" w:hAnsi="Century Gothic"/>
        </w:rPr>
        <w:tab/>
      </w:r>
    </w:p>
    <w:p w:rsidR="00AC57C2" w:rsidRPr="00516FFB" w:rsidRDefault="00AC57C2" w:rsidP="00FD2901">
      <w:pPr>
        <w:numPr>
          <w:ilvl w:val="0"/>
          <w:numId w:val="8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516FFB">
        <w:rPr>
          <w:rFonts w:ascii="Century Gothic" w:hAnsi="Century Gothic"/>
        </w:rPr>
        <w:t>System Sygnalizacji Włamania i Napadu - ALARCOM G512 z jednostką centralną GALAXY,</w:t>
      </w:r>
    </w:p>
    <w:p w:rsidR="00AC57C2" w:rsidRPr="00516FFB" w:rsidRDefault="00AC57C2" w:rsidP="00FD2901">
      <w:pPr>
        <w:numPr>
          <w:ilvl w:val="0"/>
          <w:numId w:val="8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516FFB">
        <w:rPr>
          <w:rFonts w:ascii="Century Gothic" w:hAnsi="Century Gothic"/>
        </w:rPr>
        <w:t>Agregat prądotwórczy,</w:t>
      </w:r>
    </w:p>
    <w:p w:rsidR="00AC57C2" w:rsidRPr="00516FFB" w:rsidRDefault="00AC57C2" w:rsidP="00FD2901">
      <w:pPr>
        <w:numPr>
          <w:ilvl w:val="0"/>
          <w:numId w:val="8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516FFB">
        <w:rPr>
          <w:rFonts w:ascii="Century Gothic" w:hAnsi="Century Gothic"/>
        </w:rPr>
        <w:t xml:space="preserve">Stacje </w:t>
      </w:r>
      <w:proofErr w:type="spellStart"/>
      <w:r w:rsidRPr="00516FFB">
        <w:rPr>
          <w:rFonts w:ascii="Century Gothic" w:hAnsi="Century Gothic"/>
        </w:rPr>
        <w:t>Trafo</w:t>
      </w:r>
      <w:proofErr w:type="spellEnd"/>
      <w:r w:rsidRPr="00516FFB">
        <w:rPr>
          <w:rFonts w:ascii="Century Gothic" w:hAnsi="Century Gothic"/>
        </w:rPr>
        <w:t xml:space="preserve"> (4 szt.)</w:t>
      </w:r>
    </w:p>
    <w:p w:rsidR="00AC57C2" w:rsidRPr="00516FFB" w:rsidRDefault="00AC57C2" w:rsidP="00FD2901">
      <w:pPr>
        <w:numPr>
          <w:ilvl w:val="0"/>
          <w:numId w:val="8"/>
        </w:numPr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516FFB">
        <w:rPr>
          <w:rFonts w:ascii="Century Gothic" w:hAnsi="Century Gothic"/>
        </w:rPr>
        <w:t>System CCTV – AVIGILON.</w:t>
      </w:r>
    </w:p>
    <w:p w:rsidR="00AC57C2" w:rsidRDefault="00AC57C2" w:rsidP="00937407">
      <w:pPr>
        <w:spacing w:after="0" w:line="264" w:lineRule="auto"/>
        <w:ind w:left="720"/>
        <w:jc w:val="both"/>
        <w:rPr>
          <w:rFonts w:ascii="Century Gothic" w:hAnsi="Century Gothic"/>
          <w:b/>
        </w:rPr>
      </w:pPr>
    </w:p>
    <w:p w:rsidR="00AC57C2" w:rsidRDefault="00AC57C2" w:rsidP="00937407">
      <w:pPr>
        <w:spacing w:line="264" w:lineRule="auto"/>
        <w:jc w:val="both"/>
        <w:rPr>
          <w:rFonts w:ascii="Century Gothic" w:hAnsi="Century Gothic"/>
          <w:u w:val="single"/>
        </w:rPr>
      </w:pPr>
      <w:r>
        <w:rPr>
          <w:rFonts w:ascii="Century Gothic" w:hAnsi="Century Gothic"/>
          <w:u w:val="single"/>
        </w:rPr>
        <w:t>Załączniki:</w:t>
      </w:r>
    </w:p>
    <w:p w:rsidR="00D6411A" w:rsidRDefault="00D6411A" w:rsidP="00937407">
      <w:pPr>
        <w:shd w:val="clear" w:color="auto" w:fill="FFFFFF"/>
        <w:spacing w:line="264" w:lineRule="auto"/>
        <w:jc w:val="both"/>
        <w:rPr>
          <w:rStyle w:val="highlight"/>
          <w:rFonts w:ascii="Century Gothic" w:hAnsi="Century Gothic"/>
          <w:bCs/>
          <w:spacing w:val="-7"/>
        </w:rPr>
      </w:pPr>
      <w:r>
        <w:rPr>
          <w:rStyle w:val="highlight"/>
          <w:rFonts w:ascii="Century Gothic" w:hAnsi="Century Gothic"/>
          <w:bCs/>
          <w:spacing w:val="-7"/>
        </w:rPr>
        <w:t>1. Mapa sytuacyjna – ul. Łazienkowska 6a z zaznaczonym terenem ochrony.</w:t>
      </w:r>
    </w:p>
    <w:p w:rsidR="006A17FA" w:rsidRPr="00AC13E0" w:rsidRDefault="00036054" w:rsidP="00937407">
      <w:pPr>
        <w:autoSpaceDE w:val="0"/>
        <w:autoSpaceDN w:val="0"/>
        <w:adjustRightInd w:val="0"/>
        <w:spacing w:line="264" w:lineRule="auto"/>
        <w:ind w:left="360" w:hanging="360"/>
        <w:jc w:val="both"/>
        <w:rPr>
          <w:rFonts w:ascii="Century Gothic" w:hAnsi="Century Gothic" w:cs="Arial"/>
          <w:b/>
        </w:rPr>
      </w:pPr>
      <w:r w:rsidRPr="00036054">
        <w:rPr>
          <w:rFonts w:ascii="Century Gothic" w:eastAsia="Times New Roman" w:hAnsi="Century Gothic" w:cs="Arial"/>
          <w:b/>
          <w:bCs/>
          <w:lang w:eastAsia="pl-PL"/>
        </w:rPr>
        <w:t>I</w:t>
      </w:r>
      <w:r>
        <w:rPr>
          <w:rFonts w:ascii="Century Gothic" w:eastAsia="Times New Roman" w:hAnsi="Century Gothic" w:cs="Arial"/>
          <w:b/>
          <w:bCs/>
          <w:lang w:eastAsia="pl-PL"/>
        </w:rPr>
        <w:t>V.: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CZAS TRWANIA ZAMÓWIENIA</w:t>
      </w:r>
      <w:r w:rsidR="00AC57C2">
        <w:rPr>
          <w:rFonts w:ascii="Century Gothic" w:eastAsia="Times New Roman" w:hAnsi="Century Gothic" w:cs="Arial"/>
          <w:bCs/>
          <w:lang w:eastAsia="pl-PL"/>
        </w:rPr>
        <w:t>: 24 miesiące</w:t>
      </w:r>
      <w:r w:rsidR="00135C16" w:rsidRPr="000D5CB5">
        <w:rPr>
          <w:rFonts w:ascii="Century Gothic" w:eastAsia="Times New Roman" w:hAnsi="Century Gothic" w:cs="Arial"/>
          <w:bCs/>
          <w:lang w:eastAsia="pl-PL"/>
        </w:rPr>
        <w:t xml:space="preserve"> o</w:t>
      </w:r>
      <w:r w:rsidR="007460B9">
        <w:rPr>
          <w:rFonts w:ascii="Century Gothic" w:eastAsia="Times New Roman" w:hAnsi="Century Gothic" w:cs="Arial"/>
          <w:bCs/>
          <w:lang w:eastAsia="pl-PL"/>
        </w:rPr>
        <w:t>d dnia zawarcia umowy,  jed</w:t>
      </w:r>
      <w:r w:rsidR="00AC57C2">
        <w:rPr>
          <w:rFonts w:ascii="Century Gothic" w:eastAsia="Times New Roman" w:hAnsi="Century Gothic" w:cs="Arial"/>
          <w:bCs/>
          <w:lang w:eastAsia="pl-PL"/>
        </w:rPr>
        <w:t xml:space="preserve">nak nie wcześniej niż od 1 </w:t>
      </w:r>
      <w:r w:rsidR="00A93315">
        <w:rPr>
          <w:rFonts w:ascii="Century Gothic" w:eastAsia="Times New Roman" w:hAnsi="Century Gothic" w:cs="Arial"/>
          <w:bCs/>
          <w:lang w:eastAsia="pl-PL"/>
        </w:rPr>
        <w:t>marca</w:t>
      </w:r>
      <w:r w:rsidR="00AC57C2">
        <w:rPr>
          <w:rFonts w:ascii="Century Gothic" w:eastAsia="Times New Roman" w:hAnsi="Century Gothic" w:cs="Arial"/>
          <w:bCs/>
          <w:lang w:eastAsia="pl-PL"/>
        </w:rPr>
        <w:t xml:space="preserve"> 2017</w:t>
      </w:r>
      <w:r w:rsidR="007460B9">
        <w:rPr>
          <w:rFonts w:ascii="Century Gothic" w:eastAsia="Times New Roman" w:hAnsi="Century Gothic" w:cs="Arial"/>
          <w:bCs/>
          <w:lang w:eastAsia="pl-PL"/>
        </w:rPr>
        <w:t xml:space="preserve"> r.</w:t>
      </w:r>
      <w:r w:rsidR="00AC57C2">
        <w:rPr>
          <w:rFonts w:ascii="Century Gothic" w:hAnsi="Century Gothic" w:cs="Arial"/>
          <w:b/>
        </w:rPr>
        <w:t xml:space="preserve">  </w:t>
      </w:r>
    </w:p>
    <w:p w:rsidR="00342A34" w:rsidRDefault="00DD7979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036054">
        <w:rPr>
          <w:rFonts w:ascii="Century Gothic" w:eastAsia="Times New Roman" w:hAnsi="Century Gothic" w:cs="Arial"/>
          <w:b/>
          <w:bCs/>
          <w:lang w:eastAsia="pl-PL"/>
        </w:rPr>
        <w:t>V</w:t>
      </w:r>
      <w:r w:rsidR="00036054">
        <w:rPr>
          <w:rFonts w:ascii="Century Gothic" w:eastAsia="Times New Roman" w:hAnsi="Century Gothic" w:cs="Arial"/>
          <w:bCs/>
          <w:lang w:eastAsia="pl-PL"/>
        </w:rPr>
        <w:t>.</w:t>
      </w:r>
      <w:r w:rsidR="00E377FB" w:rsidRPr="000D5CB5">
        <w:rPr>
          <w:rFonts w:ascii="Century Gothic" w:eastAsia="Times New Roman" w:hAnsi="Century Gothic" w:cs="Arial"/>
          <w:bCs/>
          <w:lang w:eastAsia="pl-PL"/>
        </w:rPr>
        <w:t xml:space="preserve">: 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>WARUNKI UDZIAŁU W POSTĘPOWANIU ORAZ OPIS SPOSOBU DOKONYWANIA OCENY SPEŁNIANIA TYCH WARUNKÓW</w:t>
      </w:r>
    </w:p>
    <w:p w:rsidR="00FB4FC8" w:rsidRPr="009D59FB" w:rsidRDefault="00FB4FC8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9D59FB">
        <w:rPr>
          <w:rFonts w:ascii="Century Gothic" w:hAnsi="Century Gothic"/>
        </w:rPr>
        <w:t xml:space="preserve">O udzielenie </w:t>
      </w:r>
      <w:proofErr w:type="spellStart"/>
      <w:r w:rsidRPr="009D59FB">
        <w:rPr>
          <w:rFonts w:ascii="Century Gothic" w:hAnsi="Century Gothic"/>
        </w:rPr>
        <w:t>zamówienia</w:t>
      </w:r>
      <w:proofErr w:type="spellEnd"/>
      <w:r w:rsidRPr="009D59FB">
        <w:rPr>
          <w:rFonts w:ascii="Century Gothic" w:hAnsi="Century Gothic"/>
        </w:rPr>
        <w:t xml:space="preserve"> mogą ubiegać się Wykonawcy, którzy nie podlegają wykluczeniu </w:t>
      </w:r>
      <w:r w:rsidR="00994A7E">
        <w:rPr>
          <w:rFonts w:ascii="Century Gothic" w:hAnsi="Century Gothic"/>
        </w:rPr>
        <w:t>oraz spełniają</w:t>
      </w:r>
      <w:r w:rsidRPr="009D59FB">
        <w:rPr>
          <w:rFonts w:ascii="Century Gothic" w:hAnsi="Century Gothic"/>
        </w:rPr>
        <w:t xml:space="preserve"> warunki</w:t>
      </w:r>
      <w:r w:rsidR="00994A7E">
        <w:rPr>
          <w:rFonts w:ascii="Century Gothic" w:hAnsi="Century Gothic"/>
        </w:rPr>
        <w:t xml:space="preserve"> udziału w postępowaniu dotyczące posiadania:</w:t>
      </w:r>
    </w:p>
    <w:p w:rsidR="00994A7E" w:rsidRDefault="009D564D" w:rsidP="00937407">
      <w:pPr>
        <w:shd w:val="clear" w:color="auto" w:fill="FFFFFF"/>
        <w:suppressAutoHyphens w:val="0"/>
        <w:spacing w:after="0" w:line="264" w:lineRule="auto"/>
        <w:ind w:left="720"/>
        <w:jc w:val="both"/>
        <w:rPr>
          <w:rFonts w:ascii="Century Gothic" w:hAnsi="Century Gothic" w:cs="Arial"/>
          <w:bCs/>
        </w:rPr>
      </w:pPr>
      <w:r>
        <w:rPr>
          <w:rFonts w:ascii="Century Gothic" w:eastAsia="Times New Roman" w:hAnsi="Century Gothic" w:cs="Arial"/>
          <w:bCs/>
          <w:lang w:eastAsia="pl-PL"/>
        </w:rPr>
        <w:t xml:space="preserve">a. </w:t>
      </w:r>
      <w:r w:rsidR="00994A7E">
        <w:rPr>
          <w:rFonts w:ascii="Century Gothic" w:eastAsia="Times New Roman" w:hAnsi="Century Gothic" w:cs="Arial"/>
          <w:bCs/>
          <w:lang w:eastAsia="pl-PL"/>
        </w:rPr>
        <w:t>Kompetencji lub uprawnień</w:t>
      </w:r>
      <w:r w:rsidR="0027760D">
        <w:rPr>
          <w:rFonts w:ascii="Century Gothic" w:eastAsia="Times New Roman" w:hAnsi="Century Gothic" w:cs="Arial"/>
          <w:bCs/>
          <w:lang w:eastAsia="pl-PL"/>
        </w:rPr>
        <w:t xml:space="preserve"> do prowadzenia okreś</w:t>
      </w:r>
      <w:r w:rsidR="00994A7E">
        <w:rPr>
          <w:rFonts w:ascii="Century Gothic" w:eastAsia="Times New Roman" w:hAnsi="Century Gothic" w:cs="Arial"/>
          <w:bCs/>
          <w:lang w:eastAsia="pl-PL"/>
        </w:rPr>
        <w:t>lonej działalności zawodowej, o </w:t>
      </w:r>
      <w:r w:rsidR="0027760D">
        <w:rPr>
          <w:rFonts w:ascii="Century Gothic" w:eastAsia="Times New Roman" w:hAnsi="Century Gothic" w:cs="Arial"/>
          <w:bCs/>
          <w:lang w:eastAsia="pl-PL"/>
        </w:rPr>
        <w:t xml:space="preserve">ile wynika to z odrębnych przepisów </w:t>
      </w:r>
      <w:r w:rsidR="00994A7E">
        <w:rPr>
          <w:rFonts w:ascii="Century Gothic" w:eastAsia="Times New Roman" w:hAnsi="Century Gothic" w:cs="Arial"/>
          <w:bCs/>
          <w:lang w:eastAsia="pl-PL"/>
        </w:rPr>
        <w:t xml:space="preserve">poprzez wykazanie, że Wykonawca posiada ważną </w:t>
      </w:r>
      <w:r w:rsidR="003447BD" w:rsidRPr="00994A7E">
        <w:rPr>
          <w:rFonts w:ascii="Century Gothic" w:hAnsi="Century Gothic" w:cs="Arial"/>
          <w:bCs/>
        </w:rPr>
        <w:t>koncesję wydaną przez Ministra Spraw Wewnętrznych i Administracji</w:t>
      </w:r>
      <w:r w:rsidR="00994A7E">
        <w:rPr>
          <w:rFonts w:ascii="Century Gothic" w:hAnsi="Century Gothic" w:cs="Arial"/>
          <w:bCs/>
        </w:rPr>
        <w:t xml:space="preserve"> na prowadzenie działalności gospodarczej w zakresie ochrony osób i mienia</w:t>
      </w:r>
      <w:r w:rsidR="003447BD" w:rsidRPr="00994A7E">
        <w:rPr>
          <w:rFonts w:ascii="Century Gothic" w:hAnsi="Century Gothic" w:cs="Arial"/>
          <w:bCs/>
        </w:rPr>
        <w:t xml:space="preserve">, </w:t>
      </w:r>
      <w:r w:rsidR="00994A7E">
        <w:rPr>
          <w:rFonts w:ascii="Century Gothic" w:hAnsi="Century Gothic" w:cs="Arial"/>
          <w:bCs/>
        </w:rPr>
        <w:t xml:space="preserve">wydanej na podstawie </w:t>
      </w:r>
      <w:r w:rsidR="003447BD" w:rsidRPr="00994A7E">
        <w:rPr>
          <w:rFonts w:ascii="Century Gothic" w:hAnsi="Century Gothic" w:cs="Arial"/>
          <w:bCs/>
        </w:rPr>
        <w:t xml:space="preserve">ustawy z dnia 22.08.1997 r. o ochronie </w:t>
      </w:r>
      <w:r w:rsidR="00994A7E">
        <w:rPr>
          <w:rFonts w:ascii="Century Gothic" w:hAnsi="Century Gothic" w:cs="Arial"/>
          <w:bCs/>
        </w:rPr>
        <w:t xml:space="preserve">osób i mienia (tj. </w:t>
      </w:r>
      <w:proofErr w:type="spellStart"/>
      <w:r w:rsidR="00994A7E">
        <w:rPr>
          <w:rFonts w:ascii="Century Gothic" w:hAnsi="Century Gothic" w:cs="Arial"/>
          <w:bCs/>
        </w:rPr>
        <w:t>Dz.U</w:t>
      </w:r>
      <w:proofErr w:type="spellEnd"/>
      <w:r w:rsidR="00994A7E">
        <w:rPr>
          <w:rFonts w:ascii="Century Gothic" w:hAnsi="Century Gothic" w:cs="Arial"/>
          <w:bCs/>
        </w:rPr>
        <w:t>. z 2016</w:t>
      </w:r>
      <w:r w:rsidR="00C5196B">
        <w:rPr>
          <w:rFonts w:ascii="Century Gothic" w:hAnsi="Century Gothic" w:cs="Arial"/>
          <w:bCs/>
        </w:rPr>
        <w:t xml:space="preserve"> </w:t>
      </w:r>
      <w:r w:rsidR="00994A7E">
        <w:rPr>
          <w:rFonts w:ascii="Century Gothic" w:hAnsi="Century Gothic" w:cs="Arial"/>
          <w:bCs/>
        </w:rPr>
        <w:t xml:space="preserve">r., </w:t>
      </w:r>
      <w:r w:rsidR="00994A7E">
        <w:rPr>
          <w:rFonts w:ascii="Century Gothic" w:hAnsi="Century Gothic" w:cs="Arial"/>
          <w:bCs/>
        </w:rPr>
        <w:lastRenderedPageBreak/>
        <w:t>poz. 1432</w:t>
      </w:r>
      <w:r w:rsidR="00C5196B">
        <w:rPr>
          <w:rFonts w:ascii="Century Gothic" w:hAnsi="Century Gothic" w:cs="Arial"/>
          <w:bCs/>
        </w:rPr>
        <w:t xml:space="preserve"> z</w:t>
      </w:r>
      <w:r w:rsidR="00670B49">
        <w:rPr>
          <w:rFonts w:ascii="Century Gothic" w:hAnsi="Century Gothic" w:cs="Arial"/>
          <w:bCs/>
        </w:rPr>
        <w:t>e</w:t>
      </w:r>
      <w:r w:rsidR="00C5196B">
        <w:rPr>
          <w:rFonts w:ascii="Century Gothic" w:hAnsi="Century Gothic" w:cs="Arial"/>
          <w:bCs/>
        </w:rPr>
        <w:t xml:space="preserve"> zm.</w:t>
      </w:r>
      <w:r w:rsidR="003447BD" w:rsidRPr="00994A7E">
        <w:rPr>
          <w:rFonts w:ascii="Century Gothic" w:hAnsi="Century Gothic" w:cs="Arial"/>
          <w:bCs/>
        </w:rPr>
        <w:t xml:space="preserve">), na prowadzenie działalności gospodarczej w zakresie ochrony osób i mienia. </w:t>
      </w:r>
    </w:p>
    <w:p w:rsidR="008D4B61" w:rsidRDefault="008D4B61" w:rsidP="00937407">
      <w:pPr>
        <w:shd w:val="clear" w:color="auto" w:fill="FFFFFF"/>
        <w:suppressAutoHyphens w:val="0"/>
        <w:spacing w:after="0" w:line="264" w:lineRule="auto"/>
        <w:ind w:left="720"/>
        <w:jc w:val="both"/>
        <w:rPr>
          <w:rFonts w:ascii="Century Gothic" w:eastAsia="Times New Roman" w:hAnsi="Century Gothic" w:cs="Arial"/>
          <w:lang w:eastAsia="pl-PL"/>
        </w:rPr>
      </w:pPr>
    </w:p>
    <w:p w:rsidR="00C5196B" w:rsidRPr="00994A7E" w:rsidRDefault="00C5196B" w:rsidP="00937407">
      <w:pPr>
        <w:shd w:val="clear" w:color="auto" w:fill="FFFFFF"/>
        <w:suppressAutoHyphens w:val="0"/>
        <w:spacing w:after="0" w:line="264" w:lineRule="auto"/>
        <w:ind w:left="720"/>
        <w:jc w:val="both"/>
        <w:rPr>
          <w:rFonts w:ascii="Century Gothic" w:eastAsia="Times New Roman" w:hAnsi="Century Gothic" w:cs="Arial"/>
          <w:lang w:eastAsia="pl-PL"/>
        </w:rPr>
      </w:pPr>
    </w:p>
    <w:p w:rsidR="0027760D" w:rsidRDefault="009D564D" w:rsidP="00937407">
      <w:pPr>
        <w:pStyle w:val="Akapitzlist"/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 xml:space="preserve">b. </w:t>
      </w:r>
      <w:r w:rsidR="0027760D">
        <w:rPr>
          <w:rFonts w:ascii="Century Gothic" w:eastAsia="Times New Roman" w:hAnsi="Century Gothic" w:cs="Arial"/>
          <w:lang w:eastAsia="pl-PL"/>
        </w:rPr>
        <w:t>Sytuacja ekonomiczna lub finansowa</w:t>
      </w:r>
    </w:p>
    <w:p w:rsidR="009B64EA" w:rsidRDefault="009B64EA" w:rsidP="00937407">
      <w:pPr>
        <w:pStyle w:val="Akapitzlist"/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3447BD" w:rsidRDefault="003447BD" w:rsidP="00937407">
      <w:pPr>
        <w:shd w:val="clear" w:color="auto" w:fill="FFFFFF"/>
        <w:suppressAutoHyphens w:val="0"/>
        <w:spacing w:after="0" w:line="264" w:lineRule="auto"/>
        <w:ind w:left="708"/>
        <w:jc w:val="both"/>
        <w:rPr>
          <w:rFonts w:ascii="Century Gothic" w:eastAsia="Times New Roman" w:hAnsi="Century Gothic" w:cs="Arial"/>
          <w:lang w:eastAsia="pl-PL"/>
        </w:rPr>
      </w:pPr>
      <w:r w:rsidRPr="003447BD">
        <w:rPr>
          <w:rFonts w:ascii="Century Gothic" w:eastAsia="Times New Roman" w:hAnsi="Century Gothic" w:cs="Arial"/>
          <w:lang w:eastAsia="pl-PL"/>
        </w:rPr>
        <w:t xml:space="preserve">Wykonawca znajduje się w sytuacji ekonomicznej i finansowej zapewniającej wykonanie </w:t>
      </w:r>
      <w:proofErr w:type="spellStart"/>
      <w:r w:rsidRPr="003447BD">
        <w:rPr>
          <w:rFonts w:ascii="Century Gothic" w:eastAsia="Times New Roman" w:hAnsi="Century Gothic" w:cs="Arial"/>
          <w:lang w:eastAsia="pl-PL"/>
        </w:rPr>
        <w:t>zamówienia</w:t>
      </w:r>
      <w:proofErr w:type="spellEnd"/>
      <w:r w:rsidRPr="003447BD">
        <w:rPr>
          <w:rFonts w:ascii="Century Gothic" w:eastAsia="Times New Roman" w:hAnsi="Century Gothic" w:cs="Arial"/>
          <w:lang w:eastAsia="pl-PL"/>
        </w:rPr>
        <w:t>. Wykonawca zobowiązany jest do posiadania dokument</w:t>
      </w:r>
      <w:r w:rsidR="006D08B2">
        <w:rPr>
          <w:rFonts w:ascii="Century Gothic" w:eastAsia="Times New Roman" w:hAnsi="Century Gothic" w:cs="Arial"/>
          <w:lang w:eastAsia="pl-PL"/>
        </w:rPr>
        <w:t>u potwierdzającego, że</w:t>
      </w:r>
      <w:r w:rsidRPr="003447BD">
        <w:rPr>
          <w:rFonts w:ascii="Century Gothic" w:eastAsia="Times New Roman" w:hAnsi="Century Gothic" w:cs="Arial"/>
          <w:lang w:eastAsia="pl-PL"/>
        </w:rPr>
        <w:t xml:space="preserve"> jest ubezpieczony od odpowiedzialności cywilnej w zakresie prowadzonej działalności związanej z przedmiotem </w:t>
      </w:r>
      <w:proofErr w:type="spellStart"/>
      <w:r w:rsidRPr="003447BD">
        <w:rPr>
          <w:rFonts w:ascii="Century Gothic" w:eastAsia="Times New Roman" w:hAnsi="Century Gothic" w:cs="Arial"/>
          <w:lang w:eastAsia="pl-PL"/>
        </w:rPr>
        <w:t>zamówienia</w:t>
      </w:r>
      <w:proofErr w:type="spellEnd"/>
      <w:r w:rsidRPr="003447BD">
        <w:rPr>
          <w:rFonts w:ascii="Century Gothic" w:eastAsia="Times New Roman" w:hAnsi="Century Gothic" w:cs="Arial"/>
          <w:lang w:eastAsia="pl-PL"/>
        </w:rPr>
        <w:t xml:space="preserve">, deliktowej </w:t>
      </w:r>
      <w:r w:rsidR="006D08B2">
        <w:rPr>
          <w:rFonts w:ascii="Century Gothic" w:eastAsia="Times New Roman" w:hAnsi="Century Gothic" w:cs="Arial"/>
          <w:lang w:eastAsia="pl-PL"/>
        </w:rPr>
        <w:br/>
      </w:r>
      <w:r w:rsidRPr="003447BD">
        <w:rPr>
          <w:rFonts w:ascii="Century Gothic" w:eastAsia="Times New Roman" w:hAnsi="Century Gothic" w:cs="Arial"/>
          <w:lang w:eastAsia="pl-PL"/>
        </w:rPr>
        <w:t xml:space="preserve">i kontraktowej o wartości nie mniejszej niż 3 000 000,00 zł (trzy miliony złotych) każda. </w:t>
      </w:r>
    </w:p>
    <w:p w:rsidR="008D4B61" w:rsidRDefault="008D4B61" w:rsidP="00937407">
      <w:pPr>
        <w:shd w:val="clear" w:color="auto" w:fill="FFFFFF"/>
        <w:suppressAutoHyphens w:val="0"/>
        <w:spacing w:after="0" w:line="264" w:lineRule="auto"/>
        <w:ind w:left="708"/>
        <w:jc w:val="both"/>
        <w:rPr>
          <w:rFonts w:ascii="Century Gothic" w:eastAsia="Times New Roman" w:hAnsi="Century Gothic" w:cs="Arial"/>
          <w:lang w:eastAsia="pl-PL"/>
        </w:rPr>
      </w:pPr>
    </w:p>
    <w:p w:rsidR="003447BD" w:rsidRDefault="009D564D" w:rsidP="00937407">
      <w:pPr>
        <w:pStyle w:val="Akapitzlist"/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 xml:space="preserve">c. </w:t>
      </w:r>
      <w:r w:rsidR="009B64EA">
        <w:rPr>
          <w:rFonts w:ascii="Century Gothic" w:eastAsia="Times New Roman" w:hAnsi="Century Gothic" w:cs="Arial"/>
          <w:lang w:eastAsia="pl-PL"/>
        </w:rPr>
        <w:t>Zdolność techniczna</w:t>
      </w:r>
    </w:p>
    <w:p w:rsidR="009B64EA" w:rsidRPr="003447BD" w:rsidRDefault="009B64EA" w:rsidP="00937407">
      <w:pPr>
        <w:pStyle w:val="Akapitzlist"/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6D2D74" w:rsidRDefault="00994A7E" w:rsidP="00937407">
      <w:pPr>
        <w:shd w:val="clear" w:color="auto" w:fill="FFFFFF"/>
        <w:suppressAutoHyphens w:val="0"/>
        <w:spacing w:after="0" w:line="264" w:lineRule="auto"/>
        <w:ind w:left="708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>W</w:t>
      </w:r>
      <w:r w:rsidR="003447BD" w:rsidRPr="003447BD">
        <w:rPr>
          <w:rFonts w:ascii="Century Gothic" w:eastAsia="Times New Roman" w:hAnsi="Century Gothic" w:cs="Arial"/>
          <w:lang w:eastAsia="pl-PL"/>
        </w:rPr>
        <w:t xml:space="preserve">ykonawca musi wykazać, iż wykonał lub wykonuje w okresie ostatnich 3 lat przed upływem terminu składania ofert, a jeżeli okres prowadzenia działalności Wykonawcy jest krótszy – w tym okresie, co najmniej dwóch zamówień polegających na świadczeniu usług ochrony i mienia w obiektach o powierzchni co najmniej 20 000 </w:t>
      </w:r>
      <w:proofErr w:type="spellStart"/>
      <w:r w:rsidR="003447BD" w:rsidRPr="003447BD">
        <w:rPr>
          <w:rFonts w:ascii="Century Gothic" w:eastAsia="Times New Roman" w:hAnsi="Century Gothic" w:cs="Arial"/>
          <w:lang w:eastAsia="pl-PL"/>
        </w:rPr>
        <w:t>m²</w:t>
      </w:r>
      <w:proofErr w:type="spellEnd"/>
      <w:r w:rsidR="003447BD" w:rsidRPr="003447BD">
        <w:rPr>
          <w:rFonts w:ascii="Century Gothic" w:eastAsia="Times New Roman" w:hAnsi="Century Gothic" w:cs="Arial"/>
          <w:lang w:eastAsia="pl-PL"/>
        </w:rPr>
        <w:t xml:space="preserve"> każdy i wartości minimum 400 000,00 PLN brutto, maksymalnie w okresie 24 mi</w:t>
      </w:r>
      <w:r w:rsidR="009D564D">
        <w:rPr>
          <w:rFonts w:ascii="Century Gothic" w:eastAsia="Times New Roman" w:hAnsi="Century Gothic" w:cs="Arial"/>
          <w:lang w:eastAsia="pl-PL"/>
        </w:rPr>
        <w:t>esi</w:t>
      </w:r>
      <w:r w:rsidR="00C5196B">
        <w:rPr>
          <w:rFonts w:ascii="Century Gothic" w:eastAsia="Times New Roman" w:hAnsi="Century Gothic" w:cs="Arial"/>
          <w:lang w:eastAsia="pl-PL"/>
        </w:rPr>
        <w:t xml:space="preserve">ęcy, dla każdego </w:t>
      </w:r>
      <w:proofErr w:type="spellStart"/>
      <w:r w:rsidR="00C5196B">
        <w:rPr>
          <w:rFonts w:ascii="Century Gothic" w:eastAsia="Times New Roman" w:hAnsi="Century Gothic" w:cs="Arial"/>
          <w:lang w:eastAsia="pl-PL"/>
        </w:rPr>
        <w:t>zamówienia</w:t>
      </w:r>
      <w:proofErr w:type="spellEnd"/>
      <w:r w:rsidR="00C5196B">
        <w:rPr>
          <w:rFonts w:ascii="Century Gothic" w:eastAsia="Times New Roman" w:hAnsi="Century Gothic" w:cs="Arial"/>
          <w:lang w:eastAsia="pl-PL"/>
        </w:rPr>
        <w:t>.</w:t>
      </w:r>
    </w:p>
    <w:p w:rsidR="00C5196B" w:rsidRDefault="00C5196B" w:rsidP="00937407">
      <w:pPr>
        <w:shd w:val="clear" w:color="auto" w:fill="FFFFFF"/>
        <w:suppressAutoHyphens w:val="0"/>
        <w:spacing w:after="0" w:line="264" w:lineRule="auto"/>
        <w:ind w:left="708"/>
        <w:jc w:val="both"/>
        <w:rPr>
          <w:rFonts w:ascii="Century Gothic" w:eastAsia="Times New Roman" w:hAnsi="Century Gothic" w:cs="Arial"/>
          <w:lang w:eastAsia="pl-PL"/>
        </w:rPr>
      </w:pPr>
    </w:p>
    <w:p w:rsidR="009B64EA" w:rsidRDefault="0073393D" w:rsidP="00937407">
      <w:pPr>
        <w:spacing w:line="264" w:lineRule="auto"/>
        <w:ind w:left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</w:t>
      </w:r>
      <w:r w:rsidR="00516950">
        <w:rPr>
          <w:rFonts w:ascii="Century Gothic" w:hAnsi="Century Gothic"/>
        </w:rPr>
        <w:t>.</w:t>
      </w:r>
      <w:r w:rsidR="00036054">
        <w:rPr>
          <w:rFonts w:ascii="Century Gothic" w:hAnsi="Century Gothic"/>
        </w:rPr>
        <w:t xml:space="preserve"> </w:t>
      </w:r>
      <w:r w:rsidR="009B64EA">
        <w:rPr>
          <w:rFonts w:ascii="Century Gothic" w:eastAsia="Times New Roman" w:hAnsi="Century Gothic" w:cs="Arial"/>
          <w:lang w:eastAsia="pl-PL"/>
        </w:rPr>
        <w:t>Zdolność techniczna lub zawodowa</w:t>
      </w:r>
    </w:p>
    <w:p w:rsidR="00A467A3" w:rsidRDefault="00A467A3" w:rsidP="00937407">
      <w:pPr>
        <w:spacing w:line="264" w:lineRule="auto"/>
        <w:ind w:left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W</w:t>
      </w:r>
      <w:r w:rsidRPr="00A467A3">
        <w:rPr>
          <w:rFonts w:ascii="Century Gothic" w:hAnsi="Century Gothic"/>
        </w:rPr>
        <w:t xml:space="preserve">ykonawca </w:t>
      </w:r>
      <w:r>
        <w:rPr>
          <w:rFonts w:ascii="Century Gothic" w:hAnsi="Century Gothic"/>
        </w:rPr>
        <w:t>musi wykazać</w:t>
      </w:r>
      <w:r w:rsidRPr="00A467A3">
        <w:rPr>
          <w:rFonts w:ascii="Century Gothic" w:hAnsi="Century Gothic"/>
        </w:rPr>
        <w:t xml:space="preserve">, że dysponuje lub będzie dysponował </w:t>
      </w:r>
      <w:r>
        <w:rPr>
          <w:rFonts w:ascii="Century Gothic" w:hAnsi="Century Gothic"/>
        </w:rPr>
        <w:t>co najmniej 5 </w:t>
      </w:r>
      <w:r w:rsidRPr="00A467A3">
        <w:rPr>
          <w:rFonts w:ascii="Century Gothic" w:hAnsi="Century Gothic"/>
        </w:rPr>
        <w:t xml:space="preserve">osobami, które będą uczestniczyć w wykonaniu </w:t>
      </w:r>
      <w:proofErr w:type="spellStart"/>
      <w:r w:rsidRPr="00A467A3">
        <w:rPr>
          <w:rFonts w:ascii="Century Gothic" w:hAnsi="Century Gothic"/>
        </w:rPr>
        <w:t>zamówienia</w:t>
      </w:r>
      <w:proofErr w:type="spellEnd"/>
      <w:r w:rsidRPr="00A467A3">
        <w:rPr>
          <w:rFonts w:ascii="Century Gothic" w:hAnsi="Century Gothic"/>
        </w:rPr>
        <w:t xml:space="preserve">, wpisanymi na listę kwalifikowanych pracowników ochrony fizycznej </w:t>
      </w:r>
      <w:r w:rsidRPr="00994A7E">
        <w:rPr>
          <w:rFonts w:ascii="Century Gothic" w:hAnsi="Century Gothic" w:cs="Arial"/>
          <w:bCs/>
        </w:rPr>
        <w:t xml:space="preserve">o ochronie </w:t>
      </w:r>
      <w:r>
        <w:rPr>
          <w:rFonts w:ascii="Century Gothic" w:hAnsi="Century Gothic" w:cs="Arial"/>
          <w:bCs/>
        </w:rPr>
        <w:t xml:space="preserve">osób i mienia (tj. </w:t>
      </w:r>
      <w:proofErr w:type="spellStart"/>
      <w:r>
        <w:rPr>
          <w:rFonts w:ascii="Century Gothic" w:hAnsi="Century Gothic" w:cs="Arial"/>
          <w:bCs/>
        </w:rPr>
        <w:t>Dz.U</w:t>
      </w:r>
      <w:proofErr w:type="spellEnd"/>
      <w:r>
        <w:rPr>
          <w:rFonts w:ascii="Century Gothic" w:hAnsi="Century Gothic" w:cs="Arial"/>
          <w:bCs/>
        </w:rPr>
        <w:t xml:space="preserve">. </w:t>
      </w:r>
      <w:r w:rsidR="00940460">
        <w:rPr>
          <w:rFonts w:ascii="Century Gothic" w:hAnsi="Century Gothic" w:cs="Arial"/>
          <w:bCs/>
        </w:rPr>
        <w:br/>
      </w:r>
      <w:r>
        <w:rPr>
          <w:rFonts w:ascii="Century Gothic" w:hAnsi="Century Gothic" w:cs="Arial"/>
          <w:bCs/>
        </w:rPr>
        <w:t xml:space="preserve">z 2016r., poz. 1432 z </w:t>
      </w:r>
      <w:proofErr w:type="spellStart"/>
      <w:r>
        <w:rPr>
          <w:rFonts w:ascii="Century Gothic" w:hAnsi="Century Gothic" w:cs="Arial"/>
          <w:bCs/>
        </w:rPr>
        <w:t>póżn</w:t>
      </w:r>
      <w:proofErr w:type="spellEnd"/>
      <w:r>
        <w:rPr>
          <w:rFonts w:ascii="Century Gothic" w:hAnsi="Century Gothic" w:cs="Arial"/>
          <w:bCs/>
        </w:rPr>
        <w:t xml:space="preserve">. </w:t>
      </w:r>
      <w:proofErr w:type="spellStart"/>
      <w:r>
        <w:rPr>
          <w:rFonts w:ascii="Century Gothic" w:hAnsi="Century Gothic" w:cs="Arial"/>
          <w:bCs/>
        </w:rPr>
        <w:t>zm</w:t>
      </w:r>
      <w:proofErr w:type="spellEnd"/>
      <w:r>
        <w:rPr>
          <w:rFonts w:ascii="Century Gothic" w:hAnsi="Century Gothic" w:cs="Arial"/>
          <w:bCs/>
        </w:rPr>
        <w:t>).</w:t>
      </w:r>
    </w:p>
    <w:p w:rsidR="009D564D" w:rsidRDefault="009D564D" w:rsidP="00937407">
      <w:pPr>
        <w:spacing w:after="0"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Wykonawcy wspólnie ubiegający się o udzielnie </w:t>
      </w:r>
      <w:proofErr w:type="spellStart"/>
      <w:r>
        <w:rPr>
          <w:rFonts w:ascii="Century Gothic" w:hAnsi="Century Gothic"/>
        </w:rPr>
        <w:t>zamówienia</w:t>
      </w:r>
      <w:proofErr w:type="spellEnd"/>
      <w:r>
        <w:rPr>
          <w:rFonts w:ascii="Century Gothic" w:hAnsi="Century Gothic"/>
        </w:rPr>
        <w:t xml:space="preserve"> (np. w formie konsorcjum) </w:t>
      </w:r>
      <w:r w:rsidR="00940460">
        <w:rPr>
          <w:rFonts w:ascii="Century Gothic" w:hAnsi="Century Gothic"/>
        </w:rPr>
        <w:br/>
      </w:r>
      <w:r>
        <w:rPr>
          <w:rFonts w:ascii="Century Gothic" w:hAnsi="Century Gothic"/>
        </w:rPr>
        <w:t>w o odniesieniu do wymogów:</w:t>
      </w:r>
    </w:p>
    <w:p w:rsidR="009D564D" w:rsidRDefault="009D564D" w:rsidP="00937407">
      <w:pPr>
        <w:spacing w:after="0"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określonych w </w:t>
      </w:r>
      <w:r w:rsidR="00DD7979">
        <w:rPr>
          <w:rFonts w:ascii="Century Gothic" w:hAnsi="Century Gothic"/>
        </w:rPr>
        <w:t xml:space="preserve">punkcie </w:t>
      </w:r>
      <w:proofErr w:type="spellStart"/>
      <w:r w:rsidR="00DD7979">
        <w:rPr>
          <w:rFonts w:ascii="Century Gothic" w:hAnsi="Century Gothic"/>
        </w:rPr>
        <w:t>V</w:t>
      </w:r>
      <w:r>
        <w:rPr>
          <w:rFonts w:ascii="Century Gothic" w:hAnsi="Century Gothic"/>
        </w:rPr>
        <w:t>a</w:t>
      </w:r>
      <w:proofErr w:type="spellEnd"/>
      <w:r>
        <w:rPr>
          <w:rFonts w:ascii="Century Gothic" w:hAnsi="Century Gothic"/>
        </w:rPr>
        <w:t xml:space="preserve"> – każdy z Wykonawców winien spełniać wymagany warunek,</w:t>
      </w:r>
    </w:p>
    <w:p w:rsidR="009D564D" w:rsidRDefault="0073393D" w:rsidP="00937407">
      <w:pPr>
        <w:spacing w:after="0"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określonych w punkcie </w:t>
      </w:r>
      <w:proofErr w:type="spellStart"/>
      <w:r>
        <w:rPr>
          <w:rFonts w:ascii="Century Gothic" w:hAnsi="Century Gothic"/>
        </w:rPr>
        <w:t>Vb</w:t>
      </w:r>
      <w:proofErr w:type="spellEnd"/>
      <w:r>
        <w:rPr>
          <w:rFonts w:ascii="Century Gothic" w:hAnsi="Century Gothic"/>
        </w:rPr>
        <w:t>,</w:t>
      </w:r>
      <w:r w:rsidR="00DD7979">
        <w:rPr>
          <w:rFonts w:ascii="Century Gothic" w:hAnsi="Century Gothic"/>
        </w:rPr>
        <w:t xml:space="preserve"> </w:t>
      </w:r>
      <w:proofErr w:type="spellStart"/>
      <w:r w:rsidR="00DD7979">
        <w:rPr>
          <w:rFonts w:ascii="Century Gothic" w:hAnsi="Century Gothic"/>
        </w:rPr>
        <w:t>V</w:t>
      </w:r>
      <w:r w:rsidR="009D564D">
        <w:rPr>
          <w:rFonts w:ascii="Century Gothic" w:hAnsi="Century Gothic"/>
        </w:rPr>
        <w:t>c</w:t>
      </w:r>
      <w:proofErr w:type="spellEnd"/>
      <w:r>
        <w:rPr>
          <w:rFonts w:ascii="Century Gothic" w:hAnsi="Century Gothic"/>
        </w:rPr>
        <w:t xml:space="preserve"> i </w:t>
      </w:r>
      <w:proofErr w:type="spellStart"/>
      <w:r>
        <w:rPr>
          <w:rFonts w:ascii="Century Gothic" w:hAnsi="Century Gothic"/>
        </w:rPr>
        <w:t>Vd</w:t>
      </w:r>
      <w:proofErr w:type="spellEnd"/>
      <w:r w:rsidR="009D564D">
        <w:rPr>
          <w:rFonts w:ascii="Century Gothic" w:hAnsi="Century Gothic"/>
        </w:rPr>
        <w:t xml:space="preserve"> – co najmniej jeden z Wykonawców musi spełniać wymagany przez Zamawiającego warunek.</w:t>
      </w:r>
    </w:p>
    <w:p w:rsidR="009D564D" w:rsidRPr="0027760D" w:rsidRDefault="009D564D" w:rsidP="00937407">
      <w:pPr>
        <w:spacing w:after="0" w:line="264" w:lineRule="auto"/>
        <w:jc w:val="both"/>
        <w:rPr>
          <w:rFonts w:ascii="Century Gothic" w:hAnsi="Century Gothic"/>
        </w:rPr>
      </w:pPr>
    </w:p>
    <w:p w:rsidR="006D2D74" w:rsidRDefault="00342A34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036054">
        <w:rPr>
          <w:rFonts w:ascii="Century Gothic" w:eastAsia="Times New Roman" w:hAnsi="Century Gothic" w:cs="Arial"/>
          <w:b/>
          <w:lang w:eastAsia="pl-PL"/>
        </w:rPr>
        <w:t>V</w:t>
      </w:r>
      <w:r w:rsidR="00DD7979" w:rsidRPr="00036054">
        <w:rPr>
          <w:rFonts w:ascii="Century Gothic" w:eastAsia="Times New Roman" w:hAnsi="Century Gothic" w:cs="Arial"/>
          <w:b/>
          <w:lang w:eastAsia="pl-PL"/>
        </w:rPr>
        <w:t>I</w:t>
      </w:r>
      <w:r w:rsidRPr="00036054">
        <w:rPr>
          <w:rFonts w:ascii="Century Gothic" w:eastAsia="Times New Roman" w:hAnsi="Century Gothic" w:cs="Arial"/>
          <w:b/>
          <w:lang w:eastAsia="pl-PL"/>
        </w:rPr>
        <w:t>.</w:t>
      </w:r>
      <w:r w:rsidR="00036054">
        <w:rPr>
          <w:rFonts w:ascii="Century Gothic" w:eastAsia="Times New Roman" w:hAnsi="Century Gothic" w:cs="Arial"/>
          <w:lang w:eastAsia="pl-PL"/>
        </w:rPr>
        <w:t>:</w:t>
      </w:r>
      <w:r>
        <w:rPr>
          <w:rFonts w:ascii="Century Gothic" w:eastAsia="Times New Roman" w:hAnsi="Century Gothic" w:cs="Arial"/>
          <w:lang w:eastAsia="pl-PL"/>
        </w:rPr>
        <w:t xml:space="preserve"> PODSTAWY WYKLUCZENIA – określone w </w:t>
      </w:r>
      <w:r w:rsidR="002856EB">
        <w:rPr>
          <w:rFonts w:ascii="Century Gothic" w:eastAsia="Times New Roman" w:hAnsi="Century Gothic" w:cs="Arial"/>
          <w:lang w:eastAsia="pl-PL"/>
        </w:rPr>
        <w:t xml:space="preserve">art. 24 ust. 1 oraz w </w:t>
      </w:r>
      <w:r>
        <w:rPr>
          <w:rFonts w:ascii="Century Gothic" w:eastAsia="Times New Roman" w:hAnsi="Century Gothic" w:cs="Arial"/>
          <w:lang w:eastAsia="pl-PL"/>
        </w:rPr>
        <w:t xml:space="preserve">art. 24 ust 5 ustawy </w:t>
      </w:r>
      <w:proofErr w:type="spellStart"/>
      <w:r>
        <w:rPr>
          <w:rFonts w:ascii="Century Gothic" w:eastAsia="Times New Roman" w:hAnsi="Century Gothic" w:cs="Arial"/>
          <w:lang w:eastAsia="pl-PL"/>
        </w:rPr>
        <w:t>Pzp</w:t>
      </w:r>
      <w:proofErr w:type="spellEnd"/>
      <w:r>
        <w:rPr>
          <w:rFonts w:ascii="Century Gothic" w:eastAsia="Times New Roman" w:hAnsi="Century Gothic" w:cs="Arial"/>
          <w:lang w:eastAsia="pl-PL"/>
        </w:rPr>
        <w:t>.</w:t>
      </w:r>
    </w:p>
    <w:p w:rsidR="009D564D" w:rsidRDefault="009D564D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>Oferta Wykonawcy wykluczonego zostanie odrzucona.</w:t>
      </w:r>
    </w:p>
    <w:p w:rsidR="00546F9C" w:rsidRDefault="00546F9C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 xml:space="preserve">Zamawiający może wykluczyć Wykonawcę na każdym etapie postępowania o udzielenie </w:t>
      </w:r>
      <w:proofErr w:type="spellStart"/>
      <w:r>
        <w:rPr>
          <w:rFonts w:ascii="Century Gothic" w:eastAsia="Times New Roman" w:hAnsi="Century Gothic" w:cs="Arial"/>
          <w:lang w:eastAsia="pl-PL"/>
        </w:rPr>
        <w:t>zamówienia</w:t>
      </w:r>
      <w:proofErr w:type="spellEnd"/>
      <w:r>
        <w:rPr>
          <w:rFonts w:ascii="Century Gothic" w:eastAsia="Times New Roman" w:hAnsi="Century Gothic" w:cs="Arial"/>
          <w:lang w:eastAsia="pl-PL"/>
        </w:rPr>
        <w:t>.</w:t>
      </w:r>
    </w:p>
    <w:p w:rsidR="00546F9C" w:rsidRDefault="00546F9C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 xml:space="preserve">Zmawiający może, na każdym etapie postępowania uznać, że Wykonawca nie posiada wymaganych zdolności, jeżeli zaangażowanie zasobów technicznych lub zawodowych wykonawcy w inne przedsięwzięcia gospodarcze wykonawcy może mieć negatywny wpływ na realizację </w:t>
      </w:r>
      <w:proofErr w:type="spellStart"/>
      <w:r>
        <w:rPr>
          <w:rFonts w:ascii="Century Gothic" w:eastAsia="Times New Roman" w:hAnsi="Century Gothic" w:cs="Arial"/>
          <w:lang w:eastAsia="pl-PL"/>
        </w:rPr>
        <w:t>zamówienia</w:t>
      </w:r>
      <w:proofErr w:type="spellEnd"/>
      <w:r>
        <w:rPr>
          <w:rFonts w:ascii="Century Gothic" w:eastAsia="Times New Roman" w:hAnsi="Century Gothic" w:cs="Arial"/>
          <w:lang w:eastAsia="pl-PL"/>
        </w:rPr>
        <w:t xml:space="preserve">. </w:t>
      </w:r>
    </w:p>
    <w:p w:rsidR="00546F9C" w:rsidRPr="009B64EA" w:rsidRDefault="00546F9C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 xml:space="preserve">Każdy z </w:t>
      </w:r>
      <w:r w:rsidRPr="009B64EA">
        <w:rPr>
          <w:rFonts w:ascii="Century Gothic" w:eastAsia="Times New Roman" w:hAnsi="Century Gothic" w:cs="Arial"/>
          <w:lang w:eastAsia="pl-PL"/>
        </w:rPr>
        <w:t xml:space="preserve">wykonawców wspólnie ubiegających się o udzielenie </w:t>
      </w:r>
      <w:proofErr w:type="spellStart"/>
      <w:r w:rsidRPr="009B64EA">
        <w:rPr>
          <w:rFonts w:ascii="Century Gothic" w:eastAsia="Times New Roman" w:hAnsi="Century Gothic" w:cs="Arial"/>
          <w:lang w:eastAsia="pl-PL"/>
        </w:rPr>
        <w:t>zamówienia</w:t>
      </w:r>
      <w:proofErr w:type="spellEnd"/>
      <w:r w:rsidRPr="009B64EA">
        <w:rPr>
          <w:rFonts w:ascii="Century Gothic" w:eastAsia="Times New Roman" w:hAnsi="Century Gothic" w:cs="Arial"/>
          <w:lang w:eastAsia="pl-PL"/>
        </w:rPr>
        <w:t xml:space="preserve"> (np.  w formie konsorcjum) winien wykazać brak podstaw do wykluczenia.</w:t>
      </w:r>
    </w:p>
    <w:p w:rsidR="00546F9C" w:rsidRPr="009B64EA" w:rsidRDefault="00546F9C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9B64EA">
        <w:rPr>
          <w:rFonts w:ascii="Century Gothic" w:eastAsia="Times New Roman" w:hAnsi="Century Gothic" w:cs="Arial"/>
          <w:lang w:eastAsia="pl-PL"/>
        </w:rPr>
        <w:t xml:space="preserve">Przepisy art. 24 ust. 7 ustawy </w:t>
      </w:r>
      <w:proofErr w:type="spellStart"/>
      <w:r w:rsidRPr="009B64EA">
        <w:rPr>
          <w:rFonts w:ascii="Century Gothic" w:eastAsia="Times New Roman" w:hAnsi="Century Gothic" w:cs="Arial"/>
          <w:lang w:eastAsia="pl-PL"/>
        </w:rPr>
        <w:t>Pzp</w:t>
      </w:r>
      <w:proofErr w:type="spellEnd"/>
      <w:r w:rsidRPr="009B64EA">
        <w:rPr>
          <w:rFonts w:ascii="Century Gothic" w:eastAsia="Times New Roman" w:hAnsi="Century Gothic" w:cs="Arial"/>
          <w:lang w:eastAsia="pl-PL"/>
        </w:rPr>
        <w:t xml:space="preserve"> stosuje się odpowiednio.</w:t>
      </w:r>
    </w:p>
    <w:p w:rsidR="0027760D" w:rsidRPr="009B64EA" w:rsidRDefault="0027760D" w:rsidP="00937407">
      <w:pPr>
        <w:shd w:val="clear" w:color="auto" w:fill="FFFFFF"/>
        <w:suppressAutoHyphens w:val="0"/>
        <w:spacing w:after="0" w:line="264" w:lineRule="auto"/>
        <w:ind w:left="708"/>
        <w:jc w:val="both"/>
        <w:rPr>
          <w:rFonts w:ascii="Century Gothic" w:eastAsia="Times New Roman" w:hAnsi="Century Gothic" w:cs="Arial"/>
          <w:lang w:eastAsia="pl-PL"/>
        </w:rPr>
      </w:pPr>
    </w:p>
    <w:p w:rsidR="00036054" w:rsidRPr="009B64EA" w:rsidRDefault="00036054" w:rsidP="00937407">
      <w:pPr>
        <w:shd w:val="clear" w:color="auto" w:fill="FFFFFF"/>
        <w:spacing w:line="264" w:lineRule="auto"/>
        <w:ind w:right="339"/>
        <w:jc w:val="both"/>
        <w:rPr>
          <w:rFonts w:ascii="Century Gothic" w:hAnsi="Century Gothic" w:cs="Arial"/>
          <w:bCs/>
        </w:rPr>
      </w:pPr>
      <w:r w:rsidRPr="009B64EA">
        <w:rPr>
          <w:rFonts w:ascii="Century Gothic" w:hAnsi="Century Gothic" w:cs="Arial"/>
          <w:b/>
          <w:bCs/>
        </w:rPr>
        <w:t>VII</w:t>
      </w:r>
      <w:r w:rsidR="00940460" w:rsidRPr="009B64EA">
        <w:rPr>
          <w:rFonts w:ascii="Century Gothic" w:hAnsi="Century Gothic" w:cs="Arial"/>
          <w:b/>
          <w:bCs/>
        </w:rPr>
        <w:t>.</w:t>
      </w:r>
      <w:r w:rsidRPr="009B64EA">
        <w:rPr>
          <w:rFonts w:ascii="Century Gothic" w:hAnsi="Century Gothic" w:cs="Arial"/>
          <w:b/>
          <w:bCs/>
        </w:rPr>
        <w:t>:</w:t>
      </w:r>
      <w:r w:rsidRPr="009B64EA">
        <w:rPr>
          <w:rFonts w:ascii="Century Gothic" w:hAnsi="Century Gothic" w:cs="Arial"/>
          <w:bCs/>
        </w:rPr>
        <w:t xml:space="preserve"> INFORMACJA O OŚWIADCZENIACH LUB DOKUMENTACH, JAKIE MAJĄ DOSTARCZYĆ WYKONAWCY W CELU POTWIERDZENIA SPEŁNIANIA WARUNKÓW UDZIAŁU W POSTĘPOWANIU ORAZ BRAKU PODSTAW DO WYKLUCZENIA</w:t>
      </w:r>
    </w:p>
    <w:p w:rsidR="00036054" w:rsidRPr="009B64EA" w:rsidRDefault="00036054" w:rsidP="00937407">
      <w:pPr>
        <w:shd w:val="clear" w:color="auto" w:fill="FFFFFF"/>
        <w:spacing w:line="264" w:lineRule="auto"/>
        <w:ind w:right="339"/>
        <w:jc w:val="both"/>
        <w:rPr>
          <w:rFonts w:ascii="Century Gothic" w:hAnsi="Century Gothic" w:cs="Arial"/>
          <w:bCs/>
        </w:rPr>
      </w:pPr>
      <w:r w:rsidRPr="009B64EA">
        <w:rPr>
          <w:rFonts w:ascii="Century Gothic" w:hAnsi="Century Gothic" w:cs="Arial"/>
          <w:bCs/>
        </w:rPr>
        <w:lastRenderedPageBreak/>
        <w:t>W celu potwierdzenia spełnienia przez wykonawcę warunków udziału w postępowaniu</w:t>
      </w:r>
      <w:r w:rsidR="009B64EA">
        <w:rPr>
          <w:rFonts w:ascii="Century Gothic" w:hAnsi="Century Gothic" w:cs="Arial"/>
          <w:bCs/>
        </w:rPr>
        <w:t xml:space="preserve">, określonych w </w:t>
      </w:r>
      <w:proofErr w:type="spellStart"/>
      <w:r w:rsidR="009B64EA">
        <w:rPr>
          <w:rFonts w:ascii="Century Gothic" w:hAnsi="Century Gothic" w:cs="Arial"/>
          <w:bCs/>
        </w:rPr>
        <w:t>pkt</w:t>
      </w:r>
      <w:proofErr w:type="spellEnd"/>
      <w:r w:rsidR="009B64EA">
        <w:rPr>
          <w:rFonts w:ascii="Century Gothic" w:hAnsi="Century Gothic" w:cs="Arial"/>
          <w:bCs/>
        </w:rPr>
        <w:t xml:space="preserve"> V i VI ogłoszenia,</w:t>
      </w:r>
      <w:r w:rsidRPr="009B64EA">
        <w:rPr>
          <w:rFonts w:ascii="Century Gothic" w:hAnsi="Century Gothic" w:cs="Arial"/>
          <w:bCs/>
        </w:rPr>
        <w:t xml:space="preserve"> należy przedłożyć:</w:t>
      </w:r>
    </w:p>
    <w:p w:rsidR="00036054" w:rsidRPr="009B64EA" w:rsidRDefault="00036054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right="339"/>
        <w:jc w:val="both"/>
        <w:rPr>
          <w:rFonts w:ascii="Century Gothic" w:eastAsia="Times New Roman" w:hAnsi="Century Gothic" w:cs="Arial"/>
          <w:bCs/>
          <w:lang w:eastAsia="pl-PL"/>
        </w:rPr>
      </w:pPr>
      <w:r w:rsidRPr="009B64EA">
        <w:rPr>
          <w:rFonts w:ascii="Century Gothic" w:eastAsia="Times New Roman" w:hAnsi="Century Gothic" w:cs="Arial"/>
          <w:lang w:eastAsia="pl-PL"/>
        </w:rPr>
        <w:t>Koncesję Ministerstwa Spraw Wewnętrznych i Administracji na prowadzenie działalności gospodarczej w zakresie ochrony osób i mienia, wydanej na podstawie ustawy z dnia 22 sierpnia 1997 r. o ochronie osób i mienia (</w:t>
      </w:r>
      <w:proofErr w:type="spellStart"/>
      <w:r w:rsidRPr="009B64EA">
        <w:rPr>
          <w:rFonts w:ascii="Century Gothic" w:eastAsia="Times New Roman" w:hAnsi="Century Gothic" w:cs="Arial"/>
          <w:lang w:eastAsia="pl-PL"/>
        </w:rPr>
        <w:t>t.j</w:t>
      </w:r>
      <w:proofErr w:type="spellEnd"/>
      <w:r w:rsidRPr="009B64EA">
        <w:rPr>
          <w:rFonts w:ascii="Century Gothic" w:eastAsia="Times New Roman" w:hAnsi="Century Gothic" w:cs="Arial"/>
          <w:lang w:eastAsia="pl-PL"/>
        </w:rPr>
        <w:t>. Dz. U. z 2016 r. poz. 1432 z</w:t>
      </w:r>
      <w:r w:rsidR="00670B49">
        <w:rPr>
          <w:rFonts w:ascii="Century Gothic" w:eastAsia="Times New Roman" w:hAnsi="Century Gothic" w:cs="Arial"/>
          <w:lang w:eastAsia="pl-PL"/>
        </w:rPr>
        <w:t>e</w:t>
      </w:r>
      <w:r w:rsidRPr="009B64EA">
        <w:rPr>
          <w:rFonts w:ascii="Century Gothic" w:eastAsia="Times New Roman" w:hAnsi="Century Gothic" w:cs="Arial"/>
          <w:lang w:eastAsia="pl-PL"/>
        </w:rPr>
        <w:t xml:space="preserve"> zm.), ważną przez cały okres wykonywania </w:t>
      </w:r>
      <w:proofErr w:type="spellStart"/>
      <w:r w:rsidRPr="009B64EA">
        <w:rPr>
          <w:rFonts w:ascii="Century Gothic" w:eastAsia="Times New Roman" w:hAnsi="Century Gothic" w:cs="Arial"/>
          <w:lang w:eastAsia="pl-PL"/>
        </w:rPr>
        <w:t>zamówienia</w:t>
      </w:r>
      <w:proofErr w:type="spellEnd"/>
      <w:r w:rsidRPr="009B64EA">
        <w:rPr>
          <w:rFonts w:ascii="Century Gothic" w:eastAsia="Times New Roman" w:hAnsi="Century Gothic" w:cs="Arial"/>
          <w:lang w:eastAsia="pl-PL"/>
        </w:rPr>
        <w:t>.</w:t>
      </w:r>
    </w:p>
    <w:p w:rsidR="00036054" w:rsidRPr="009B64EA" w:rsidRDefault="009B64EA" w:rsidP="00FD2901">
      <w:pPr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left="1077" w:right="274" w:hanging="357"/>
        <w:jc w:val="both"/>
        <w:rPr>
          <w:rFonts w:ascii="Century Gothic" w:eastAsia="Times New Roman" w:hAnsi="Century Gothic"/>
        </w:rPr>
      </w:pPr>
      <w:r w:rsidRPr="009B64EA">
        <w:rPr>
          <w:rFonts w:ascii="Century Gothic" w:eastAsia="Times New Roman" w:hAnsi="Century Gothic"/>
        </w:rPr>
        <w:t>wykaz</w:t>
      </w:r>
      <w:r w:rsidR="006D08B2" w:rsidRPr="009B64EA">
        <w:rPr>
          <w:rFonts w:ascii="Century Gothic" w:eastAsia="Times New Roman" w:hAnsi="Century Gothic"/>
        </w:rPr>
        <w:t xml:space="preserve"> usług wykonanych lub wykonywanych, w okresie ostatnich 3 lat przed upływem terminu składania ofert, a jeżeli okres prowadzenia działalności jest krótszy - w tym okresie, wraz z podaniem ich wartości, przedmiotu, dat wykonania i podmiotów, na rzecz których usługi zostały wykonane, oraz załączeniem dowodów określających czy te usługi zostały wykonane lub są wykonywane należycie, przy czym dowodami, o których mowa, są referencje bądź inne dokumenty wystawione przez podmiot, na rzecz którego usługi były wykonywane lub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wykonywanie, powinny być wydane nie wcześniej niż 3 miesiące przed upływem terminu składania ofert, </w:t>
      </w:r>
      <w:r w:rsidR="00036054" w:rsidRPr="009B64EA">
        <w:rPr>
          <w:rFonts w:ascii="Century Gothic" w:hAnsi="Century Gothic" w:cs="Arial"/>
          <w:b/>
        </w:rPr>
        <w:t xml:space="preserve">zgodnie </w:t>
      </w:r>
      <w:r w:rsidR="006D08B2" w:rsidRPr="009B64EA">
        <w:rPr>
          <w:rFonts w:ascii="Century Gothic" w:hAnsi="Century Gothic" w:cs="Arial"/>
          <w:b/>
        </w:rPr>
        <w:br/>
      </w:r>
      <w:r w:rsidR="00036054" w:rsidRPr="009B64EA">
        <w:rPr>
          <w:rFonts w:ascii="Century Gothic" w:hAnsi="Century Gothic" w:cs="Arial"/>
          <w:b/>
        </w:rPr>
        <w:t>z załącznikiem Nr 2;</w:t>
      </w:r>
    </w:p>
    <w:p w:rsidR="00036054" w:rsidRPr="009B64EA" w:rsidRDefault="00036054" w:rsidP="00FD2901">
      <w:pPr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left="1077" w:right="339" w:hanging="357"/>
        <w:jc w:val="both"/>
        <w:rPr>
          <w:rFonts w:ascii="Century Gothic" w:hAnsi="Century Gothic" w:cs="Arial"/>
        </w:rPr>
      </w:pPr>
      <w:r w:rsidRPr="009B64EA">
        <w:rPr>
          <w:rFonts w:ascii="Century Gothic" w:hAnsi="Century Gothic" w:cs="Arial"/>
        </w:rPr>
        <w:t>oświadczenie wykonawcy</w:t>
      </w:r>
      <w:r w:rsidRPr="009B64EA">
        <w:rPr>
          <w:rFonts w:ascii="Century Gothic" w:hAnsi="Century Gothic"/>
          <w:b/>
        </w:rPr>
        <w:t xml:space="preserve">, </w:t>
      </w:r>
      <w:r w:rsidRPr="009B64EA">
        <w:rPr>
          <w:rFonts w:ascii="Century Gothic" w:hAnsi="Century Gothic"/>
        </w:rPr>
        <w:t xml:space="preserve">że osoby, które będą uczestniczyć </w:t>
      </w:r>
      <w:r w:rsidR="009B64EA" w:rsidRPr="009B64EA">
        <w:rPr>
          <w:rFonts w:ascii="Century Gothic" w:hAnsi="Century Gothic"/>
        </w:rPr>
        <w:t>w </w:t>
      </w:r>
      <w:r w:rsidRPr="009B64EA">
        <w:rPr>
          <w:rFonts w:ascii="Century Gothic" w:hAnsi="Century Gothic"/>
        </w:rPr>
        <w:t xml:space="preserve">wykonywaniu </w:t>
      </w:r>
      <w:proofErr w:type="spellStart"/>
      <w:r w:rsidRPr="009B64EA">
        <w:rPr>
          <w:rFonts w:ascii="Century Gothic" w:hAnsi="Century Gothic"/>
        </w:rPr>
        <w:t>zamówienia</w:t>
      </w:r>
      <w:proofErr w:type="spellEnd"/>
      <w:r w:rsidRPr="009B64EA">
        <w:rPr>
          <w:rFonts w:ascii="Century Gothic" w:hAnsi="Century Gothic"/>
        </w:rPr>
        <w:t>, posiadają wymagane uprawnienia</w:t>
      </w:r>
      <w:r w:rsidR="009B64EA">
        <w:rPr>
          <w:rFonts w:ascii="Century Gothic" w:hAnsi="Century Gothic"/>
        </w:rPr>
        <w:t>,</w:t>
      </w:r>
      <w:r w:rsidRPr="009B64EA">
        <w:rPr>
          <w:rFonts w:ascii="Century Gothic" w:hAnsi="Century Gothic"/>
        </w:rPr>
        <w:t xml:space="preserve"> tj. że firma dysponuje  pracownikami wpisanymi na listę kwalifikowanych pracowników ochrony fizycznej w rozumieniu przepisów </w:t>
      </w:r>
      <w:r w:rsidRPr="009B64EA">
        <w:rPr>
          <w:rFonts w:ascii="Century Gothic" w:hAnsi="Century Gothic"/>
          <w:i/>
        </w:rPr>
        <w:t>u</w:t>
      </w:r>
      <w:r w:rsidRPr="009B64EA">
        <w:rPr>
          <w:rFonts w:ascii="Century Gothic" w:hAnsi="Century Gothic"/>
          <w:bCs/>
          <w:i/>
        </w:rPr>
        <w:t>stawy z dnia 22 sierpnia 1997 r</w:t>
      </w:r>
      <w:r w:rsidRPr="009B64EA">
        <w:rPr>
          <w:rFonts w:ascii="Century Gothic" w:hAnsi="Century Gothic"/>
          <w:bCs/>
        </w:rPr>
        <w:t xml:space="preserve">. </w:t>
      </w:r>
      <w:r w:rsidR="006D08B2" w:rsidRPr="009B64EA">
        <w:rPr>
          <w:rFonts w:ascii="Century Gothic" w:hAnsi="Century Gothic"/>
          <w:bCs/>
        </w:rPr>
        <w:br/>
      </w:r>
      <w:r w:rsidRPr="009B64EA">
        <w:rPr>
          <w:rFonts w:ascii="Century Gothic" w:hAnsi="Century Gothic"/>
          <w:bCs/>
          <w:i/>
        </w:rPr>
        <w:t>o ochronie osób i mienia</w:t>
      </w:r>
      <w:r w:rsidRPr="009B64EA">
        <w:rPr>
          <w:rFonts w:ascii="Century Gothic" w:hAnsi="Century Gothic"/>
          <w:bCs/>
        </w:rPr>
        <w:t xml:space="preserve"> (Dz. U. z 2016 r. poz. 1432</w:t>
      </w:r>
      <w:r w:rsidR="00670B49">
        <w:rPr>
          <w:rFonts w:ascii="Century Gothic" w:hAnsi="Century Gothic"/>
          <w:bCs/>
        </w:rPr>
        <w:t xml:space="preserve"> ze </w:t>
      </w:r>
      <w:proofErr w:type="spellStart"/>
      <w:r w:rsidR="00670B49">
        <w:rPr>
          <w:rFonts w:ascii="Century Gothic" w:hAnsi="Century Gothic"/>
          <w:bCs/>
        </w:rPr>
        <w:t>zm</w:t>
      </w:r>
      <w:proofErr w:type="spellEnd"/>
      <w:r w:rsidRPr="009B64EA">
        <w:rPr>
          <w:rFonts w:ascii="Century Gothic" w:hAnsi="Century Gothic"/>
          <w:bCs/>
        </w:rPr>
        <w:t>) zgodnie z załącznikiem nr 3</w:t>
      </w:r>
      <w:r w:rsidRPr="009B64EA">
        <w:rPr>
          <w:rFonts w:ascii="Century Gothic" w:hAnsi="Century Gothic" w:cs="Arial"/>
        </w:rPr>
        <w:t xml:space="preserve">; </w:t>
      </w:r>
    </w:p>
    <w:p w:rsidR="00036054" w:rsidRPr="009B64EA" w:rsidRDefault="006D08B2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left="1077" w:right="274" w:hanging="357"/>
        <w:jc w:val="both"/>
        <w:rPr>
          <w:rFonts w:ascii="Century Gothic" w:eastAsia="Times New Roman" w:hAnsi="Century Gothic"/>
        </w:rPr>
      </w:pPr>
      <w:r w:rsidRPr="009B64EA">
        <w:rPr>
          <w:rFonts w:ascii="Century Gothic" w:hAnsi="Century Gothic" w:cs="Arial"/>
        </w:rPr>
        <w:t>d</w:t>
      </w:r>
      <w:r w:rsidRPr="009B64EA">
        <w:rPr>
          <w:rFonts w:ascii="Century Gothic" w:eastAsia="Times New Roman" w:hAnsi="Century Gothic"/>
        </w:rPr>
        <w:t xml:space="preserve">okumenty potwierdzające, że wykonawca jest ubezpieczony od odpowiedzialności cywilnej w zakresie prowadzonej działalności związanej </w:t>
      </w:r>
      <w:r w:rsidRPr="009B64EA">
        <w:rPr>
          <w:rFonts w:ascii="Century Gothic" w:eastAsia="Times New Roman" w:hAnsi="Century Gothic"/>
        </w:rPr>
        <w:br/>
        <w:t xml:space="preserve">z przedmiotem </w:t>
      </w:r>
      <w:proofErr w:type="spellStart"/>
      <w:r w:rsidRPr="009B64EA">
        <w:rPr>
          <w:rFonts w:ascii="Century Gothic" w:eastAsia="Times New Roman" w:hAnsi="Century Gothic"/>
        </w:rPr>
        <w:t>zamówienia</w:t>
      </w:r>
      <w:proofErr w:type="spellEnd"/>
      <w:r w:rsidRPr="009B64EA">
        <w:rPr>
          <w:rFonts w:ascii="Century Gothic" w:eastAsia="Times New Roman" w:hAnsi="Century Gothic"/>
        </w:rPr>
        <w:t xml:space="preserve"> na sumę gwarancyjną określoną przez zamawiającego.</w:t>
      </w:r>
    </w:p>
    <w:p w:rsidR="006D08B2" w:rsidRPr="006D08B2" w:rsidRDefault="006D08B2" w:rsidP="006D08B2">
      <w:pPr>
        <w:pStyle w:val="Akapitzlist"/>
        <w:shd w:val="clear" w:color="auto" w:fill="FFFFFF"/>
        <w:suppressAutoHyphens w:val="0"/>
        <w:spacing w:after="0" w:line="240" w:lineRule="auto"/>
        <w:ind w:left="1080" w:right="274"/>
        <w:jc w:val="both"/>
        <w:rPr>
          <w:rFonts w:ascii="Century Gothic" w:eastAsia="Times New Roman" w:hAnsi="Century Gothic"/>
        </w:rPr>
      </w:pPr>
    </w:p>
    <w:p w:rsidR="00036054" w:rsidRPr="00BB1988" w:rsidRDefault="00036054" w:rsidP="00937407">
      <w:pPr>
        <w:shd w:val="clear" w:color="auto" w:fill="FFFFFF"/>
        <w:spacing w:line="264" w:lineRule="auto"/>
        <w:ind w:left="360" w:right="339"/>
        <w:jc w:val="both"/>
        <w:rPr>
          <w:rFonts w:ascii="Century Gothic" w:hAnsi="Century Gothic" w:cs="Arial"/>
        </w:rPr>
      </w:pPr>
      <w:r w:rsidRPr="00BB1988">
        <w:rPr>
          <w:rFonts w:ascii="Century Gothic" w:hAnsi="Century Gothic" w:cs="Arial"/>
        </w:rPr>
        <w:t>W celu potwierdzenia braku podstaw do wykluczenia z postępowania wykonawca powinien przedłożyć:</w:t>
      </w:r>
    </w:p>
    <w:p w:rsidR="00036054" w:rsidRPr="00BB1988" w:rsidRDefault="00036054" w:rsidP="00FD2901">
      <w:pPr>
        <w:pStyle w:val="Akapitzlist"/>
        <w:numPr>
          <w:ilvl w:val="0"/>
          <w:numId w:val="59"/>
        </w:numPr>
        <w:shd w:val="clear" w:color="auto" w:fill="FFFFFF"/>
        <w:tabs>
          <w:tab w:val="left" w:pos="709"/>
        </w:tabs>
        <w:suppressAutoHyphens w:val="0"/>
        <w:spacing w:after="0" w:line="264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  <w:r w:rsidRPr="00BB1988">
        <w:rPr>
          <w:rFonts w:ascii="Century Gothic" w:eastAsia="Times New Roman" w:hAnsi="Century Gothic" w:cs="Arial"/>
          <w:lang w:eastAsia="pl-PL"/>
        </w:rPr>
        <w:t xml:space="preserve">oświadczenie, że </w:t>
      </w:r>
      <w:r>
        <w:rPr>
          <w:rFonts w:ascii="Century Gothic" w:eastAsia="Times New Roman" w:hAnsi="Century Gothic" w:cs="Arial"/>
          <w:b/>
          <w:lang w:eastAsia="pl-PL"/>
        </w:rPr>
        <w:t xml:space="preserve">spełnia warunki udziału w postępowaniu i </w:t>
      </w:r>
      <w:r w:rsidRPr="00BB1988">
        <w:rPr>
          <w:rFonts w:ascii="Century Gothic" w:eastAsia="Times New Roman" w:hAnsi="Century Gothic" w:cs="Arial"/>
          <w:lang w:eastAsia="pl-PL"/>
        </w:rPr>
        <w:t xml:space="preserve">nie podlega wykluczeniu z postępowania na podstawie art. 24 ust. 1 </w:t>
      </w:r>
      <w:proofErr w:type="spellStart"/>
      <w:r w:rsidRPr="00BB1988">
        <w:rPr>
          <w:rFonts w:ascii="Century Gothic" w:eastAsia="Times New Roman" w:hAnsi="Century Gothic" w:cs="Arial"/>
          <w:lang w:eastAsia="pl-PL"/>
        </w:rPr>
        <w:t>pkt</w:t>
      </w:r>
      <w:proofErr w:type="spellEnd"/>
      <w:r w:rsidRPr="00BB1988">
        <w:rPr>
          <w:rFonts w:ascii="Century Gothic" w:eastAsia="Times New Roman" w:hAnsi="Century Gothic" w:cs="Arial"/>
          <w:lang w:eastAsia="pl-PL"/>
        </w:rPr>
        <w:t xml:space="preserve"> 12 – 23</w:t>
      </w:r>
      <w:r>
        <w:rPr>
          <w:rFonts w:ascii="Century Gothic" w:eastAsia="Times New Roman" w:hAnsi="Century Gothic" w:cs="Arial"/>
          <w:lang w:eastAsia="pl-PL"/>
        </w:rPr>
        <w:t xml:space="preserve"> oraz art. 24 ust. 5 ustawy </w:t>
      </w:r>
      <w:proofErr w:type="spellStart"/>
      <w:r>
        <w:rPr>
          <w:rFonts w:ascii="Century Gothic" w:eastAsia="Times New Roman" w:hAnsi="Century Gothic" w:cs="Arial"/>
          <w:lang w:eastAsia="pl-PL"/>
        </w:rPr>
        <w:t>Pzp</w:t>
      </w:r>
      <w:proofErr w:type="spellEnd"/>
      <w:r>
        <w:rPr>
          <w:rFonts w:ascii="Century Gothic" w:eastAsia="Times New Roman" w:hAnsi="Century Gothic" w:cs="Arial"/>
          <w:lang w:eastAsia="pl-PL"/>
        </w:rPr>
        <w:t xml:space="preserve">, </w:t>
      </w:r>
      <w:r w:rsidRPr="00E720A7">
        <w:rPr>
          <w:rFonts w:ascii="Century Gothic" w:hAnsi="Century Gothic" w:cs="Arial"/>
          <w:b/>
        </w:rPr>
        <w:t xml:space="preserve">zgodnie z </w:t>
      </w:r>
      <w:r>
        <w:rPr>
          <w:rFonts w:ascii="Century Gothic" w:hAnsi="Century Gothic" w:cs="Arial"/>
          <w:b/>
        </w:rPr>
        <w:t>załącznikiem Nr 4</w:t>
      </w:r>
      <w:r w:rsidRPr="00E720A7">
        <w:rPr>
          <w:rFonts w:ascii="Century Gothic" w:hAnsi="Century Gothic" w:cs="Arial"/>
          <w:b/>
        </w:rPr>
        <w:t>;</w:t>
      </w:r>
    </w:p>
    <w:p w:rsidR="00036054" w:rsidRPr="00BB1988" w:rsidRDefault="00036054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  <w:r w:rsidRPr="00BB1988">
        <w:rPr>
          <w:rFonts w:ascii="Century Gothic" w:hAnsi="Century Gothic" w:cs="TimesNewRoman"/>
          <w:lang w:eastAsia="pl-PL"/>
        </w:rPr>
        <w:t>zaświadczenia właściwego naczelnika urzędu skarbowego potwierdzającego, że wykonawca nie zalega z opłacaniem podatków, w</w:t>
      </w:r>
      <w:r>
        <w:rPr>
          <w:rFonts w:ascii="Century Gothic" w:hAnsi="Century Gothic" w:cs="TimesNewRoman"/>
          <w:lang w:eastAsia="pl-PL"/>
        </w:rPr>
        <w:t>ystawionego nie wcześniej niż 3 </w:t>
      </w:r>
      <w:r w:rsidRPr="00BB1988">
        <w:rPr>
          <w:rFonts w:ascii="Century Gothic" w:hAnsi="Century Gothic" w:cs="TimesNewRoman"/>
          <w:lang w:eastAsia="pl-PL"/>
        </w:rPr>
        <w:t>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036054" w:rsidRPr="00067C00" w:rsidRDefault="00036054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  <w:r w:rsidRPr="00BB1988">
        <w:rPr>
          <w:rFonts w:ascii="Century Gothic" w:hAnsi="Century Gothic" w:cs="TimesNewRoman"/>
          <w:lang w:eastAsia="pl-PL"/>
        </w:rPr>
        <w:t xml:space="preserve">zaświadczenia właściwej terenowej jednostki organizacyjnej Zakładu Ubezpieczeń Społecznych lub Kasy Rolniczego Ubezpieczenia Społecznego albo innego dokumentu potwierdzającego, że wykonawca nie zalega z </w:t>
      </w:r>
      <w:r w:rsidRPr="00BB1988">
        <w:rPr>
          <w:rFonts w:ascii="Century Gothic" w:hAnsi="Century Gothic" w:cs="TimesNewRoman"/>
          <w:lang w:eastAsia="pl-PL"/>
        </w:rPr>
        <w:lastRenderedPageBreak/>
        <w:t>opłacaniem składek na ubezpieczenia społeczne lub zdrowotne, w</w:t>
      </w:r>
      <w:r>
        <w:rPr>
          <w:rFonts w:ascii="Century Gothic" w:hAnsi="Century Gothic" w:cs="TimesNewRoman"/>
          <w:lang w:eastAsia="pl-PL"/>
        </w:rPr>
        <w:t>ystawionego nie wcześniej niż 3 </w:t>
      </w:r>
      <w:r w:rsidRPr="00BB1988">
        <w:rPr>
          <w:rFonts w:ascii="Century Gothic" w:hAnsi="Century Gothic" w:cs="TimesNewRoman"/>
          <w:lang w:eastAsia="pl-PL"/>
        </w:rPr>
        <w:t>miesiące przed upływem terminu składania ofert,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772F91" w:rsidRPr="00772F91" w:rsidRDefault="00772F91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 xml:space="preserve">jeżeli Wykonawca ma miejsce zamieszkania poza terytorium RP, zamiast dokumentów o których mowa w </w:t>
      </w:r>
      <w:proofErr w:type="spellStart"/>
      <w:r>
        <w:rPr>
          <w:rFonts w:ascii="Century Gothic" w:eastAsia="Times New Roman" w:hAnsi="Century Gothic" w:cs="Arial"/>
          <w:lang w:eastAsia="pl-PL"/>
        </w:rPr>
        <w:t>pkt</w:t>
      </w:r>
      <w:proofErr w:type="spellEnd"/>
      <w:r>
        <w:rPr>
          <w:rFonts w:ascii="Century Gothic" w:eastAsia="Times New Roman" w:hAnsi="Century Gothic" w:cs="Arial"/>
          <w:lang w:eastAsia="pl-PL"/>
        </w:rPr>
        <w:t xml:space="preserve"> 6 i 7 składa dokument lub dokumenty wystawione w kraju w którym wykonawca ma siedzibę lub miejsce zamieszkania, potwierdzające odpowiednio, że </w:t>
      </w:r>
      <w:r w:rsidRPr="00772F91">
        <w:rPr>
          <w:rFonts w:ascii="Century Gothic" w:eastAsia="Times New Roman" w:hAnsi="Century Gothic" w:cs="Arial"/>
          <w:lang w:eastAsia="pl-PL"/>
        </w:rPr>
        <w:t>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organu, wystawione nie wcześniej niż 3 miesiące przed upływem tego terminu.</w:t>
      </w:r>
    </w:p>
    <w:p w:rsidR="006A17FA" w:rsidRPr="00772F91" w:rsidRDefault="00036054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036054">
        <w:rPr>
          <w:rFonts w:ascii="Century Gothic" w:hAnsi="Century Gothic" w:cs="TimesNewRoman"/>
        </w:rPr>
        <w:t>oświadczenia wykonawcy o przynależności albo braku przynależności do tej samej grupy kapitałowej; w przypadku</w:t>
      </w:r>
      <w:r w:rsidRPr="00036054">
        <w:rPr>
          <w:rFonts w:ascii="Century Gothic" w:hAnsi="Century Gothic" w:cs="Arial"/>
        </w:rPr>
        <w:t xml:space="preserve"> </w:t>
      </w:r>
      <w:r w:rsidRPr="00036054">
        <w:rPr>
          <w:rFonts w:ascii="Century Gothic" w:hAnsi="Century Gothic" w:cs="TimesNewRoman"/>
        </w:rPr>
        <w:t>przynależności do tej samej grupy kapitałowej wykonawca może złożyć wraz z oświadczeniem dokumenty bądź informacje</w:t>
      </w:r>
      <w:r w:rsidRPr="00036054">
        <w:rPr>
          <w:rFonts w:ascii="Century Gothic" w:hAnsi="Century Gothic" w:cs="Arial"/>
        </w:rPr>
        <w:t xml:space="preserve"> </w:t>
      </w:r>
      <w:r w:rsidRPr="00036054">
        <w:rPr>
          <w:rFonts w:ascii="Century Gothic" w:hAnsi="Century Gothic" w:cs="TimesNewRoman"/>
        </w:rPr>
        <w:t>potwierdzające, że powiązania z innym wykonawcą nie prowadzą do zakłócenia konkurencji</w:t>
      </w:r>
      <w:r w:rsidRPr="00036054">
        <w:rPr>
          <w:rFonts w:ascii="Century Gothic" w:hAnsi="Century Gothic" w:cs="Arial"/>
        </w:rPr>
        <w:t xml:space="preserve"> </w:t>
      </w:r>
      <w:r w:rsidRPr="00036054">
        <w:rPr>
          <w:rFonts w:ascii="Century Gothic" w:hAnsi="Century Gothic" w:cs="TimesNewRoman"/>
        </w:rPr>
        <w:t>w postępowaniu, w terminie 3 dni od zamieszczenia na stronie internetowej, informacji</w:t>
      </w:r>
      <w:r w:rsidR="009B64EA">
        <w:rPr>
          <w:rFonts w:ascii="Century Gothic" w:hAnsi="Century Gothic" w:cs="TimesNewRoman"/>
        </w:rPr>
        <w:t xml:space="preserve"> o której mowa w art. 86 ust. 5 ustawy </w:t>
      </w:r>
      <w:proofErr w:type="spellStart"/>
      <w:r w:rsidR="009B64EA">
        <w:rPr>
          <w:rFonts w:ascii="Century Gothic" w:hAnsi="Century Gothic" w:cs="TimesNewRoman"/>
        </w:rPr>
        <w:t>Pzp</w:t>
      </w:r>
      <w:proofErr w:type="spellEnd"/>
      <w:r w:rsidRPr="00036054">
        <w:rPr>
          <w:rFonts w:ascii="Century Gothic" w:hAnsi="Century Gothic" w:cs="TimesNewRoman"/>
        </w:rPr>
        <w:t xml:space="preserve">, </w:t>
      </w:r>
      <w:r w:rsidRPr="00036054">
        <w:rPr>
          <w:rFonts w:ascii="Century Gothic" w:hAnsi="Century Gothic" w:cs="Arial"/>
          <w:b/>
        </w:rPr>
        <w:t>zgodnie z załącznikiem Nr 5.</w:t>
      </w:r>
    </w:p>
    <w:p w:rsidR="00772F91" w:rsidRPr="00772F91" w:rsidRDefault="00772F91" w:rsidP="00FD2901">
      <w:pPr>
        <w:pStyle w:val="Akapitzlist"/>
        <w:numPr>
          <w:ilvl w:val="0"/>
          <w:numId w:val="59"/>
        </w:num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772F91">
        <w:rPr>
          <w:rFonts w:ascii="Century Gothic" w:hAnsi="Century Gothic" w:cs="Arial"/>
        </w:rPr>
        <w:t>Zamawiający żąda od wykonawcy</w:t>
      </w:r>
      <w:r>
        <w:rPr>
          <w:rFonts w:ascii="Century Gothic" w:hAnsi="Century Gothic" w:cs="Arial"/>
        </w:rPr>
        <w:t xml:space="preserve">, który polega na zdolnościach lub sytuacji innych podmiotów na zasadach określonych w art. 22a ustawy </w:t>
      </w:r>
      <w:proofErr w:type="spellStart"/>
      <w:r>
        <w:rPr>
          <w:rFonts w:ascii="Century Gothic" w:hAnsi="Century Gothic" w:cs="Arial"/>
        </w:rPr>
        <w:t>Pzp</w:t>
      </w:r>
      <w:proofErr w:type="spellEnd"/>
      <w:r>
        <w:rPr>
          <w:rFonts w:ascii="Century Gothic" w:hAnsi="Century Gothic" w:cs="Arial"/>
        </w:rPr>
        <w:t>, przedstawienia w odniesieniu do tych podmiotów</w:t>
      </w:r>
      <w:r w:rsidRPr="00772F91">
        <w:rPr>
          <w:rFonts w:ascii="Century Gothic" w:hAnsi="Century Gothic" w:cs="Arial"/>
        </w:rPr>
        <w:t xml:space="preserve">  dokumentów wymienionych w punkcie od 6 do 8</w:t>
      </w:r>
      <w:r w:rsidR="00BF61AA">
        <w:rPr>
          <w:rFonts w:ascii="Century Gothic" w:hAnsi="Century Gothic" w:cs="Arial"/>
        </w:rPr>
        <w:t>.</w:t>
      </w:r>
    </w:p>
    <w:p w:rsidR="00036054" w:rsidRPr="00036054" w:rsidRDefault="00036054" w:rsidP="00937407">
      <w:pPr>
        <w:pStyle w:val="Akapitzlist"/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6A17FA" w:rsidRPr="000D5CB5" w:rsidRDefault="00C5713F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036054">
        <w:rPr>
          <w:rFonts w:ascii="Century Gothic" w:eastAsia="Times New Roman" w:hAnsi="Century Gothic" w:cs="Arial"/>
          <w:b/>
          <w:bCs/>
          <w:lang w:eastAsia="pl-PL"/>
        </w:rPr>
        <w:t>VI</w:t>
      </w:r>
      <w:r w:rsidR="000255DB" w:rsidRPr="00036054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DD7979" w:rsidRPr="00036054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036054" w:rsidRPr="00036054">
        <w:rPr>
          <w:rFonts w:ascii="Century Gothic" w:eastAsia="Times New Roman" w:hAnsi="Century Gothic" w:cs="Arial"/>
          <w:b/>
          <w:bCs/>
          <w:lang w:eastAsia="pl-PL"/>
        </w:rPr>
        <w:t>.</w:t>
      </w:r>
      <w:r w:rsidR="00E377FB" w:rsidRPr="00036054">
        <w:rPr>
          <w:rFonts w:ascii="Century Gothic" w:eastAsia="Times New Roman" w:hAnsi="Century Gothic" w:cs="Arial"/>
          <w:b/>
          <w:bCs/>
          <w:lang w:eastAsia="pl-PL"/>
        </w:rPr>
        <w:t>: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KRYTERIA OCENY OFERT</w:t>
      </w:r>
    </w:p>
    <w:p w:rsidR="00F00199" w:rsidRDefault="000255DB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>Cena 100%</w:t>
      </w:r>
    </w:p>
    <w:p w:rsidR="00F66816" w:rsidRDefault="00F66816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F66816">
        <w:rPr>
          <w:rFonts w:ascii="Century Gothic" w:eastAsia="Times New Roman" w:hAnsi="Century Gothic" w:cs="Arial"/>
          <w:lang w:eastAsia="pl-PL"/>
        </w:rPr>
        <w:t>Cena podana w ofercie powinna obejmować wszystki</w:t>
      </w:r>
      <w:r>
        <w:rPr>
          <w:rFonts w:ascii="Century Gothic" w:eastAsia="Times New Roman" w:hAnsi="Century Gothic" w:cs="Arial"/>
          <w:lang w:eastAsia="pl-PL"/>
        </w:rPr>
        <w:t>e koszty i składniki związane z </w:t>
      </w:r>
      <w:r w:rsidRPr="00F66816">
        <w:rPr>
          <w:rFonts w:ascii="Century Gothic" w:eastAsia="Times New Roman" w:hAnsi="Century Gothic" w:cs="Arial"/>
          <w:lang w:eastAsia="pl-PL"/>
        </w:rPr>
        <w:t xml:space="preserve">wykonaniem </w:t>
      </w:r>
      <w:proofErr w:type="spellStart"/>
      <w:r w:rsidRPr="00F66816">
        <w:rPr>
          <w:rFonts w:ascii="Century Gothic" w:eastAsia="Times New Roman" w:hAnsi="Century Gothic" w:cs="Arial"/>
          <w:lang w:eastAsia="pl-PL"/>
        </w:rPr>
        <w:t>zamówienia</w:t>
      </w:r>
      <w:proofErr w:type="spellEnd"/>
      <w:r w:rsidRPr="00F66816">
        <w:rPr>
          <w:rFonts w:ascii="Century Gothic" w:eastAsia="Times New Roman" w:hAnsi="Century Gothic" w:cs="Arial"/>
          <w:lang w:eastAsia="pl-PL"/>
        </w:rPr>
        <w:t>.</w:t>
      </w:r>
    </w:p>
    <w:p w:rsidR="00E856B2" w:rsidRDefault="00E856B2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E856B2" w:rsidRDefault="00DD7979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036054">
        <w:rPr>
          <w:rFonts w:ascii="Century Gothic" w:eastAsia="Times New Roman" w:hAnsi="Century Gothic" w:cs="Arial"/>
          <w:b/>
          <w:lang w:eastAsia="pl-PL"/>
        </w:rPr>
        <w:t>IX</w:t>
      </w:r>
      <w:r w:rsidR="00036054" w:rsidRPr="00036054">
        <w:rPr>
          <w:rFonts w:ascii="Century Gothic" w:eastAsia="Times New Roman" w:hAnsi="Century Gothic" w:cs="Arial"/>
          <w:b/>
          <w:lang w:eastAsia="pl-PL"/>
        </w:rPr>
        <w:t>.</w:t>
      </w:r>
      <w:r w:rsidR="00E856B2" w:rsidRPr="00036054">
        <w:rPr>
          <w:rFonts w:ascii="Century Gothic" w:eastAsia="Times New Roman" w:hAnsi="Century Gothic" w:cs="Arial"/>
          <w:b/>
          <w:lang w:eastAsia="pl-PL"/>
        </w:rPr>
        <w:t>:</w:t>
      </w:r>
      <w:r w:rsidR="00E856B2">
        <w:rPr>
          <w:rFonts w:ascii="Century Gothic" w:eastAsia="Times New Roman" w:hAnsi="Century Gothic" w:cs="Arial"/>
          <w:lang w:eastAsia="pl-PL"/>
        </w:rPr>
        <w:t xml:space="preserve"> ODRZUCENIE OFERTY – w zakresie określon</w:t>
      </w:r>
      <w:r w:rsidR="00080F30">
        <w:rPr>
          <w:rFonts w:ascii="Century Gothic" w:eastAsia="Times New Roman" w:hAnsi="Century Gothic" w:cs="Arial"/>
          <w:lang w:eastAsia="pl-PL"/>
        </w:rPr>
        <w:t xml:space="preserve">ym w art. 89 ust. 1 ustawy </w:t>
      </w:r>
      <w:proofErr w:type="spellStart"/>
      <w:r w:rsidR="00080F30">
        <w:rPr>
          <w:rFonts w:ascii="Century Gothic" w:eastAsia="Times New Roman" w:hAnsi="Century Gothic" w:cs="Arial"/>
          <w:lang w:eastAsia="pl-PL"/>
        </w:rPr>
        <w:t>Pzp</w:t>
      </w:r>
      <w:proofErr w:type="spellEnd"/>
      <w:r w:rsidR="00080F30">
        <w:rPr>
          <w:rFonts w:ascii="Century Gothic" w:eastAsia="Times New Roman" w:hAnsi="Century Gothic" w:cs="Arial"/>
          <w:lang w:eastAsia="pl-PL"/>
        </w:rPr>
        <w:t>.</w:t>
      </w:r>
    </w:p>
    <w:p w:rsidR="00E856B2" w:rsidRDefault="00036054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036054">
        <w:rPr>
          <w:rFonts w:ascii="Century Gothic" w:eastAsia="Times New Roman" w:hAnsi="Century Gothic" w:cs="Arial"/>
          <w:b/>
          <w:lang w:eastAsia="pl-PL"/>
        </w:rPr>
        <w:t>X.:</w:t>
      </w:r>
      <w:r w:rsidR="00E856B2">
        <w:rPr>
          <w:rFonts w:ascii="Century Gothic" w:eastAsia="Times New Roman" w:hAnsi="Century Gothic" w:cs="Arial"/>
          <w:lang w:eastAsia="pl-PL"/>
        </w:rPr>
        <w:t xml:space="preserve"> UNIEWAŻNIENIE POSTĘPOWANIA -  w zakresie określonym w art. 93 ust. 1 ustawy </w:t>
      </w:r>
      <w:proofErr w:type="spellStart"/>
      <w:r w:rsidR="00E856B2">
        <w:rPr>
          <w:rFonts w:ascii="Century Gothic" w:eastAsia="Times New Roman" w:hAnsi="Century Gothic" w:cs="Arial"/>
          <w:lang w:eastAsia="pl-PL"/>
        </w:rPr>
        <w:t>Pzp</w:t>
      </w:r>
      <w:proofErr w:type="spellEnd"/>
      <w:r w:rsidR="00E856B2">
        <w:rPr>
          <w:rFonts w:ascii="Century Gothic" w:eastAsia="Times New Roman" w:hAnsi="Century Gothic" w:cs="Arial"/>
          <w:lang w:eastAsia="pl-PL"/>
        </w:rPr>
        <w:t>.</w:t>
      </w:r>
    </w:p>
    <w:p w:rsidR="006D7A28" w:rsidRPr="006D7A28" w:rsidRDefault="006D7A28" w:rsidP="00937407">
      <w:pPr>
        <w:suppressAutoHyphens w:val="0"/>
        <w:autoSpaceDN w:val="0"/>
        <w:adjustRightInd w:val="0"/>
        <w:spacing w:after="0" w:line="264" w:lineRule="auto"/>
        <w:ind w:left="567" w:hanging="567"/>
        <w:jc w:val="both"/>
        <w:rPr>
          <w:rFonts w:ascii="Century Gothic" w:hAnsi="Century Gothic"/>
        </w:rPr>
      </w:pPr>
      <w:r w:rsidRPr="00036054">
        <w:rPr>
          <w:rFonts w:ascii="Century Gothic" w:hAnsi="Century Gothic" w:cs="Century Gothic"/>
          <w:b/>
        </w:rPr>
        <w:t>XI</w:t>
      </w:r>
      <w:r w:rsidR="00036054" w:rsidRPr="00036054">
        <w:rPr>
          <w:rFonts w:ascii="Century Gothic" w:hAnsi="Century Gothic" w:cs="Century Gothic"/>
          <w:b/>
        </w:rPr>
        <w:t>.</w:t>
      </w:r>
      <w:r>
        <w:rPr>
          <w:rFonts w:ascii="Century Gothic" w:hAnsi="Century Gothic" w:cs="Century Gothic"/>
        </w:rPr>
        <w:t xml:space="preserve">: </w:t>
      </w:r>
      <w:r w:rsidRPr="006D7A28">
        <w:rPr>
          <w:rFonts w:ascii="Century Gothic" w:hAnsi="Century Gothic"/>
        </w:rPr>
        <w:t xml:space="preserve">WYMAGANIA DOTYCZĄCE WADIUM </w:t>
      </w:r>
    </w:p>
    <w:p w:rsidR="006D7A28" w:rsidRPr="006D7A28" w:rsidRDefault="006D7A28" w:rsidP="00937407">
      <w:pPr>
        <w:spacing w:after="0"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1. </w:t>
      </w:r>
      <w:r w:rsidRPr="006D7A28">
        <w:rPr>
          <w:rFonts w:ascii="Century Gothic" w:hAnsi="Century Gothic"/>
        </w:rPr>
        <w:t xml:space="preserve">Wykonawca  składający  ofertę  zobowiązany  jest  do  wniesienia  wadium w wysokości </w:t>
      </w:r>
    </w:p>
    <w:p w:rsidR="006D7A28" w:rsidRPr="006D7A28" w:rsidRDefault="006D7A28" w:rsidP="00937407">
      <w:pPr>
        <w:spacing w:after="0" w:line="264" w:lineRule="auto"/>
        <w:ind w:left="567" w:hanging="567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 xml:space="preserve">         łącznej</w:t>
      </w:r>
      <w:r w:rsidRPr="006D7A28">
        <w:rPr>
          <w:rFonts w:ascii="Century Gothic" w:hAnsi="Century Gothic"/>
          <w:b/>
        </w:rPr>
        <w:t xml:space="preserve">: </w:t>
      </w:r>
      <w:r w:rsidR="00EC52E5">
        <w:rPr>
          <w:rFonts w:ascii="Century Gothic" w:hAnsi="Century Gothic"/>
          <w:b/>
        </w:rPr>
        <w:t>30 0</w:t>
      </w:r>
      <w:r w:rsidRPr="006D7A28">
        <w:rPr>
          <w:rFonts w:ascii="Century Gothic" w:hAnsi="Century Gothic"/>
          <w:b/>
        </w:rPr>
        <w:t xml:space="preserve">00,00 zł </w:t>
      </w:r>
      <w:r w:rsidRPr="006D7A28"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  <w:b/>
        </w:rPr>
        <w:t xml:space="preserve">(słownie: </w:t>
      </w:r>
      <w:r w:rsidR="00EC52E5">
        <w:rPr>
          <w:rFonts w:ascii="Century Gothic" w:hAnsi="Century Gothic"/>
          <w:b/>
        </w:rPr>
        <w:t>trzydzieści</w:t>
      </w:r>
      <w:r w:rsidRPr="006D7A28">
        <w:rPr>
          <w:rFonts w:ascii="Century Gothic" w:hAnsi="Century Gothic"/>
          <w:b/>
        </w:rPr>
        <w:t xml:space="preserve"> tysięcy złotych).</w:t>
      </w:r>
    </w:p>
    <w:p w:rsidR="006D7A28" w:rsidRPr="006D7A28" w:rsidRDefault="006D7A28" w:rsidP="00937407">
      <w:pPr>
        <w:spacing w:after="0"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2.</w:t>
      </w:r>
      <w:r w:rsidRPr="006D7A28">
        <w:rPr>
          <w:rFonts w:ascii="Century Gothic" w:hAnsi="Century Gothic"/>
        </w:rPr>
        <w:t xml:space="preserve">  Wadium może być wniesione w następujących formach:</w:t>
      </w:r>
    </w:p>
    <w:p w:rsidR="006D7A28" w:rsidRPr="006D7A28" w:rsidRDefault="006D7A28" w:rsidP="00FD2901">
      <w:pPr>
        <w:numPr>
          <w:ilvl w:val="0"/>
          <w:numId w:val="9"/>
        </w:numPr>
        <w:tabs>
          <w:tab w:val="clear" w:pos="757"/>
          <w:tab w:val="num" w:pos="900"/>
        </w:tabs>
        <w:suppressAutoHyphens w:val="0"/>
        <w:spacing w:after="0" w:line="264" w:lineRule="auto"/>
        <w:ind w:left="900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 xml:space="preserve">pieniądzu, </w:t>
      </w:r>
    </w:p>
    <w:p w:rsidR="006D7A28" w:rsidRPr="006D7A28" w:rsidRDefault="006D7A28" w:rsidP="00FD2901">
      <w:pPr>
        <w:numPr>
          <w:ilvl w:val="0"/>
          <w:numId w:val="9"/>
        </w:numPr>
        <w:tabs>
          <w:tab w:val="clear" w:pos="757"/>
          <w:tab w:val="num" w:pos="900"/>
        </w:tabs>
        <w:suppressAutoHyphens w:val="0"/>
        <w:spacing w:after="0" w:line="264" w:lineRule="auto"/>
        <w:ind w:left="900"/>
        <w:jc w:val="both"/>
        <w:rPr>
          <w:rFonts w:ascii="Century Gothic" w:hAnsi="Century Gothic"/>
          <w:i/>
        </w:rPr>
      </w:pPr>
      <w:r w:rsidRPr="006D7A28">
        <w:rPr>
          <w:rFonts w:ascii="Century Gothic" w:hAnsi="Century Gothic"/>
        </w:rPr>
        <w:t>poręczeniach bankowych lub poręczeniach spółdzielczej kasy oszczędnościowo-kredytowej, z tym, że poręczenie kasy jest zawsze zobowiązaniem pieniężnym,</w:t>
      </w:r>
    </w:p>
    <w:p w:rsidR="006D7A28" w:rsidRPr="006D7A28" w:rsidRDefault="006D7A28" w:rsidP="00FD2901">
      <w:pPr>
        <w:numPr>
          <w:ilvl w:val="0"/>
          <w:numId w:val="9"/>
        </w:numPr>
        <w:tabs>
          <w:tab w:val="clear" w:pos="757"/>
          <w:tab w:val="num" w:pos="900"/>
        </w:tabs>
        <w:suppressAutoHyphens w:val="0"/>
        <w:spacing w:after="0" w:line="264" w:lineRule="auto"/>
        <w:ind w:left="900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gwarancjach bankowych,</w:t>
      </w:r>
    </w:p>
    <w:p w:rsidR="006D7A28" w:rsidRPr="006D7A28" w:rsidRDefault="006D7A28" w:rsidP="00FD2901">
      <w:pPr>
        <w:numPr>
          <w:ilvl w:val="0"/>
          <w:numId w:val="9"/>
        </w:numPr>
        <w:tabs>
          <w:tab w:val="clear" w:pos="757"/>
          <w:tab w:val="num" w:pos="900"/>
        </w:tabs>
        <w:suppressAutoHyphens w:val="0"/>
        <w:spacing w:after="0" w:line="264" w:lineRule="auto"/>
        <w:ind w:left="900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gwarancjach ubezpieczeniowych,</w:t>
      </w:r>
    </w:p>
    <w:p w:rsidR="006D7A28" w:rsidRPr="006D7A28" w:rsidRDefault="006D7A28" w:rsidP="00FD2901">
      <w:pPr>
        <w:numPr>
          <w:ilvl w:val="0"/>
          <w:numId w:val="9"/>
        </w:numPr>
        <w:tabs>
          <w:tab w:val="clear" w:pos="757"/>
          <w:tab w:val="num" w:pos="900"/>
        </w:tabs>
        <w:suppressAutoHyphens w:val="0"/>
        <w:spacing w:after="0" w:line="264" w:lineRule="auto"/>
        <w:ind w:left="900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 xml:space="preserve">poręczeniach udzielanych przez podmioty, o których mowa w art. 6b ust. 5 </w:t>
      </w:r>
      <w:proofErr w:type="spellStart"/>
      <w:r w:rsidRPr="006D7A28">
        <w:rPr>
          <w:rFonts w:ascii="Century Gothic" w:hAnsi="Century Gothic"/>
        </w:rPr>
        <w:t>pkt</w:t>
      </w:r>
      <w:proofErr w:type="spellEnd"/>
      <w:r w:rsidRPr="006D7A28">
        <w:rPr>
          <w:rFonts w:ascii="Century Gothic" w:hAnsi="Century Gothic"/>
        </w:rPr>
        <w:t xml:space="preserve"> 2 ustawy z dnia 9 listopada 2000 r. o utworzeniu Polskiej Agencji Rozwoju Przedsiębiorczości (</w:t>
      </w:r>
      <w:proofErr w:type="spellStart"/>
      <w:r w:rsidRPr="006D7A28">
        <w:rPr>
          <w:rFonts w:ascii="Century Gothic" w:hAnsi="Century Gothic"/>
        </w:rPr>
        <w:t>t.j</w:t>
      </w:r>
      <w:proofErr w:type="spellEnd"/>
      <w:r w:rsidRPr="006D7A28">
        <w:rPr>
          <w:rFonts w:ascii="Century Gothic" w:hAnsi="Century Gothic"/>
        </w:rPr>
        <w:t>. Dz. U. z 2016 r. poz. 359).</w:t>
      </w:r>
    </w:p>
    <w:p w:rsidR="006D7A28" w:rsidRPr="006D7A28" w:rsidRDefault="006D7A28" w:rsidP="00937407">
      <w:pPr>
        <w:suppressAutoHyphens w:val="0"/>
        <w:spacing w:after="0" w:line="264" w:lineRule="auto"/>
        <w:ind w:left="426" w:hanging="426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3.</w:t>
      </w:r>
      <w:r w:rsidRPr="006D7A28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 xml:space="preserve">Wykonawca wnoszący wadium w formie, która ze względu na obowiązujące przepisy może zostać wystawiona jako terminowa (np. gwarancja ubezpieczeniowa),                           jest zobowiązany  do  niezwłocznego  przedłużenia  jej  ważności –  w  przypadku, gdy będą tego wymagały warunki prowadzonej procedury </w:t>
      </w:r>
      <w:proofErr w:type="spellStart"/>
      <w:r w:rsidRPr="006D7A28">
        <w:rPr>
          <w:rFonts w:ascii="Century Gothic" w:hAnsi="Century Gothic"/>
        </w:rPr>
        <w:t>zamówienia</w:t>
      </w:r>
      <w:proofErr w:type="spellEnd"/>
      <w:r w:rsidRPr="006D7A28">
        <w:rPr>
          <w:rFonts w:ascii="Century Gothic" w:hAnsi="Century Gothic"/>
        </w:rPr>
        <w:t>.</w:t>
      </w:r>
    </w:p>
    <w:p w:rsidR="006D7A28" w:rsidRPr="006D7A28" w:rsidRDefault="006D7A28" w:rsidP="00937407">
      <w:pPr>
        <w:suppressAutoHyphens w:val="0"/>
        <w:spacing w:after="0" w:line="264" w:lineRule="auto"/>
        <w:ind w:left="426" w:hanging="426"/>
        <w:jc w:val="both"/>
        <w:rPr>
          <w:rFonts w:ascii="Century Gothic" w:hAnsi="Century Gothic"/>
          <w:u w:val="single"/>
        </w:rPr>
      </w:pPr>
      <w:r>
        <w:rPr>
          <w:rFonts w:ascii="Century Gothic" w:hAnsi="Century Gothic"/>
        </w:rPr>
        <w:t xml:space="preserve">4. </w:t>
      </w:r>
      <w:r w:rsidRPr="006D7A28">
        <w:rPr>
          <w:rFonts w:ascii="Century Gothic" w:hAnsi="Century Gothic"/>
        </w:rPr>
        <w:t xml:space="preserve">Oryginał dokumentu (poręczenie bankowe, poręczenie spółdzielczej kasy oszczędnościowo-kredytowej, gwarancja bankowa, gwarancja ubezpieczeniowa, poręczenia udzielane przez podmioty, o  których mowa w art. 6b ust. 5 </w:t>
      </w:r>
      <w:proofErr w:type="spellStart"/>
      <w:r w:rsidRPr="006D7A28">
        <w:rPr>
          <w:rFonts w:ascii="Century Gothic" w:hAnsi="Century Gothic"/>
        </w:rPr>
        <w:t>pkt</w:t>
      </w:r>
      <w:proofErr w:type="spellEnd"/>
      <w:r w:rsidRPr="006D7A28">
        <w:rPr>
          <w:rFonts w:ascii="Century Gothic" w:hAnsi="Century Gothic"/>
        </w:rPr>
        <w:t xml:space="preserve">  2 ustawy </w:t>
      </w:r>
      <w:r w:rsidRPr="006D7A28">
        <w:rPr>
          <w:rFonts w:ascii="Century Gothic" w:hAnsi="Century Gothic"/>
        </w:rPr>
        <w:br/>
        <w:t>z dnia 9 listopada 2000 r. o utworzeniu Polskiej Agencji Rozwoju Przedsiębiorczości (</w:t>
      </w:r>
      <w:proofErr w:type="spellStart"/>
      <w:r w:rsidRPr="006D7A28">
        <w:rPr>
          <w:rFonts w:ascii="Century Gothic" w:hAnsi="Century Gothic"/>
        </w:rPr>
        <w:t>t.j</w:t>
      </w:r>
      <w:proofErr w:type="spellEnd"/>
      <w:r w:rsidRPr="006D7A28">
        <w:rPr>
          <w:rFonts w:ascii="Century Gothic" w:hAnsi="Century Gothic"/>
        </w:rPr>
        <w:t>. Dz. U. z 2016 r. poz. 359) należy dołączyć do oferty i umieścić w oddzielnej  kopercie  opisując ją</w:t>
      </w:r>
      <w:r w:rsidR="006D08B2">
        <w:rPr>
          <w:rFonts w:ascii="Century Gothic" w:hAnsi="Century Gothic"/>
          <w:b/>
        </w:rPr>
        <w:t xml:space="preserve">: , </w:t>
      </w:r>
      <w:r w:rsidRPr="006D7A28">
        <w:rPr>
          <w:rFonts w:ascii="Century Gothic" w:hAnsi="Century Gothic"/>
          <w:b/>
        </w:rPr>
        <w:t xml:space="preserve"> ,,Wadium </w:t>
      </w:r>
      <w:r>
        <w:rPr>
          <w:rFonts w:ascii="Century Gothic" w:hAnsi="Century Gothic"/>
          <w:b/>
        </w:rPr>
        <w:t>– ochrona fizyczna osób i mienia w Centralnym Ośrodku Sportu w Warszawie</w:t>
      </w:r>
      <w:r w:rsidRPr="006D7A28">
        <w:rPr>
          <w:rFonts w:ascii="Century Gothic" w:hAnsi="Century Gothic"/>
          <w:b/>
        </w:rPr>
        <w:t>”</w:t>
      </w:r>
      <w:r w:rsidRPr="006D7A28">
        <w:rPr>
          <w:rFonts w:ascii="Century Gothic" w:hAnsi="Century Gothic"/>
        </w:rPr>
        <w:t xml:space="preserve">, </w:t>
      </w:r>
      <w:r w:rsidRPr="006D7A28">
        <w:rPr>
          <w:rFonts w:ascii="Century Gothic" w:hAnsi="Century Gothic"/>
          <w:u w:val="single"/>
        </w:rPr>
        <w:t>kopię dokumentu potwierdzoną ,,za zgodność z oryginałem”</w:t>
      </w:r>
      <w:r w:rsidRPr="006D7A28">
        <w:rPr>
          <w:rFonts w:ascii="Century Gothic" w:hAnsi="Century Gothic"/>
        </w:rPr>
        <w:t xml:space="preserve"> należy dołączyć do oferty.</w:t>
      </w:r>
    </w:p>
    <w:p w:rsidR="006D7A28" w:rsidRPr="006D7A28" w:rsidRDefault="006D7A28" w:rsidP="00937407">
      <w:pPr>
        <w:suppressAutoHyphens w:val="0"/>
        <w:spacing w:after="0" w:line="264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5.</w:t>
      </w:r>
      <w:r w:rsidRPr="006D7A28">
        <w:rPr>
          <w:rFonts w:ascii="Century Gothic" w:hAnsi="Century Gothic"/>
        </w:rPr>
        <w:t xml:space="preserve"> Sposób wniesienia wadium:</w:t>
      </w:r>
    </w:p>
    <w:p w:rsidR="006D7A28" w:rsidRPr="006D7A28" w:rsidRDefault="006D7A28" w:rsidP="00937407">
      <w:pPr>
        <w:pStyle w:val="Lista3"/>
        <w:spacing w:line="264" w:lineRule="auto"/>
        <w:ind w:left="397" w:firstLine="0"/>
        <w:jc w:val="both"/>
        <w:rPr>
          <w:rFonts w:ascii="Century Gothic" w:hAnsi="Century Gothic"/>
          <w:b/>
          <w:i/>
          <w:sz w:val="22"/>
          <w:szCs w:val="22"/>
          <w:u w:val="single"/>
          <w:lang w:val="pl-PL"/>
        </w:rPr>
      </w:pPr>
      <w:r w:rsidRPr="006D7A28">
        <w:rPr>
          <w:rFonts w:ascii="Century Gothic" w:hAnsi="Century Gothic"/>
          <w:b/>
          <w:i/>
          <w:sz w:val="22"/>
          <w:szCs w:val="22"/>
          <w:u w:val="single"/>
          <w:lang w:val="pl-PL"/>
        </w:rPr>
        <w:t xml:space="preserve">1) W przypadku wnoszenia wadium w pieniądzu. </w:t>
      </w:r>
    </w:p>
    <w:p w:rsidR="006D7A28" w:rsidRPr="006D7A28" w:rsidRDefault="006D7A28" w:rsidP="00937407">
      <w:pPr>
        <w:suppressAutoHyphens w:val="0"/>
        <w:spacing w:after="0" w:line="264" w:lineRule="auto"/>
        <w:ind w:left="357" w:hanging="357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 xml:space="preserve">      Wykonawca powinien dokonać przelewu na rachunek bankowy Zamawiającego </w:t>
      </w:r>
      <w:r w:rsidR="00940460">
        <w:rPr>
          <w:rFonts w:ascii="Century Gothic" w:hAnsi="Century Gothic"/>
        </w:rPr>
        <w:br/>
      </w:r>
      <w:r w:rsidRPr="006D7A28">
        <w:rPr>
          <w:rFonts w:ascii="Century Gothic" w:hAnsi="Century Gothic"/>
        </w:rPr>
        <w:t xml:space="preserve">w </w:t>
      </w:r>
      <w:r>
        <w:rPr>
          <w:rFonts w:ascii="Century Gothic" w:hAnsi="Century Gothic"/>
          <w:b/>
        </w:rPr>
        <w:t>Banku</w:t>
      </w:r>
      <w:r w:rsidRPr="006D7A28"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  <w:b/>
          <w:bCs/>
        </w:rPr>
        <w:t xml:space="preserve">Gospodarstwa Krajowego nr 62 1130 1017 0020 1470 8620 0015 </w:t>
      </w:r>
      <w:r w:rsidRPr="006D7A28">
        <w:rPr>
          <w:rFonts w:ascii="Century Gothic" w:hAnsi="Century Gothic"/>
        </w:rPr>
        <w:t xml:space="preserve">z dopiskiem: </w:t>
      </w:r>
      <w:r w:rsidRPr="006D7A28">
        <w:rPr>
          <w:rFonts w:ascii="Century Gothic" w:hAnsi="Century Gothic"/>
          <w:b/>
        </w:rPr>
        <w:t xml:space="preserve">,,Wadium </w:t>
      </w:r>
      <w:r>
        <w:rPr>
          <w:rFonts w:ascii="Century Gothic" w:hAnsi="Century Gothic"/>
          <w:b/>
        </w:rPr>
        <w:t xml:space="preserve">– ochrona fizyczna osób i mienia w Centralnym Ośrodku Sportu </w:t>
      </w:r>
      <w:r w:rsidR="00940460">
        <w:rPr>
          <w:rFonts w:ascii="Century Gothic" w:hAnsi="Century Gothic"/>
          <w:b/>
        </w:rPr>
        <w:br/>
      </w:r>
      <w:r>
        <w:rPr>
          <w:rFonts w:ascii="Century Gothic" w:hAnsi="Century Gothic"/>
          <w:b/>
        </w:rPr>
        <w:t>w Warszawie</w:t>
      </w:r>
      <w:r w:rsidRPr="006D7A28">
        <w:rPr>
          <w:rFonts w:ascii="Century Gothic" w:hAnsi="Century Gothic"/>
          <w:b/>
        </w:rPr>
        <w:t>”</w:t>
      </w:r>
      <w:r w:rsidRPr="006D7A28">
        <w:rPr>
          <w:rFonts w:ascii="Century Gothic" w:hAnsi="Century Gothic"/>
        </w:rPr>
        <w:t>.</w:t>
      </w:r>
      <w:r w:rsidRPr="006D7A28">
        <w:rPr>
          <w:rFonts w:ascii="Century Gothic" w:hAnsi="Century Gothic"/>
          <w:b/>
        </w:rPr>
        <w:t xml:space="preserve"> </w:t>
      </w:r>
      <w:r w:rsidRPr="006D7A28">
        <w:rPr>
          <w:rFonts w:ascii="Century Gothic" w:hAnsi="Century Gothic"/>
        </w:rPr>
        <w:t xml:space="preserve">Dowodem wniesienia wadium będzie potwierdzony przez bank odcinek polecenia dokonania przelewu lub wydruk przelewu elektronicznego, przy czym </w:t>
      </w:r>
      <w:r w:rsidR="00940460">
        <w:rPr>
          <w:rFonts w:ascii="Century Gothic" w:hAnsi="Century Gothic"/>
        </w:rPr>
        <w:br/>
      </w:r>
      <w:r w:rsidRPr="006D7A28">
        <w:rPr>
          <w:rFonts w:ascii="Century Gothic" w:hAnsi="Century Gothic"/>
        </w:rPr>
        <w:t>w terminie określonym dla wniesienia wadium środki powinny znaleźć się na rachunku bankowym Zamawiającego. Kserokopię potwierdzenia dokonanego przelewu należy dołączyć do oferty.</w:t>
      </w:r>
    </w:p>
    <w:p w:rsidR="006D7A28" w:rsidRPr="006D7A28" w:rsidRDefault="006D7A28" w:rsidP="00FD2901">
      <w:pPr>
        <w:pStyle w:val="Lista3"/>
        <w:numPr>
          <w:ilvl w:val="0"/>
          <w:numId w:val="12"/>
        </w:numPr>
        <w:spacing w:line="264" w:lineRule="auto"/>
        <w:jc w:val="both"/>
        <w:rPr>
          <w:rFonts w:ascii="Century Gothic" w:hAnsi="Century Gothic"/>
          <w:sz w:val="22"/>
          <w:szCs w:val="22"/>
          <w:lang w:val="pl-PL"/>
        </w:rPr>
      </w:pPr>
      <w:r w:rsidRPr="006D7A28">
        <w:rPr>
          <w:rFonts w:ascii="Century Gothic" w:hAnsi="Century Gothic"/>
          <w:b/>
          <w:i/>
          <w:sz w:val="22"/>
          <w:szCs w:val="22"/>
          <w:u w:val="single"/>
          <w:lang w:val="pl-PL"/>
        </w:rPr>
        <w:t xml:space="preserve">W przypadku wnoszenia wadium w  postaci poręczenia bankowego. </w:t>
      </w:r>
    </w:p>
    <w:p w:rsidR="006D7A28" w:rsidRPr="006D7A28" w:rsidRDefault="006D7A28" w:rsidP="00937407">
      <w:pPr>
        <w:suppressAutoHyphens w:val="0"/>
        <w:spacing w:after="0" w:line="264" w:lineRule="auto"/>
        <w:ind w:left="357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 xml:space="preserve">Wykonawca powinien przedłożyć pismo będące poręczeniem banku, wystawione </w:t>
      </w:r>
      <w:r w:rsidRPr="006D7A28">
        <w:rPr>
          <w:rFonts w:ascii="Century Gothic" w:eastAsia="MingLiU" w:hAnsi="Century Gothic" w:cs="MingLiU"/>
        </w:rPr>
        <w:br/>
      </w:r>
      <w:r w:rsidRPr="006D7A28">
        <w:rPr>
          <w:rFonts w:ascii="Century Gothic" w:hAnsi="Century Gothic"/>
        </w:rPr>
        <w:t>przez poręczyciela, zawierające informację o udzieleniu poręczenia na k</w:t>
      </w:r>
      <w:r w:rsidR="00E72413">
        <w:rPr>
          <w:rFonts w:ascii="Century Gothic" w:hAnsi="Century Gothic"/>
        </w:rPr>
        <w:t>wotę wymienioną</w:t>
      </w:r>
      <w:r w:rsidR="00940EA3">
        <w:rPr>
          <w:rFonts w:ascii="Century Gothic" w:hAnsi="Century Gothic"/>
        </w:rPr>
        <w:t xml:space="preserve"> w </w:t>
      </w:r>
      <w:proofErr w:type="spellStart"/>
      <w:r w:rsidR="00940EA3">
        <w:rPr>
          <w:rFonts w:ascii="Century Gothic" w:hAnsi="Century Gothic"/>
        </w:rPr>
        <w:t>pkt</w:t>
      </w:r>
      <w:proofErr w:type="spellEnd"/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 xml:space="preserve">1, stanowiące zabezpieczenie wadium na rzecz Zamawiającego </w:t>
      </w:r>
      <w:r w:rsidRPr="006D7A28"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</w:rPr>
        <w:t xml:space="preserve"> ochrona fizyczna osób i mienia w Centralnym Ośrodku Sportu w Warszawie</w:t>
      </w:r>
      <w:r w:rsidRPr="006D7A28">
        <w:rPr>
          <w:rFonts w:ascii="Century Gothic" w:hAnsi="Century Gothic"/>
        </w:rPr>
        <w:t>, ważne przez okres związania ofertą, określony w niniejszej specyfikacji</w:t>
      </w:r>
      <w:r>
        <w:rPr>
          <w:rFonts w:ascii="Century Gothic" w:hAnsi="Century Gothic"/>
        </w:rPr>
        <w:t xml:space="preserve"> oraz zobowiązanie poręczyciela</w:t>
      </w:r>
      <w:r w:rsidRPr="006D7A28">
        <w:rPr>
          <w:rFonts w:ascii="Century Gothic" w:hAnsi="Century Gothic"/>
        </w:rPr>
        <w:t xml:space="preserve"> do bezwarunkowej wypłaty kwoty wadium na pierwsze żądanie Zamawiającego w</w:t>
      </w:r>
      <w:r>
        <w:rPr>
          <w:rFonts w:ascii="Century Gothic" w:hAnsi="Century Gothic"/>
        </w:rPr>
        <w:t> przypadkach określonych w </w:t>
      </w:r>
      <w:proofErr w:type="spellStart"/>
      <w:r>
        <w:rPr>
          <w:rFonts w:ascii="Century Gothic" w:hAnsi="Century Gothic"/>
        </w:rPr>
        <w:t>pkt</w:t>
      </w:r>
      <w:proofErr w:type="spellEnd"/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>8.</w:t>
      </w:r>
    </w:p>
    <w:p w:rsidR="006D7A28" w:rsidRPr="006D7A28" w:rsidRDefault="006D7A28" w:rsidP="00FD2901">
      <w:pPr>
        <w:pStyle w:val="Lista3"/>
        <w:numPr>
          <w:ilvl w:val="0"/>
          <w:numId w:val="12"/>
        </w:numPr>
        <w:spacing w:line="264" w:lineRule="auto"/>
        <w:jc w:val="both"/>
        <w:rPr>
          <w:rFonts w:ascii="Century Gothic" w:hAnsi="Century Gothic"/>
          <w:sz w:val="22"/>
          <w:szCs w:val="22"/>
          <w:u w:val="single"/>
          <w:lang w:val="pl-PL"/>
        </w:rPr>
      </w:pPr>
      <w:r w:rsidRPr="006D7A28">
        <w:rPr>
          <w:rFonts w:ascii="Century Gothic" w:hAnsi="Century Gothic"/>
          <w:b/>
          <w:i/>
          <w:sz w:val="22"/>
          <w:szCs w:val="22"/>
          <w:u w:val="single"/>
          <w:lang w:val="pl-PL"/>
        </w:rPr>
        <w:t>W przypadku wnoszenia wadium w  postaci poręczenia spółdzielczej kasy</w:t>
      </w:r>
      <w:r w:rsidRPr="006D7A28">
        <w:rPr>
          <w:rFonts w:ascii="Century Gothic" w:hAnsi="Century Gothic"/>
          <w:i/>
          <w:sz w:val="22"/>
          <w:szCs w:val="22"/>
          <w:u w:val="single"/>
          <w:lang w:val="pl-PL"/>
        </w:rPr>
        <w:t xml:space="preserve"> </w:t>
      </w:r>
      <w:r w:rsidRPr="006D7A28">
        <w:rPr>
          <w:rFonts w:ascii="Century Gothic" w:hAnsi="Century Gothic"/>
          <w:b/>
          <w:i/>
          <w:sz w:val="22"/>
          <w:szCs w:val="22"/>
          <w:u w:val="single"/>
          <w:lang w:val="pl-PL"/>
        </w:rPr>
        <w:t>oszczędnościowo- kredytowej</w:t>
      </w:r>
      <w:r w:rsidRPr="006D7A28">
        <w:rPr>
          <w:rFonts w:ascii="Century Gothic" w:hAnsi="Century Gothic"/>
          <w:sz w:val="22"/>
          <w:szCs w:val="22"/>
          <w:u w:val="single"/>
          <w:lang w:val="pl-PL"/>
        </w:rPr>
        <w:t xml:space="preserve">  </w:t>
      </w:r>
    </w:p>
    <w:p w:rsidR="006D7A28" w:rsidRPr="006D7A28" w:rsidRDefault="006D7A28" w:rsidP="00937407">
      <w:pPr>
        <w:suppressAutoHyphens w:val="0"/>
        <w:spacing w:after="0" w:line="264" w:lineRule="auto"/>
        <w:ind w:left="357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Wykonawca powinien przedłożyć pismo będące poręczeniem spółdzielczej kasy oszczędnościowo- kredytowej wystawione przez poręczyciela, zawierające informację o udzieleniu poręcze</w:t>
      </w:r>
      <w:r w:rsidR="00940EA3">
        <w:rPr>
          <w:rFonts w:ascii="Century Gothic" w:hAnsi="Century Gothic"/>
        </w:rPr>
        <w:t xml:space="preserve">nia na kwotę wymienioną w </w:t>
      </w:r>
      <w:proofErr w:type="spellStart"/>
      <w:r w:rsidR="00940EA3">
        <w:rPr>
          <w:rFonts w:ascii="Century Gothic" w:hAnsi="Century Gothic"/>
        </w:rPr>
        <w:t>pkt</w:t>
      </w:r>
      <w:proofErr w:type="spellEnd"/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 xml:space="preserve">1, stanowiące zabezpieczenie wadium na rzecz Zamawiającego </w:t>
      </w:r>
      <w:r w:rsidRPr="006D7A28">
        <w:rPr>
          <w:rFonts w:ascii="Century Gothic" w:hAnsi="Century Gothic"/>
          <w:b/>
        </w:rPr>
        <w:t>w przetargu nieograniczonym na</w:t>
      </w:r>
      <w:r w:rsidR="00EC52E5">
        <w:rPr>
          <w:rFonts w:ascii="Century Gothic" w:hAnsi="Century Gothic"/>
          <w:b/>
        </w:rPr>
        <w:t xml:space="preserve"> ochronę fizyczną osób i mienia w Centralnym Ośrodku Sportu w Warszawie</w:t>
      </w:r>
      <w:r w:rsidR="00EC52E5" w:rsidRPr="006D7A28">
        <w:rPr>
          <w:rFonts w:ascii="Century Gothic" w:hAnsi="Century Gothic"/>
          <w:b/>
        </w:rPr>
        <w:t>”</w:t>
      </w:r>
      <w:r w:rsidRPr="006D7A28">
        <w:rPr>
          <w:rFonts w:ascii="Century Gothic" w:hAnsi="Century Gothic"/>
        </w:rPr>
        <w:t>,</w:t>
      </w:r>
      <w:r w:rsidRPr="006D7A28">
        <w:rPr>
          <w:rFonts w:ascii="Century Gothic" w:hAnsi="Century Gothic"/>
          <w:b/>
        </w:rPr>
        <w:t xml:space="preserve"> </w:t>
      </w:r>
      <w:r w:rsidRPr="006D7A28">
        <w:rPr>
          <w:rFonts w:ascii="Century Gothic" w:hAnsi="Century Gothic"/>
        </w:rPr>
        <w:t>ważne przez okres związania ofertą, określony w niniejszej specyfikacji oraz zobowiązanie poręczyciela do bezwarunkowej wypłaty kwoty wadium na pierwsze żądanie Zamawiającego w p</w:t>
      </w:r>
      <w:r>
        <w:rPr>
          <w:rFonts w:ascii="Century Gothic" w:hAnsi="Century Gothic"/>
        </w:rPr>
        <w:t>rzypadkach określonych w </w:t>
      </w:r>
      <w:proofErr w:type="spellStart"/>
      <w:r>
        <w:rPr>
          <w:rFonts w:ascii="Century Gothic" w:hAnsi="Century Gothic"/>
        </w:rPr>
        <w:t>pkt</w:t>
      </w:r>
      <w:proofErr w:type="spellEnd"/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>8.</w:t>
      </w:r>
    </w:p>
    <w:p w:rsidR="006D7A28" w:rsidRPr="006D7A28" w:rsidRDefault="006D7A28" w:rsidP="00FD2901">
      <w:pPr>
        <w:pStyle w:val="Lista3"/>
        <w:numPr>
          <w:ilvl w:val="0"/>
          <w:numId w:val="12"/>
        </w:numPr>
        <w:spacing w:line="264" w:lineRule="auto"/>
        <w:jc w:val="both"/>
        <w:rPr>
          <w:rFonts w:ascii="Century Gothic" w:hAnsi="Century Gothic"/>
          <w:b/>
          <w:i/>
          <w:sz w:val="22"/>
          <w:szCs w:val="22"/>
          <w:u w:val="single"/>
          <w:lang w:val="pl-PL"/>
        </w:rPr>
      </w:pPr>
      <w:r w:rsidRPr="006D7A28">
        <w:rPr>
          <w:rFonts w:ascii="Century Gothic" w:hAnsi="Century Gothic"/>
          <w:b/>
          <w:i/>
          <w:sz w:val="22"/>
          <w:szCs w:val="22"/>
          <w:u w:val="single"/>
          <w:lang w:val="pl-PL"/>
        </w:rPr>
        <w:t xml:space="preserve">W przypadku wniesienia wadium w gwarancjach bankowych. </w:t>
      </w:r>
    </w:p>
    <w:p w:rsidR="006D7A28" w:rsidRPr="006D7A28" w:rsidRDefault="006D7A28" w:rsidP="00937407">
      <w:pPr>
        <w:suppressAutoHyphens w:val="0"/>
        <w:spacing w:after="0" w:line="264" w:lineRule="auto"/>
        <w:ind w:left="357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 xml:space="preserve">Wykonawca powinien przedłożyć pisemną gwarancję udzieloną przez bank, zgodnie z wymaganiami określonymi przez prawo bankowe, obowiązującą przez okres związania ofertą, określony w niniejszej specyfikacji na kwotę wymienioną w </w:t>
      </w:r>
      <w:proofErr w:type="spellStart"/>
      <w:r w:rsidRPr="006D7A28">
        <w:rPr>
          <w:rFonts w:ascii="Century Gothic" w:hAnsi="Century Gothic"/>
        </w:rPr>
        <w:t>p</w:t>
      </w:r>
      <w:r w:rsidR="00940EA3">
        <w:rPr>
          <w:rFonts w:ascii="Century Gothic" w:hAnsi="Century Gothic"/>
        </w:rPr>
        <w:t>kt</w:t>
      </w:r>
      <w:proofErr w:type="spellEnd"/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 xml:space="preserve">1, zawierającą informację, iż udzielona gwarancja stanowi zabezpieczenie wadium na rzecz Zamawiającego </w:t>
      </w:r>
      <w:r w:rsidRPr="006D7A28">
        <w:rPr>
          <w:rFonts w:ascii="Century Gothic" w:hAnsi="Century Gothic"/>
          <w:b/>
        </w:rPr>
        <w:t>w przetargu nieograniczonym na</w:t>
      </w:r>
      <w:r w:rsidR="00EC52E5">
        <w:rPr>
          <w:rFonts w:ascii="Century Gothic" w:hAnsi="Century Gothic"/>
          <w:b/>
        </w:rPr>
        <w:t xml:space="preserve"> ochronę fizyczną osób </w:t>
      </w:r>
      <w:r w:rsidR="00940460">
        <w:rPr>
          <w:rFonts w:ascii="Century Gothic" w:hAnsi="Century Gothic"/>
          <w:b/>
        </w:rPr>
        <w:br/>
      </w:r>
      <w:r w:rsidR="00EC52E5">
        <w:rPr>
          <w:rFonts w:ascii="Century Gothic" w:hAnsi="Century Gothic"/>
          <w:b/>
        </w:rPr>
        <w:t>i mienia w Centralnym Ośrodku Sportu w Warszawie</w:t>
      </w:r>
      <w:r w:rsidRPr="006D7A28">
        <w:rPr>
          <w:rFonts w:ascii="Century Gothic" w:hAnsi="Century Gothic"/>
        </w:rPr>
        <w:t>, oraz zobowiązanie gwaranta do bezwarunkowej wypłaty kwoty wadium na pierwsze żądanie Zamawiającego w </w:t>
      </w:r>
      <w:r>
        <w:rPr>
          <w:rFonts w:ascii="Century Gothic" w:hAnsi="Century Gothic"/>
        </w:rPr>
        <w:t xml:space="preserve">przypadkach określonych w  </w:t>
      </w:r>
      <w:proofErr w:type="spellStart"/>
      <w:r>
        <w:rPr>
          <w:rFonts w:ascii="Century Gothic" w:hAnsi="Century Gothic"/>
        </w:rPr>
        <w:t>pkt</w:t>
      </w:r>
      <w:proofErr w:type="spellEnd"/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>8.</w:t>
      </w:r>
    </w:p>
    <w:p w:rsidR="006D7A28" w:rsidRPr="006D7A28" w:rsidRDefault="006D7A28" w:rsidP="00FD2901">
      <w:pPr>
        <w:pStyle w:val="Lista3"/>
        <w:numPr>
          <w:ilvl w:val="0"/>
          <w:numId w:val="12"/>
        </w:numPr>
        <w:spacing w:line="264" w:lineRule="auto"/>
        <w:ind w:left="720"/>
        <w:rPr>
          <w:rFonts w:ascii="Century Gothic" w:hAnsi="Century Gothic"/>
          <w:b/>
          <w:i/>
          <w:sz w:val="22"/>
          <w:szCs w:val="22"/>
          <w:u w:val="single"/>
          <w:lang w:val="pl-PL"/>
        </w:rPr>
      </w:pPr>
      <w:r w:rsidRPr="006D7A28">
        <w:rPr>
          <w:rFonts w:ascii="Century Gothic" w:hAnsi="Century Gothic"/>
          <w:b/>
          <w:i/>
          <w:sz w:val="22"/>
          <w:szCs w:val="22"/>
          <w:u w:val="single"/>
          <w:lang w:val="pl-PL"/>
        </w:rPr>
        <w:lastRenderedPageBreak/>
        <w:t xml:space="preserve">W przypadku wniesienia wadium w gwarancjach ubezpieczeniowych. </w:t>
      </w:r>
    </w:p>
    <w:p w:rsidR="006D7A28" w:rsidRPr="006D7A28" w:rsidRDefault="006D7A28" w:rsidP="00937407">
      <w:pPr>
        <w:suppressAutoHyphens w:val="0"/>
        <w:spacing w:after="0" w:line="264" w:lineRule="auto"/>
        <w:ind w:left="357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Wykonawca powinien przedłożyć pisemną gwarancję udzieloną przez firmę ubezpieczeniową, obowiązującą przez okres związania ofertą, określony w niniejszej specyfikacj</w:t>
      </w:r>
      <w:r w:rsidR="00940EA3">
        <w:rPr>
          <w:rFonts w:ascii="Century Gothic" w:hAnsi="Century Gothic"/>
        </w:rPr>
        <w:t xml:space="preserve">i na kwotę wymienioną w </w:t>
      </w:r>
      <w:proofErr w:type="spellStart"/>
      <w:r w:rsidR="00940EA3">
        <w:rPr>
          <w:rFonts w:ascii="Century Gothic" w:hAnsi="Century Gothic"/>
        </w:rPr>
        <w:t>pkt</w:t>
      </w:r>
      <w:proofErr w:type="spellEnd"/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 xml:space="preserve">1, zawierającą informację, iż udzielona gwarancja stanowi zabezpieczenie wadium na rzecz Zamawiającego </w:t>
      </w:r>
      <w:r w:rsidRPr="006D7A28">
        <w:rPr>
          <w:rFonts w:ascii="Century Gothic" w:hAnsi="Century Gothic"/>
          <w:b/>
        </w:rPr>
        <w:t>w przetargu nieograniczonym na</w:t>
      </w:r>
      <w:r w:rsidR="00EC52E5">
        <w:rPr>
          <w:rFonts w:ascii="Century Gothic" w:hAnsi="Century Gothic"/>
          <w:b/>
        </w:rPr>
        <w:t xml:space="preserve"> ochronę fizyczną osób i mienia w Centralnym Ośrodku Sportu </w:t>
      </w:r>
      <w:r w:rsidR="00940460">
        <w:rPr>
          <w:rFonts w:ascii="Century Gothic" w:hAnsi="Century Gothic"/>
          <w:b/>
        </w:rPr>
        <w:br/>
      </w:r>
      <w:r w:rsidR="00EC52E5">
        <w:rPr>
          <w:rFonts w:ascii="Century Gothic" w:hAnsi="Century Gothic"/>
          <w:b/>
        </w:rPr>
        <w:t>w Warszawie</w:t>
      </w:r>
      <w:r w:rsidRPr="006D7A28">
        <w:rPr>
          <w:rFonts w:ascii="Century Gothic" w:hAnsi="Century Gothic"/>
        </w:rPr>
        <w:t>, oraz zobowiązanie gwaranta do bezwarunkowej wypłaty kwoty wadium na pierwsze żądanie Zamawiającego w</w:t>
      </w:r>
      <w:r>
        <w:rPr>
          <w:rFonts w:ascii="Century Gothic" w:hAnsi="Century Gothic"/>
        </w:rPr>
        <w:t xml:space="preserve"> przypadkach określonych w </w:t>
      </w:r>
      <w:proofErr w:type="spellStart"/>
      <w:r>
        <w:rPr>
          <w:rFonts w:ascii="Century Gothic" w:hAnsi="Century Gothic"/>
        </w:rPr>
        <w:t>pkt</w:t>
      </w:r>
      <w:proofErr w:type="spellEnd"/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>8.</w:t>
      </w:r>
    </w:p>
    <w:p w:rsidR="006D7A28" w:rsidRPr="006D7A28" w:rsidRDefault="006D7A28" w:rsidP="00FD2901">
      <w:pPr>
        <w:pStyle w:val="Lista3"/>
        <w:numPr>
          <w:ilvl w:val="0"/>
          <w:numId w:val="12"/>
        </w:numPr>
        <w:spacing w:line="264" w:lineRule="auto"/>
        <w:ind w:left="720" w:hanging="323"/>
        <w:jc w:val="both"/>
        <w:rPr>
          <w:rFonts w:ascii="Century Gothic" w:hAnsi="Century Gothic"/>
          <w:b/>
          <w:i/>
          <w:iCs/>
          <w:sz w:val="22"/>
          <w:szCs w:val="22"/>
          <w:u w:val="single"/>
          <w:lang w:val="pl-PL"/>
        </w:rPr>
      </w:pPr>
      <w:r w:rsidRPr="006D7A28">
        <w:rPr>
          <w:rFonts w:ascii="Century Gothic" w:hAnsi="Century Gothic"/>
          <w:b/>
          <w:i/>
          <w:iCs/>
          <w:sz w:val="22"/>
          <w:szCs w:val="22"/>
          <w:u w:val="single"/>
          <w:lang w:val="pl-PL"/>
        </w:rPr>
        <w:t xml:space="preserve">W przypadku wniesienia wadium w postaci poręczenia udzielanego przez podmioty, o których mowa w art. 6b ust. 5 </w:t>
      </w:r>
      <w:proofErr w:type="spellStart"/>
      <w:r w:rsidRPr="006D7A28">
        <w:rPr>
          <w:rFonts w:ascii="Century Gothic" w:hAnsi="Century Gothic"/>
          <w:b/>
          <w:i/>
          <w:iCs/>
          <w:sz w:val="22"/>
          <w:szCs w:val="22"/>
          <w:u w:val="single"/>
          <w:lang w:val="pl-PL"/>
        </w:rPr>
        <w:t>pkt</w:t>
      </w:r>
      <w:proofErr w:type="spellEnd"/>
      <w:r w:rsidRPr="006D7A28">
        <w:rPr>
          <w:rFonts w:ascii="Century Gothic" w:hAnsi="Century Gothic"/>
          <w:b/>
          <w:i/>
          <w:iCs/>
          <w:sz w:val="22"/>
          <w:szCs w:val="22"/>
          <w:u w:val="single"/>
          <w:lang w:val="pl-PL"/>
        </w:rPr>
        <w:t xml:space="preserve">  2 ustawy z dnia 9 listopada 2000 r. </w:t>
      </w:r>
      <w:r w:rsidR="0077356D">
        <w:rPr>
          <w:rFonts w:ascii="Century Gothic" w:hAnsi="Century Gothic"/>
          <w:b/>
          <w:i/>
          <w:iCs/>
          <w:sz w:val="22"/>
          <w:szCs w:val="22"/>
          <w:u w:val="single"/>
          <w:lang w:val="pl-PL"/>
        </w:rPr>
        <w:br/>
      </w:r>
      <w:r w:rsidRPr="006D7A28">
        <w:rPr>
          <w:rFonts w:ascii="Century Gothic" w:hAnsi="Century Gothic"/>
          <w:b/>
          <w:i/>
          <w:iCs/>
          <w:sz w:val="22"/>
          <w:szCs w:val="22"/>
          <w:u w:val="single"/>
          <w:lang w:val="pl-PL"/>
        </w:rPr>
        <w:t xml:space="preserve">o utworzeniu Polskiej Agencji Rozwoju Przedsiębiorczości: </w:t>
      </w:r>
    </w:p>
    <w:p w:rsidR="006D7A28" w:rsidRPr="006D7A28" w:rsidRDefault="006D7A28" w:rsidP="00937407">
      <w:pPr>
        <w:suppressAutoHyphens w:val="0"/>
        <w:spacing w:after="0" w:line="264" w:lineRule="auto"/>
        <w:ind w:left="540"/>
        <w:jc w:val="both"/>
        <w:rPr>
          <w:rFonts w:ascii="Century Gothic" w:hAnsi="Century Gothic"/>
          <w:b/>
        </w:rPr>
      </w:pPr>
      <w:r w:rsidRPr="006D7A28">
        <w:rPr>
          <w:rFonts w:ascii="Century Gothic" w:hAnsi="Century Gothic"/>
        </w:rPr>
        <w:t>Wykonawca powinien przedłożyć pismo będące poręczeniem wskazanych podmiotów, wystawione przez poręczyciela, zawierające info</w:t>
      </w:r>
      <w:r w:rsidR="0077356D">
        <w:rPr>
          <w:rFonts w:ascii="Century Gothic" w:hAnsi="Century Gothic"/>
        </w:rPr>
        <w:t xml:space="preserve">rmację o udzieleniu poręczenia </w:t>
      </w:r>
      <w:r>
        <w:rPr>
          <w:rFonts w:ascii="Century Gothic" w:hAnsi="Century Gothic"/>
        </w:rPr>
        <w:t xml:space="preserve">na kwotę wymienioną w </w:t>
      </w:r>
      <w:proofErr w:type="spellStart"/>
      <w:r>
        <w:rPr>
          <w:rFonts w:ascii="Century Gothic" w:hAnsi="Century Gothic"/>
        </w:rPr>
        <w:t>pkt</w:t>
      </w:r>
      <w:proofErr w:type="spellEnd"/>
      <w:r>
        <w:rPr>
          <w:rFonts w:ascii="Century Gothic" w:hAnsi="Century Gothic"/>
        </w:rPr>
        <w:t xml:space="preserve"> </w:t>
      </w:r>
      <w:r w:rsidRPr="006D7A28">
        <w:rPr>
          <w:rFonts w:ascii="Century Gothic" w:hAnsi="Century Gothic"/>
        </w:rPr>
        <w:t>1, stanowiące zabezpieczenie wadium na rzecz Zamawiającego,</w:t>
      </w:r>
      <w:r w:rsidRPr="006D7A28">
        <w:rPr>
          <w:rFonts w:ascii="Century Gothic" w:hAnsi="Century Gothic"/>
          <w:b/>
        </w:rPr>
        <w:t xml:space="preserve"> w przetargu nieograniczonym na </w:t>
      </w:r>
      <w:r w:rsidR="00EC52E5">
        <w:rPr>
          <w:rFonts w:ascii="Century Gothic" w:hAnsi="Century Gothic"/>
          <w:b/>
        </w:rPr>
        <w:t xml:space="preserve">ochronę fizyczną osób </w:t>
      </w:r>
      <w:r w:rsidR="00940460">
        <w:rPr>
          <w:rFonts w:ascii="Century Gothic" w:hAnsi="Century Gothic"/>
          <w:b/>
        </w:rPr>
        <w:br/>
      </w:r>
      <w:r w:rsidR="00EC52E5">
        <w:rPr>
          <w:rFonts w:ascii="Century Gothic" w:hAnsi="Century Gothic"/>
          <w:b/>
        </w:rPr>
        <w:t>i mienia w Centralnym Ośrodku Sportu w Warszawie</w:t>
      </w:r>
    </w:p>
    <w:p w:rsidR="006D7A28" w:rsidRPr="006D7A28" w:rsidRDefault="006D7A28" w:rsidP="00937407">
      <w:pPr>
        <w:suppressAutoHyphens w:val="0"/>
        <w:spacing w:after="0" w:line="264" w:lineRule="auto"/>
        <w:ind w:left="540" w:hanging="540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6</w:t>
      </w:r>
      <w:r>
        <w:rPr>
          <w:rFonts w:ascii="Century Gothic" w:hAnsi="Century Gothic"/>
        </w:rPr>
        <w:t>.</w:t>
      </w:r>
      <w:r w:rsidRPr="006D7A28">
        <w:rPr>
          <w:rFonts w:ascii="Century Gothic" w:hAnsi="Century Gothic"/>
        </w:rPr>
        <w:t xml:space="preserve"> Warunki zwrotu wadium wniesionego przez Wykonawców: </w:t>
      </w:r>
    </w:p>
    <w:p w:rsidR="006D7A28" w:rsidRPr="006D7A28" w:rsidRDefault="006D7A28" w:rsidP="00FD2901">
      <w:pPr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0" w:line="264" w:lineRule="auto"/>
        <w:ind w:left="851" w:hanging="284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 xml:space="preserve">Zamawiający zwraca wadium wszystkim wykonawcom niezwłocznie po wyborze oferty najkorzystniejszej lub unieważnieniu postępowania, z wyjątkiem Wykonawcy, którego oferta została wybrana jako najkorzystniejsza, </w:t>
      </w:r>
      <w:r w:rsidR="00940460">
        <w:rPr>
          <w:rFonts w:ascii="Century Gothic" w:hAnsi="Century Gothic"/>
        </w:rPr>
        <w:br/>
      </w:r>
      <w:r w:rsidRPr="006D7A28">
        <w:rPr>
          <w:rFonts w:ascii="Century Gothic" w:hAnsi="Century Gothic"/>
        </w:rPr>
        <w:t>z zastrzeżeniem art. 46 ust. 4a ustawy</w:t>
      </w:r>
      <w:r w:rsidR="00BF61AA">
        <w:rPr>
          <w:rFonts w:ascii="Century Gothic" w:hAnsi="Century Gothic"/>
        </w:rPr>
        <w:t xml:space="preserve"> </w:t>
      </w:r>
      <w:proofErr w:type="spellStart"/>
      <w:r w:rsidR="00BF61AA">
        <w:rPr>
          <w:rFonts w:ascii="Century Gothic" w:hAnsi="Century Gothic"/>
        </w:rPr>
        <w:t>Pzp</w:t>
      </w:r>
      <w:proofErr w:type="spellEnd"/>
      <w:r w:rsidRPr="006D7A28">
        <w:rPr>
          <w:rFonts w:ascii="Century Gothic" w:hAnsi="Century Gothic"/>
        </w:rPr>
        <w:t>.</w:t>
      </w:r>
    </w:p>
    <w:p w:rsidR="006D7A28" w:rsidRPr="006D7A28" w:rsidRDefault="006D7A28" w:rsidP="00FD2901">
      <w:pPr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0" w:line="264" w:lineRule="auto"/>
        <w:ind w:left="851" w:hanging="284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 xml:space="preserve">Wykonawcy, którego oferta została wybrana jako najkorzystniejsza, Zamawiający zwraca wadium niezwłocznie po zawarciu umowy w sprawie </w:t>
      </w:r>
      <w:proofErr w:type="spellStart"/>
      <w:r w:rsidRPr="006D7A28">
        <w:rPr>
          <w:rFonts w:ascii="Century Gothic" w:hAnsi="Century Gothic"/>
        </w:rPr>
        <w:t>zamówienia</w:t>
      </w:r>
      <w:proofErr w:type="spellEnd"/>
      <w:r w:rsidRPr="006D7A28">
        <w:rPr>
          <w:rFonts w:ascii="Century Gothic" w:hAnsi="Century Gothic"/>
        </w:rPr>
        <w:t xml:space="preserve"> publicznego oraz wniesieniu zabezpieczenia należytego wykonania umowy,                   jeżeli jego wniesienia żądano.</w:t>
      </w:r>
    </w:p>
    <w:p w:rsidR="006D7A28" w:rsidRPr="006D7A28" w:rsidRDefault="006D7A28" w:rsidP="00FD2901">
      <w:pPr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0" w:line="264" w:lineRule="auto"/>
        <w:ind w:left="851" w:hanging="284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Zamawiający zwraca niezwłocznie wadium na wniosek Wykonawcy, który wycofał ofertę przed upływem terminu składania ofert.</w:t>
      </w:r>
    </w:p>
    <w:p w:rsidR="006D7A28" w:rsidRPr="006D7A28" w:rsidRDefault="006D7A28" w:rsidP="00FD2901">
      <w:pPr>
        <w:numPr>
          <w:ilvl w:val="0"/>
          <w:numId w:val="13"/>
        </w:numPr>
        <w:suppressAutoHyphens w:val="0"/>
        <w:autoSpaceDE w:val="0"/>
        <w:autoSpaceDN w:val="0"/>
        <w:adjustRightInd w:val="0"/>
        <w:spacing w:after="0" w:line="264" w:lineRule="auto"/>
        <w:ind w:left="851" w:hanging="284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Zamawiający żąda ponownego wniesienia wadium przez Wykonawcę, któremu zwrócono wadium na podstawie art. 46 ust. 1 ustawy</w:t>
      </w:r>
      <w:r w:rsidR="00BF61AA">
        <w:rPr>
          <w:rFonts w:ascii="Century Gothic" w:hAnsi="Century Gothic"/>
        </w:rPr>
        <w:t xml:space="preserve"> </w:t>
      </w:r>
      <w:proofErr w:type="spellStart"/>
      <w:r w:rsidR="00BF61AA">
        <w:rPr>
          <w:rFonts w:ascii="Century Gothic" w:hAnsi="Century Gothic"/>
        </w:rPr>
        <w:t>Pzp</w:t>
      </w:r>
      <w:proofErr w:type="spellEnd"/>
      <w:r w:rsidRPr="006D7A28">
        <w:rPr>
          <w:rFonts w:ascii="Century Gothic" w:hAnsi="Century Gothic"/>
        </w:rPr>
        <w:t>, jeżeli w wyniku ostatecznego rozstrzygnięcia odwołania jego oferta została wybrana jako najkorzystniejsza. Wykonawca wnosi wadium w terminie określonym przez Zamawiającego.</w:t>
      </w:r>
    </w:p>
    <w:p w:rsidR="006D7A28" w:rsidRPr="006D7A28" w:rsidRDefault="006D7A28" w:rsidP="00937407">
      <w:pPr>
        <w:pStyle w:val="Tekstpodstawowy2"/>
        <w:spacing w:after="0" w:line="264" w:lineRule="auto"/>
        <w:ind w:left="567" w:hanging="567"/>
        <w:jc w:val="both"/>
        <w:rPr>
          <w:rFonts w:ascii="Century Gothic" w:hAnsi="Century Gothic"/>
          <w:sz w:val="22"/>
          <w:szCs w:val="22"/>
        </w:rPr>
      </w:pPr>
      <w:r w:rsidRPr="006D7A28">
        <w:rPr>
          <w:rFonts w:ascii="Century Gothic" w:hAnsi="Century Gothic"/>
          <w:sz w:val="22"/>
          <w:szCs w:val="22"/>
        </w:rPr>
        <w:t>7</w:t>
      </w:r>
      <w:r>
        <w:rPr>
          <w:rFonts w:ascii="Century Gothic" w:hAnsi="Century Gothic"/>
          <w:sz w:val="22"/>
          <w:szCs w:val="22"/>
        </w:rPr>
        <w:t>.</w:t>
      </w:r>
      <w:r w:rsidRPr="006D7A28">
        <w:rPr>
          <w:rFonts w:ascii="Century Gothic" w:hAnsi="Century Gothic"/>
          <w:b/>
          <w:sz w:val="22"/>
          <w:szCs w:val="22"/>
        </w:rPr>
        <w:t xml:space="preserve"> </w:t>
      </w:r>
      <w:r w:rsidRPr="006D7A28">
        <w:rPr>
          <w:rFonts w:ascii="Century Gothic" w:hAnsi="Century Gothic"/>
          <w:sz w:val="22"/>
          <w:szCs w:val="22"/>
        </w:rPr>
        <w:t>Wykonawca, którego oferta została wybrana, traci wadium wraz z odsetkami na rzecz Zamawiającego w przypadku, gdy:</w:t>
      </w:r>
    </w:p>
    <w:p w:rsidR="006D7A28" w:rsidRPr="006D7A28" w:rsidRDefault="006D7A28" w:rsidP="00FD2901">
      <w:pPr>
        <w:pStyle w:val="Tekstpodstawowy2"/>
        <w:widowControl w:val="0"/>
        <w:numPr>
          <w:ilvl w:val="2"/>
          <w:numId w:val="11"/>
        </w:numPr>
        <w:tabs>
          <w:tab w:val="clear" w:pos="1224"/>
          <w:tab w:val="num" w:pos="993"/>
        </w:tabs>
        <w:spacing w:after="0" w:line="264" w:lineRule="auto"/>
        <w:ind w:left="993" w:hanging="426"/>
        <w:jc w:val="both"/>
        <w:rPr>
          <w:rFonts w:ascii="Century Gothic" w:hAnsi="Century Gothic"/>
          <w:sz w:val="22"/>
          <w:szCs w:val="22"/>
        </w:rPr>
      </w:pPr>
      <w:r w:rsidRPr="006D7A28">
        <w:rPr>
          <w:rFonts w:ascii="Century Gothic" w:hAnsi="Century Gothic"/>
          <w:sz w:val="22"/>
          <w:szCs w:val="22"/>
        </w:rPr>
        <w:t xml:space="preserve">odmówi podpisania umowy w sprawie </w:t>
      </w:r>
      <w:proofErr w:type="spellStart"/>
      <w:r w:rsidRPr="006D7A28">
        <w:rPr>
          <w:rFonts w:ascii="Century Gothic" w:hAnsi="Century Gothic"/>
          <w:sz w:val="22"/>
          <w:szCs w:val="22"/>
        </w:rPr>
        <w:t>zamówienia</w:t>
      </w:r>
      <w:proofErr w:type="spellEnd"/>
      <w:r w:rsidRPr="006D7A28">
        <w:rPr>
          <w:rFonts w:ascii="Century Gothic" w:hAnsi="Century Gothic"/>
          <w:sz w:val="22"/>
          <w:szCs w:val="22"/>
        </w:rPr>
        <w:t xml:space="preserve"> publicznego na warunkach określonych w oferci</w:t>
      </w:r>
      <w:r w:rsidR="00BF61AA">
        <w:rPr>
          <w:rFonts w:ascii="Century Gothic" w:hAnsi="Century Gothic"/>
          <w:sz w:val="22"/>
          <w:szCs w:val="22"/>
        </w:rPr>
        <w:t>e, sporządzonej i zgodnej z ogłoszeniem</w:t>
      </w:r>
      <w:r w:rsidRPr="006D7A28">
        <w:rPr>
          <w:rFonts w:ascii="Century Gothic" w:hAnsi="Century Gothic"/>
          <w:sz w:val="22"/>
          <w:szCs w:val="22"/>
        </w:rPr>
        <w:t>,</w:t>
      </w:r>
    </w:p>
    <w:p w:rsidR="006D7A28" w:rsidRPr="006D7A28" w:rsidRDefault="006D7A28" w:rsidP="00FD2901">
      <w:pPr>
        <w:pStyle w:val="Tekstpodstawowy2"/>
        <w:widowControl w:val="0"/>
        <w:numPr>
          <w:ilvl w:val="2"/>
          <w:numId w:val="11"/>
        </w:numPr>
        <w:tabs>
          <w:tab w:val="clear" w:pos="1224"/>
          <w:tab w:val="num" w:pos="993"/>
        </w:tabs>
        <w:spacing w:after="0" w:line="264" w:lineRule="auto"/>
        <w:ind w:left="993" w:hanging="426"/>
        <w:jc w:val="both"/>
        <w:rPr>
          <w:rFonts w:ascii="Century Gothic" w:hAnsi="Century Gothic"/>
          <w:sz w:val="22"/>
          <w:szCs w:val="22"/>
        </w:rPr>
      </w:pPr>
      <w:r w:rsidRPr="006D7A28">
        <w:rPr>
          <w:rFonts w:ascii="Century Gothic" w:hAnsi="Century Gothic"/>
          <w:sz w:val="22"/>
          <w:szCs w:val="22"/>
        </w:rPr>
        <w:t>nie wniósł wymaganego zabezpieczenia należytego wykonania umowy,</w:t>
      </w:r>
    </w:p>
    <w:p w:rsidR="006D7A28" w:rsidRPr="006D7A28" w:rsidRDefault="006D7A28" w:rsidP="00FD2901">
      <w:pPr>
        <w:pStyle w:val="Tekstpodstawowy2"/>
        <w:widowControl w:val="0"/>
        <w:numPr>
          <w:ilvl w:val="2"/>
          <w:numId w:val="11"/>
        </w:numPr>
        <w:tabs>
          <w:tab w:val="clear" w:pos="1224"/>
          <w:tab w:val="num" w:pos="993"/>
        </w:tabs>
        <w:spacing w:after="0" w:line="264" w:lineRule="auto"/>
        <w:ind w:left="993" w:hanging="426"/>
        <w:jc w:val="both"/>
        <w:rPr>
          <w:rFonts w:ascii="Century Gothic" w:hAnsi="Century Gothic"/>
          <w:sz w:val="22"/>
          <w:szCs w:val="22"/>
        </w:rPr>
      </w:pPr>
      <w:r w:rsidRPr="006D7A28">
        <w:rPr>
          <w:rFonts w:ascii="Century Gothic" w:hAnsi="Century Gothic"/>
          <w:sz w:val="22"/>
          <w:szCs w:val="22"/>
        </w:rPr>
        <w:t xml:space="preserve">zawarcie umowy w sprawie </w:t>
      </w:r>
      <w:proofErr w:type="spellStart"/>
      <w:r w:rsidRPr="006D7A28">
        <w:rPr>
          <w:rFonts w:ascii="Century Gothic" w:hAnsi="Century Gothic"/>
          <w:sz w:val="22"/>
          <w:szCs w:val="22"/>
        </w:rPr>
        <w:t>zamówienia</w:t>
      </w:r>
      <w:proofErr w:type="spellEnd"/>
      <w:r w:rsidRPr="006D7A28">
        <w:rPr>
          <w:rFonts w:ascii="Century Gothic" w:hAnsi="Century Gothic"/>
          <w:sz w:val="22"/>
          <w:szCs w:val="22"/>
        </w:rPr>
        <w:t xml:space="preserve"> publicznego stało się niemożliwe </w:t>
      </w:r>
      <w:r w:rsidRPr="006D7A28">
        <w:rPr>
          <w:rFonts w:ascii="Century Gothic" w:hAnsi="Century Gothic"/>
          <w:sz w:val="22"/>
          <w:szCs w:val="22"/>
        </w:rPr>
        <w:br/>
        <w:t>z przyczyn leżących po stronie Wykonawcy.</w:t>
      </w:r>
    </w:p>
    <w:p w:rsidR="006D7A28" w:rsidRPr="006D7A28" w:rsidRDefault="006D7A28" w:rsidP="00937407">
      <w:pPr>
        <w:suppressAutoHyphens w:val="0"/>
        <w:autoSpaceDN w:val="0"/>
        <w:adjustRightInd w:val="0"/>
        <w:spacing w:after="0" w:line="264" w:lineRule="auto"/>
        <w:ind w:left="567"/>
        <w:jc w:val="both"/>
        <w:rPr>
          <w:rFonts w:ascii="Century Gothic" w:hAnsi="Century Gothic"/>
        </w:rPr>
      </w:pPr>
      <w:r w:rsidRPr="006D7A28">
        <w:rPr>
          <w:rFonts w:ascii="Century Gothic" w:eastAsia="TimesNewRoman" w:hAnsi="Century Gothic"/>
        </w:rPr>
        <w:t>Zamawiający zatrzymuje wadium wraz z odsetkami, jeżeli wykonawca w odpowiedzi na wezwanie, o którym mowa w art. 26 ust. 3 i 3a ustawy</w:t>
      </w:r>
      <w:r w:rsidR="00BF61AA">
        <w:rPr>
          <w:rFonts w:ascii="Century Gothic" w:eastAsia="TimesNewRoman" w:hAnsi="Century Gothic"/>
        </w:rPr>
        <w:t xml:space="preserve"> </w:t>
      </w:r>
      <w:proofErr w:type="spellStart"/>
      <w:r w:rsidR="00BF61AA">
        <w:rPr>
          <w:rFonts w:ascii="Century Gothic" w:eastAsia="TimesNewRoman" w:hAnsi="Century Gothic"/>
        </w:rPr>
        <w:t>Pzp</w:t>
      </w:r>
      <w:proofErr w:type="spellEnd"/>
      <w:r w:rsidRPr="006D7A28">
        <w:rPr>
          <w:rFonts w:ascii="Century Gothic" w:eastAsia="TimesNewRoman" w:hAnsi="Century Gothic"/>
        </w:rPr>
        <w:t xml:space="preserve">, z przyczyn leżących po jego stronie, nie złożył oświadczeń lub dokumentów potwierdzających okoliczności, </w:t>
      </w:r>
      <w:r w:rsidRPr="006D7A28">
        <w:rPr>
          <w:rFonts w:ascii="Century Gothic" w:eastAsia="TimesNewRoman" w:hAnsi="Century Gothic"/>
        </w:rPr>
        <w:br/>
        <w:t>o których mowa w art. 25 ust. 1</w:t>
      </w:r>
      <w:r w:rsidR="00BF61AA">
        <w:rPr>
          <w:rFonts w:ascii="Century Gothic" w:eastAsia="TimesNewRoman" w:hAnsi="Century Gothic"/>
        </w:rPr>
        <w:t xml:space="preserve"> ustawy </w:t>
      </w:r>
      <w:proofErr w:type="spellStart"/>
      <w:r w:rsidR="00BF61AA">
        <w:rPr>
          <w:rFonts w:ascii="Century Gothic" w:eastAsia="TimesNewRoman" w:hAnsi="Century Gothic"/>
        </w:rPr>
        <w:t>Pzp</w:t>
      </w:r>
      <w:proofErr w:type="spellEnd"/>
      <w:r w:rsidRPr="006D7A28">
        <w:rPr>
          <w:rFonts w:ascii="Century Gothic" w:eastAsia="TimesNewRoman" w:hAnsi="Century Gothic"/>
        </w:rPr>
        <w:t xml:space="preserve">, oświadczenia, o którym mowa w art. 25a ust. 1, pełnomocnictw lub nie wyraził zgody na poprawienie omyłki, o której mowa                            w art. 87 ust. 2 </w:t>
      </w:r>
      <w:proofErr w:type="spellStart"/>
      <w:r w:rsidRPr="006D7A28">
        <w:rPr>
          <w:rFonts w:ascii="Century Gothic" w:eastAsia="TimesNewRoman" w:hAnsi="Century Gothic"/>
        </w:rPr>
        <w:t>pkt</w:t>
      </w:r>
      <w:proofErr w:type="spellEnd"/>
      <w:r w:rsidRPr="006D7A28">
        <w:rPr>
          <w:rFonts w:ascii="Century Gothic" w:eastAsia="TimesNewRoman" w:hAnsi="Century Gothic"/>
        </w:rPr>
        <w:t xml:space="preserve"> 3</w:t>
      </w:r>
      <w:r w:rsidR="00BF61AA">
        <w:rPr>
          <w:rFonts w:ascii="Century Gothic" w:eastAsia="TimesNewRoman" w:hAnsi="Century Gothic"/>
        </w:rPr>
        <w:t xml:space="preserve"> ustawy </w:t>
      </w:r>
      <w:proofErr w:type="spellStart"/>
      <w:r w:rsidR="00BF61AA">
        <w:rPr>
          <w:rFonts w:ascii="Century Gothic" w:eastAsia="TimesNewRoman" w:hAnsi="Century Gothic"/>
        </w:rPr>
        <w:t>Pzp</w:t>
      </w:r>
      <w:proofErr w:type="spellEnd"/>
      <w:r w:rsidRPr="006D7A28">
        <w:rPr>
          <w:rFonts w:ascii="Century Gothic" w:eastAsia="TimesNewRoman" w:hAnsi="Century Gothic"/>
        </w:rPr>
        <w:t>, co spowodowało brak możliwości wybrania oferty złożonej przez wykonawcę jako najkorzystniejszej.</w:t>
      </w:r>
    </w:p>
    <w:p w:rsidR="006D7A28" w:rsidRPr="006D7A28" w:rsidRDefault="006D7A28" w:rsidP="00937407">
      <w:pPr>
        <w:spacing w:after="0" w:line="264" w:lineRule="auto"/>
        <w:ind w:left="284" w:hanging="284"/>
        <w:jc w:val="both"/>
        <w:rPr>
          <w:rFonts w:ascii="Century Gothic" w:hAnsi="Century Gothic"/>
        </w:rPr>
      </w:pPr>
      <w:r w:rsidRPr="006D7A28">
        <w:rPr>
          <w:rFonts w:ascii="Century Gothic" w:hAnsi="Century Gothic"/>
        </w:rPr>
        <w:t>8</w:t>
      </w:r>
      <w:r>
        <w:rPr>
          <w:rFonts w:ascii="Century Gothic" w:hAnsi="Century Gothic"/>
        </w:rPr>
        <w:t>.</w:t>
      </w:r>
      <w:r w:rsidRPr="006D7A28">
        <w:rPr>
          <w:rFonts w:ascii="Century Gothic" w:hAnsi="Century Gothic"/>
        </w:rPr>
        <w:tab/>
        <w:t xml:space="preserve">Jeżeli wadium wniesiono w pieniądzu, Zamawiający zwróci je wraz z odsetkami wynikającymi z umowy rachunku bankowego, na którym było ono przechowywane, pomniejszonymi o prowizję bankową za przelew pieniędzy na rachunek Wykonawcy. </w:t>
      </w:r>
      <w:r w:rsidRPr="006D7A28">
        <w:rPr>
          <w:rFonts w:ascii="Century Gothic" w:hAnsi="Century Gothic"/>
        </w:rPr>
        <w:lastRenderedPageBreak/>
        <w:t xml:space="preserve">Dyspozycję w zakresie zwrotu wadium wniesionego w pieniądzu dla Wykonawcy, którego oferta została wybrana, Zamawiający przekaże do realizacji niezwłocznie, licząc od daty podpisania przez Wykonawcę umowy i wniesienia zabezpieczenia należytego wykonania umowy. </w:t>
      </w:r>
    </w:p>
    <w:p w:rsidR="006D7A28" w:rsidRPr="006D7A28" w:rsidRDefault="006D7A28" w:rsidP="00937407">
      <w:pPr>
        <w:spacing w:after="0" w:line="264" w:lineRule="auto"/>
        <w:jc w:val="both"/>
        <w:rPr>
          <w:rFonts w:ascii="Century Gothic" w:hAnsi="Century Gothic"/>
          <w:b/>
          <w:u w:val="single"/>
        </w:rPr>
      </w:pPr>
    </w:p>
    <w:p w:rsidR="006D7A28" w:rsidRPr="006D7A28" w:rsidRDefault="006D7A28" w:rsidP="00937407">
      <w:pPr>
        <w:spacing w:after="0" w:line="264" w:lineRule="auto"/>
        <w:jc w:val="both"/>
        <w:rPr>
          <w:rFonts w:ascii="Century Gothic" w:hAnsi="Century Gothic"/>
          <w:b/>
          <w:u w:val="single"/>
        </w:rPr>
      </w:pPr>
      <w:r w:rsidRPr="006D7A28">
        <w:rPr>
          <w:rFonts w:ascii="Century Gothic" w:hAnsi="Century Gothic"/>
          <w:b/>
          <w:u w:val="single"/>
        </w:rPr>
        <w:t>UWAGA!</w:t>
      </w:r>
    </w:p>
    <w:p w:rsidR="006D7A28" w:rsidRPr="006D7A28" w:rsidRDefault="006D7A28" w:rsidP="00937407">
      <w:pPr>
        <w:spacing w:after="0" w:line="264" w:lineRule="auto"/>
        <w:jc w:val="both"/>
        <w:rPr>
          <w:rFonts w:ascii="Century Gothic" w:hAnsi="Century Gothic"/>
          <w:b/>
          <w:u w:val="single"/>
        </w:rPr>
      </w:pPr>
    </w:p>
    <w:p w:rsidR="006D7A28" w:rsidRPr="006D7A28" w:rsidRDefault="006D7A28" w:rsidP="00937407">
      <w:pPr>
        <w:spacing w:after="0" w:line="264" w:lineRule="auto"/>
        <w:jc w:val="both"/>
        <w:rPr>
          <w:rFonts w:ascii="Century Gothic" w:hAnsi="Century Gothic"/>
          <w:b/>
          <w:u w:val="single"/>
        </w:rPr>
      </w:pPr>
      <w:r w:rsidRPr="006D7A28">
        <w:rPr>
          <w:rFonts w:ascii="Century Gothic" w:hAnsi="Century Gothic"/>
        </w:rPr>
        <w:t>Zamawiający zwraca się z prośbą o dołączenie do oferty informacji o formie zwrotu wadium:</w:t>
      </w:r>
    </w:p>
    <w:p w:rsidR="006D7A28" w:rsidRPr="006D7A28" w:rsidRDefault="006D7A28" w:rsidP="00FD2901">
      <w:pPr>
        <w:numPr>
          <w:ilvl w:val="0"/>
          <w:numId w:val="10"/>
        </w:numPr>
        <w:tabs>
          <w:tab w:val="clear" w:pos="1191"/>
          <w:tab w:val="num" w:pos="360"/>
        </w:tabs>
        <w:suppressAutoHyphens w:val="0"/>
        <w:spacing w:after="0" w:line="264" w:lineRule="auto"/>
        <w:ind w:left="360"/>
        <w:jc w:val="both"/>
        <w:rPr>
          <w:rFonts w:ascii="Century Gothic" w:hAnsi="Century Gothic"/>
          <w:i/>
          <w:u w:val="single"/>
        </w:rPr>
      </w:pPr>
      <w:r w:rsidRPr="006D7A28">
        <w:rPr>
          <w:rFonts w:ascii="Century Gothic" w:hAnsi="Century Gothic"/>
          <w:i/>
        </w:rPr>
        <w:t xml:space="preserve">w przypadku wadium wpłaconego w pieniądzu należy podać numer rachunku bankowego, na który należy przelać kwotę wadium, </w:t>
      </w:r>
    </w:p>
    <w:p w:rsidR="006D7A28" w:rsidRPr="006D7A28" w:rsidRDefault="006D7A28" w:rsidP="00FD2901">
      <w:pPr>
        <w:numPr>
          <w:ilvl w:val="0"/>
          <w:numId w:val="10"/>
        </w:numPr>
        <w:tabs>
          <w:tab w:val="clear" w:pos="1191"/>
          <w:tab w:val="num" w:pos="360"/>
        </w:tabs>
        <w:suppressAutoHyphens w:val="0"/>
        <w:spacing w:after="0" w:line="264" w:lineRule="auto"/>
        <w:ind w:left="360"/>
        <w:jc w:val="both"/>
        <w:rPr>
          <w:rFonts w:ascii="Century Gothic" w:hAnsi="Century Gothic"/>
          <w:i/>
          <w:u w:val="single"/>
        </w:rPr>
      </w:pPr>
      <w:r w:rsidRPr="006D7A28">
        <w:rPr>
          <w:rFonts w:ascii="Century Gothic" w:hAnsi="Century Gothic"/>
          <w:i/>
        </w:rPr>
        <w:t>w przypadku wadium wniesionego: w poręczeniach bankowych, poręczeniach spółdzielczej kasy oszczędnościowo-kredytowej oraz gwarancjach bankowych, gwarancjach ubezpieczeniowych,</w:t>
      </w:r>
      <w:r w:rsidRPr="006D7A28">
        <w:rPr>
          <w:rFonts w:ascii="Century Gothic" w:hAnsi="Century Gothic"/>
        </w:rPr>
        <w:t xml:space="preserve"> oraz </w:t>
      </w:r>
      <w:r w:rsidRPr="006D7A28">
        <w:rPr>
          <w:rFonts w:ascii="Century Gothic" w:hAnsi="Century Gothic"/>
          <w:i/>
        </w:rPr>
        <w:t xml:space="preserve">poręczeniach udzielanych przez podmioty, </w:t>
      </w:r>
      <w:r w:rsidRPr="006D7A28">
        <w:rPr>
          <w:rFonts w:ascii="Century Gothic" w:hAnsi="Century Gothic"/>
          <w:i/>
        </w:rPr>
        <w:br/>
        <w:t xml:space="preserve">o których mowa w art. 6b ust. 5 </w:t>
      </w:r>
      <w:proofErr w:type="spellStart"/>
      <w:r w:rsidRPr="006D7A28">
        <w:rPr>
          <w:rFonts w:ascii="Century Gothic" w:hAnsi="Century Gothic"/>
          <w:i/>
        </w:rPr>
        <w:t>pkt</w:t>
      </w:r>
      <w:proofErr w:type="spellEnd"/>
      <w:r w:rsidRPr="006D7A28">
        <w:rPr>
          <w:rFonts w:ascii="Century Gothic" w:hAnsi="Century Gothic"/>
          <w:i/>
        </w:rPr>
        <w:t xml:space="preserve"> 2 ustawy z dnia 9 listopada 2000 r. o utworzeniu Polskiej Agencji Rozwoju Przedsiębiorczości – należy zaznaczyć „osobisty odbiór”                 lub podać sposób przekazania Wykonawcy wymienionego dokumentu.</w:t>
      </w:r>
    </w:p>
    <w:p w:rsidR="006D7A28" w:rsidRPr="006D7A28" w:rsidRDefault="006D7A28" w:rsidP="00937407">
      <w:pPr>
        <w:suppressAutoHyphens w:val="0"/>
        <w:autoSpaceDN w:val="0"/>
        <w:adjustRightInd w:val="0"/>
        <w:spacing w:after="0" w:line="264" w:lineRule="auto"/>
        <w:ind w:left="567" w:hanging="567"/>
        <w:jc w:val="both"/>
        <w:rPr>
          <w:rFonts w:ascii="Century Gothic" w:hAnsi="Century Gothic"/>
        </w:rPr>
      </w:pPr>
    </w:p>
    <w:p w:rsidR="000255DB" w:rsidRPr="000D5CB5" w:rsidRDefault="000255DB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6A17FA" w:rsidRPr="000D5CB5" w:rsidRDefault="00E856B2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77356D">
        <w:rPr>
          <w:rFonts w:ascii="Century Gothic" w:eastAsia="Times New Roman" w:hAnsi="Century Gothic" w:cs="Arial"/>
          <w:b/>
          <w:bCs/>
          <w:lang w:eastAsia="pl-PL"/>
        </w:rPr>
        <w:t>X</w:t>
      </w:r>
      <w:r w:rsidR="00DD7979" w:rsidRPr="0077356D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6D7A28" w:rsidRPr="0077356D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77356D" w:rsidRPr="0077356D">
        <w:rPr>
          <w:rFonts w:ascii="Century Gothic" w:eastAsia="Times New Roman" w:hAnsi="Century Gothic" w:cs="Arial"/>
          <w:b/>
          <w:bCs/>
          <w:lang w:eastAsia="pl-PL"/>
        </w:rPr>
        <w:t>.</w:t>
      </w:r>
      <w:r w:rsidR="00E377FB" w:rsidRPr="000D5CB5">
        <w:rPr>
          <w:rFonts w:ascii="Century Gothic" w:eastAsia="Times New Roman" w:hAnsi="Century Gothic" w:cs="Arial"/>
          <w:bCs/>
          <w:lang w:eastAsia="pl-PL"/>
        </w:rPr>
        <w:t>: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INFORMACJE ADMINISTRACYJNE</w:t>
      </w:r>
    </w:p>
    <w:p w:rsidR="00C5713F" w:rsidRPr="000255DB" w:rsidRDefault="006A17FA" w:rsidP="00937407">
      <w:pPr>
        <w:shd w:val="clear" w:color="auto" w:fill="FFFFFF"/>
        <w:suppressAutoHyphens w:val="0"/>
        <w:spacing w:after="0" w:line="264" w:lineRule="auto"/>
        <w:jc w:val="both"/>
        <w:rPr>
          <w:rFonts w:ascii="Century Gothic" w:hAnsi="Century Gothic"/>
        </w:rPr>
      </w:pPr>
      <w:r w:rsidRPr="000D5CB5">
        <w:rPr>
          <w:rFonts w:ascii="Century Gothic" w:eastAsia="Times New Roman" w:hAnsi="Century Gothic" w:cs="Arial"/>
          <w:bCs/>
          <w:lang w:eastAsia="pl-PL"/>
        </w:rPr>
        <w:t xml:space="preserve">Adres strony internetowej, na której jest dostępna </w:t>
      </w:r>
      <w:r w:rsidR="00C5713F" w:rsidRPr="000D5CB5">
        <w:rPr>
          <w:rFonts w:ascii="Century Gothic" w:eastAsia="Times New Roman" w:hAnsi="Century Gothic" w:cs="Arial"/>
          <w:bCs/>
          <w:lang w:eastAsia="pl-PL"/>
        </w:rPr>
        <w:t>dokumentacja dotyczące przedmiotowego konkursu:</w:t>
      </w:r>
      <w:r w:rsidR="00F07F4A" w:rsidRPr="000D5CB5">
        <w:rPr>
          <w:rFonts w:ascii="Century Gothic" w:hAnsi="Century Gothic"/>
        </w:rPr>
        <w:t xml:space="preserve"> </w:t>
      </w:r>
      <w:r w:rsidR="007460B9" w:rsidRPr="00714237">
        <w:rPr>
          <w:rFonts w:ascii="Century Gothic" w:eastAsia="Times New Roman" w:hAnsi="Century Gothic" w:cs="Arial"/>
          <w:bCs/>
          <w:lang w:eastAsia="pl-PL"/>
        </w:rPr>
        <w:t>http://www.bip</w:t>
      </w:r>
      <w:r w:rsidR="00714237">
        <w:rPr>
          <w:rFonts w:ascii="Century Gothic" w:eastAsia="Times New Roman" w:hAnsi="Century Gothic" w:cs="Arial"/>
          <w:bCs/>
          <w:lang w:eastAsia="pl-PL"/>
        </w:rPr>
        <w:t>.cos.pl</w:t>
      </w:r>
    </w:p>
    <w:p w:rsidR="0077356D" w:rsidRDefault="000255DB" w:rsidP="00937407">
      <w:pPr>
        <w:autoSpaceDE w:val="0"/>
        <w:autoSpaceDN w:val="0"/>
        <w:adjustRightInd w:val="0"/>
        <w:spacing w:after="0" w:line="264" w:lineRule="auto"/>
        <w:ind w:right="197"/>
        <w:jc w:val="both"/>
        <w:rPr>
          <w:rFonts w:ascii="Century Gothic" w:eastAsia="Times New Roman" w:hAnsi="Century Gothic" w:cs="Arial"/>
          <w:lang w:eastAsia="pl-PL"/>
        </w:rPr>
      </w:pPr>
      <w:r w:rsidRPr="0077356D">
        <w:rPr>
          <w:rFonts w:ascii="Century Gothic" w:eastAsia="Times New Roman" w:hAnsi="Century Gothic" w:cs="Arial"/>
          <w:b/>
          <w:bCs/>
          <w:lang w:eastAsia="pl-PL"/>
        </w:rPr>
        <w:t>X</w:t>
      </w:r>
      <w:r w:rsidR="00E856B2" w:rsidRPr="0077356D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DD7979" w:rsidRPr="0077356D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6D7A28" w:rsidRPr="0077356D">
        <w:rPr>
          <w:rFonts w:ascii="Century Gothic" w:eastAsia="Times New Roman" w:hAnsi="Century Gothic" w:cs="Arial"/>
          <w:b/>
          <w:bCs/>
          <w:lang w:eastAsia="pl-PL"/>
        </w:rPr>
        <w:t>I</w:t>
      </w:r>
      <w:r w:rsidR="0077356D">
        <w:rPr>
          <w:rFonts w:ascii="Century Gothic" w:eastAsia="Times New Roman" w:hAnsi="Century Gothic" w:cs="Arial"/>
          <w:b/>
          <w:bCs/>
          <w:lang w:eastAsia="pl-PL"/>
        </w:rPr>
        <w:t>.</w:t>
      </w:r>
      <w:r w:rsidR="00E377FB" w:rsidRPr="0077356D">
        <w:rPr>
          <w:rFonts w:ascii="Century Gothic" w:eastAsia="Times New Roman" w:hAnsi="Century Gothic" w:cs="Arial"/>
          <w:b/>
          <w:bCs/>
          <w:lang w:eastAsia="pl-PL"/>
        </w:rPr>
        <w:t>:</w:t>
      </w:r>
      <w:r w:rsidR="00DD7979">
        <w:rPr>
          <w:rFonts w:ascii="Century Gothic" w:eastAsia="Times New Roman" w:hAnsi="Century Gothic" w:cs="Arial"/>
          <w:bCs/>
          <w:lang w:eastAsia="pl-PL"/>
        </w:rPr>
        <w:t xml:space="preserve"> Termin i miejsce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</w:t>
      </w:r>
      <w:r w:rsidR="00DD7979">
        <w:rPr>
          <w:rFonts w:ascii="Century Gothic" w:eastAsia="Times New Roman" w:hAnsi="Century Gothic" w:cs="Arial"/>
          <w:bCs/>
          <w:lang w:eastAsia="pl-PL"/>
        </w:rPr>
        <w:t xml:space="preserve">składania 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>ofert:</w:t>
      </w:r>
      <w:r w:rsidR="00D1570F">
        <w:rPr>
          <w:rFonts w:ascii="Century Gothic" w:eastAsia="Times New Roman" w:hAnsi="Century Gothic" w:cs="Arial"/>
          <w:lang w:eastAsia="pl-PL"/>
        </w:rPr>
        <w:t xml:space="preserve"> </w:t>
      </w:r>
    </w:p>
    <w:p w:rsidR="0077356D" w:rsidRPr="009B64EA" w:rsidRDefault="0077356D" w:rsidP="00937407">
      <w:pPr>
        <w:autoSpaceDE w:val="0"/>
        <w:autoSpaceDN w:val="0"/>
        <w:adjustRightInd w:val="0"/>
        <w:spacing w:after="0" w:line="264" w:lineRule="auto"/>
        <w:ind w:right="197"/>
        <w:jc w:val="both"/>
        <w:rPr>
          <w:rFonts w:ascii="Century Gothic" w:hAnsi="Century Gothic" w:cs="Arial"/>
          <w:b/>
        </w:rPr>
      </w:pPr>
      <w:r>
        <w:rPr>
          <w:rFonts w:ascii="Century Gothic" w:hAnsi="Century Gothic" w:cs="Arial"/>
        </w:rPr>
        <w:t>1. O</w:t>
      </w:r>
      <w:r w:rsidRPr="005D2348">
        <w:rPr>
          <w:rFonts w:ascii="Century Gothic" w:hAnsi="Century Gothic" w:cs="Arial"/>
        </w:rPr>
        <w:t>fertę należy zło</w:t>
      </w:r>
      <w:r>
        <w:rPr>
          <w:rFonts w:ascii="Century Gothic" w:hAnsi="Century Gothic" w:cs="Arial"/>
        </w:rPr>
        <w:t>żyć w siedzibie Zamawiającego w </w:t>
      </w:r>
      <w:r w:rsidRPr="005D2348">
        <w:rPr>
          <w:rFonts w:ascii="Century Gothic" w:hAnsi="Century Gothic" w:cs="Arial"/>
        </w:rPr>
        <w:t xml:space="preserve">Warszawie przy ul. Łazienkowskiej 6a pok. 215 do dnia </w:t>
      </w:r>
      <w:r w:rsidR="0073393D">
        <w:rPr>
          <w:rFonts w:ascii="Century Gothic" w:hAnsi="Century Gothic" w:cs="Arial"/>
          <w:b/>
          <w:u w:val="single"/>
        </w:rPr>
        <w:t>22</w:t>
      </w:r>
      <w:r w:rsidRPr="005D2348">
        <w:rPr>
          <w:rFonts w:ascii="Century Gothic" w:hAnsi="Century Gothic" w:cs="Arial"/>
          <w:b/>
          <w:u w:val="single"/>
        </w:rPr>
        <w:t xml:space="preserve"> </w:t>
      </w:r>
      <w:r>
        <w:rPr>
          <w:rFonts w:ascii="Century Gothic" w:hAnsi="Century Gothic" w:cs="Arial"/>
          <w:b/>
          <w:u w:val="single"/>
        </w:rPr>
        <w:t>lutego</w:t>
      </w:r>
      <w:r w:rsidR="00937407">
        <w:rPr>
          <w:rFonts w:ascii="Century Gothic" w:hAnsi="Century Gothic" w:cs="Arial"/>
          <w:b/>
          <w:u w:val="single"/>
        </w:rPr>
        <w:t xml:space="preserve"> </w:t>
      </w:r>
      <w:r w:rsidRPr="005D2348">
        <w:rPr>
          <w:rFonts w:ascii="Century Gothic" w:hAnsi="Century Gothic" w:cs="Arial"/>
          <w:b/>
          <w:u w:val="single"/>
        </w:rPr>
        <w:t>2017 godzina do godz. 10:30</w:t>
      </w:r>
      <w:r w:rsidR="006D08B2">
        <w:rPr>
          <w:rFonts w:ascii="Century Gothic" w:hAnsi="Century Gothic" w:cs="Arial"/>
          <w:b/>
          <w:u w:val="single"/>
        </w:rPr>
        <w:t>.</w:t>
      </w:r>
      <w:r w:rsidR="006D08B2" w:rsidRPr="006D08B2">
        <w:rPr>
          <w:rFonts w:ascii="Century Gothic" w:hAnsi="Century Gothic" w:cs="Arial"/>
        </w:rPr>
        <w:t xml:space="preserve"> </w:t>
      </w:r>
      <w:r w:rsidR="006D08B2" w:rsidRPr="009B64EA">
        <w:rPr>
          <w:rFonts w:ascii="Century Gothic" w:hAnsi="Century Gothic" w:cs="Arial"/>
          <w:b/>
        </w:rPr>
        <w:t xml:space="preserve">Publiczne otwarcie złożonych </w:t>
      </w:r>
      <w:r w:rsidR="00940EA3">
        <w:rPr>
          <w:rFonts w:ascii="Century Gothic" w:hAnsi="Century Gothic" w:cs="Arial"/>
          <w:b/>
        </w:rPr>
        <w:t xml:space="preserve">w terminie </w:t>
      </w:r>
      <w:r w:rsidR="006D08B2" w:rsidRPr="009B64EA">
        <w:rPr>
          <w:rFonts w:ascii="Century Gothic" w:hAnsi="Century Gothic" w:cs="Arial"/>
          <w:b/>
        </w:rPr>
        <w:t xml:space="preserve">ofert nastąpi w dniu </w:t>
      </w:r>
      <w:r w:rsidR="006D08B2" w:rsidRPr="009B64EA">
        <w:rPr>
          <w:rFonts w:ascii="Century Gothic" w:hAnsi="Century Gothic" w:cs="Arial"/>
          <w:b/>
          <w:u w:val="single"/>
        </w:rPr>
        <w:t>22 lutego 2</w:t>
      </w:r>
      <w:r w:rsidR="00940EA3">
        <w:rPr>
          <w:rFonts w:ascii="Century Gothic" w:hAnsi="Century Gothic" w:cs="Arial"/>
          <w:b/>
          <w:u w:val="single"/>
        </w:rPr>
        <w:t>017 r. o godzinie 10:45 w pok.</w:t>
      </w:r>
      <w:r w:rsidR="006D08B2" w:rsidRPr="009B64EA">
        <w:rPr>
          <w:rFonts w:ascii="Century Gothic" w:hAnsi="Century Gothic" w:cs="Arial"/>
          <w:b/>
          <w:u w:val="single"/>
        </w:rPr>
        <w:t xml:space="preserve"> 117</w:t>
      </w:r>
      <w:r w:rsidR="00940EA3">
        <w:rPr>
          <w:rFonts w:ascii="Century Gothic" w:hAnsi="Century Gothic" w:cs="Arial"/>
          <w:b/>
          <w:u w:val="single"/>
        </w:rPr>
        <w:t>,</w:t>
      </w:r>
      <w:r w:rsidR="009B64EA" w:rsidRPr="009B64EA">
        <w:rPr>
          <w:rFonts w:ascii="Century Gothic" w:hAnsi="Century Gothic" w:cs="Arial"/>
        </w:rPr>
        <w:t xml:space="preserve"> </w:t>
      </w:r>
      <w:r w:rsidR="009B64EA">
        <w:rPr>
          <w:rFonts w:ascii="Century Gothic" w:hAnsi="Century Gothic" w:cs="Arial"/>
        </w:rPr>
        <w:t>w </w:t>
      </w:r>
      <w:r w:rsidR="009B64EA" w:rsidRPr="005D2348">
        <w:rPr>
          <w:rFonts w:ascii="Century Gothic" w:hAnsi="Century Gothic" w:cs="Arial"/>
        </w:rPr>
        <w:t>Warszawie przy ul. Łazienkowskiej 6a</w:t>
      </w:r>
      <w:r w:rsidR="006D08B2" w:rsidRPr="009B64EA">
        <w:rPr>
          <w:rFonts w:ascii="Century Gothic" w:hAnsi="Century Gothic" w:cs="Arial"/>
          <w:b/>
        </w:rPr>
        <w:t>.</w:t>
      </w:r>
    </w:p>
    <w:p w:rsidR="0077356D" w:rsidRPr="005D2348" w:rsidRDefault="0077356D" w:rsidP="00937407">
      <w:pPr>
        <w:autoSpaceDE w:val="0"/>
        <w:autoSpaceDN w:val="0"/>
        <w:adjustRightInd w:val="0"/>
        <w:spacing w:after="0" w:line="264" w:lineRule="auto"/>
        <w:ind w:right="197"/>
        <w:jc w:val="both"/>
        <w:rPr>
          <w:rFonts w:ascii="Century Gothic" w:hAnsi="Century Gothic" w:cs="Arial"/>
          <w:bCs/>
        </w:rPr>
      </w:pPr>
      <w:r>
        <w:rPr>
          <w:rFonts w:ascii="Century Gothic" w:hAnsi="Century Gothic" w:cs="Arial"/>
        </w:rPr>
        <w:t xml:space="preserve">2. </w:t>
      </w:r>
      <w:r w:rsidRPr="005D2348">
        <w:rPr>
          <w:rFonts w:ascii="Century Gothic" w:hAnsi="Century Gothic" w:cs="Century Gothic"/>
        </w:rPr>
        <w:t>Oferty  składane pisemnie należy opakować w kopertę, zaadresować na adres zamawiającego i opisać: „</w:t>
      </w:r>
      <w:r w:rsidRPr="005D2348">
        <w:rPr>
          <w:rFonts w:ascii="Century Gothic" w:hAnsi="Century Gothic" w:cs="Arial"/>
          <w:bCs/>
        </w:rPr>
        <w:t xml:space="preserve">Całodobowa ochrona fizyczna osób i mienia Centralnego Ośrodka Sportu w Warszawie przy ul. Łazienkowskiej 6a </w:t>
      </w:r>
      <w:r w:rsidR="00B74B67">
        <w:rPr>
          <w:rFonts w:ascii="Century Gothic" w:hAnsi="Century Gothic" w:cs="Arial"/>
          <w:bCs/>
        </w:rPr>
        <w:t>w okresie 24 miesięcy”</w:t>
      </w:r>
      <w:r w:rsidRPr="005D2348">
        <w:rPr>
          <w:rFonts w:ascii="Century Gothic" w:hAnsi="Century Gothic" w:cs="Arial"/>
          <w:bCs/>
        </w:rPr>
        <w:t>.</w:t>
      </w:r>
    </w:p>
    <w:p w:rsidR="0077356D" w:rsidRPr="004352B4" w:rsidRDefault="0077356D" w:rsidP="00937407">
      <w:pPr>
        <w:overflowPunct w:val="0"/>
        <w:autoSpaceDE w:val="0"/>
        <w:spacing w:after="0" w:line="264" w:lineRule="auto"/>
        <w:ind w:right="197"/>
        <w:jc w:val="both"/>
        <w:textAlignment w:val="baseline"/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3. </w:t>
      </w:r>
      <w:r w:rsidRPr="004352B4">
        <w:rPr>
          <w:rFonts w:ascii="Century Gothic" w:hAnsi="Century Gothic"/>
        </w:rPr>
        <w:t xml:space="preserve">Oferta obejmie całość przedmiotu </w:t>
      </w:r>
      <w:proofErr w:type="spellStart"/>
      <w:r w:rsidRPr="004352B4">
        <w:rPr>
          <w:rFonts w:ascii="Century Gothic" w:hAnsi="Century Gothic"/>
        </w:rPr>
        <w:t>zamówienia</w:t>
      </w:r>
      <w:proofErr w:type="spellEnd"/>
      <w:r w:rsidRPr="004352B4">
        <w:rPr>
          <w:rFonts w:ascii="Century Gothic" w:hAnsi="Century Gothic"/>
        </w:rPr>
        <w:t xml:space="preserve"> i</w:t>
      </w:r>
      <w:r>
        <w:rPr>
          <w:rFonts w:ascii="Century Gothic" w:hAnsi="Century Gothic"/>
        </w:rPr>
        <w:t xml:space="preserve"> musi być sporządzona w oparciu o niniejsze Ogłoszenie </w:t>
      </w:r>
      <w:r w:rsidRPr="004352B4">
        <w:rPr>
          <w:rFonts w:ascii="Century Gothic" w:hAnsi="Century Gothic"/>
        </w:rPr>
        <w:t xml:space="preserve">w języku polskim. </w:t>
      </w:r>
    </w:p>
    <w:p w:rsidR="0077356D" w:rsidRPr="004352B4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3" w:hanging="284"/>
        <w:jc w:val="both"/>
        <w:textAlignment w:val="baseline"/>
        <w:rPr>
          <w:rFonts w:ascii="Century Gothic" w:hAnsi="Century Gothic"/>
        </w:rPr>
      </w:pPr>
      <w:r>
        <w:rPr>
          <w:rFonts w:ascii="Century Gothic" w:hAnsi="Century Gothic"/>
        </w:rPr>
        <w:t xml:space="preserve">4. </w:t>
      </w:r>
      <w:r w:rsidRPr="004352B4">
        <w:rPr>
          <w:rFonts w:ascii="Century Gothic" w:hAnsi="Century Gothic"/>
        </w:rPr>
        <w:t xml:space="preserve">Wykonawca ma prawo złożyć tylko jedną ofertę. Złożenie większej liczby ofert </w:t>
      </w:r>
      <w:r w:rsidRPr="004352B4">
        <w:rPr>
          <w:rFonts w:ascii="Century Gothic" w:hAnsi="Century Gothic"/>
        </w:rPr>
        <w:br/>
        <w:t>lub oferty zawierającej alternatywę spowoduje odrzucenie wszystkich ofert złożonych przez danego Wykonawcę. Zamawiający dopuszcza możliwość składania ofert równoważnych.</w:t>
      </w:r>
    </w:p>
    <w:p w:rsidR="0077356D" w:rsidRPr="004352B4" w:rsidRDefault="0077356D" w:rsidP="00937407">
      <w:pPr>
        <w:tabs>
          <w:tab w:val="left" w:pos="840"/>
          <w:tab w:val="left" w:pos="9498"/>
        </w:tabs>
        <w:overflowPunct w:val="0"/>
        <w:autoSpaceDE w:val="0"/>
        <w:spacing w:after="0" w:line="264" w:lineRule="auto"/>
        <w:ind w:left="540" w:right="480" w:hanging="540"/>
        <w:jc w:val="both"/>
        <w:textAlignment w:val="baseline"/>
        <w:rPr>
          <w:rFonts w:ascii="Century Gothic" w:hAnsi="Century Gothic"/>
        </w:rPr>
      </w:pPr>
      <w:r>
        <w:rPr>
          <w:rFonts w:ascii="Century Gothic" w:hAnsi="Century Gothic"/>
        </w:rPr>
        <w:t xml:space="preserve">5. </w:t>
      </w:r>
      <w:r w:rsidRPr="004352B4">
        <w:rPr>
          <w:rFonts w:ascii="Century Gothic" w:hAnsi="Century Gothic"/>
        </w:rPr>
        <w:t>Oferta</w:t>
      </w:r>
      <w:r>
        <w:rPr>
          <w:rFonts w:ascii="Century Gothic" w:hAnsi="Century Gothic"/>
        </w:rPr>
        <w:t xml:space="preserve"> wraz załącznikami</w:t>
      </w:r>
      <w:r w:rsidRPr="004352B4">
        <w:rPr>
          <w:rFonts w:ascii="Century Gothic" w:hAnsi="Century Gothic"/>
        </w:rPr>
        <w:t xml:space="preserve"> musi spełniać następujące wymogi:</w:t>
      </w:r>
    </w:p>
    <w:p w:rsidR="0077356D" w:rsidRPr="00940EA3" w:rsidRDefault="0077356D" w:rsidP="00FD2901">
      <w:pPr>
        <w:pStyle w:val="Akapitzlist"/>
        <w:numPr>
          <w:ilvl w:val="3"/>
          <w:numId w:val="60"/>
        </w:numPr>
        <w:tabs>
          <w:tab w:val="left" w:pos="9498"/>
        </w:tabs>
        <w:overflowPunct w:val="0"/>
        <w:autoSpaceDE w:val="0"/>
        <w:spacing w:after="0" w:line="264" w:lineRule="auto"/>
        <w:ind w:left="709" w:right="480" w:hanging="425"/>
        <w:jc w:val="both"/>
        <w:textAlignment w:val="baseline"/>
        <w:rPr>
          <w:rFonts w:ascii="Century Gothic" w:hAnsi="Century Gothic"/>
        </w:rPr>
      </w:pPr>
      <w:r w:rsidRPr="00940EA3">
        <w:rPr>
          <w:rFonts w:ascii="Century Gothic" w:hAnsi="Century Gothic"/>
        </w:rPr>
        <w:t>musi być czytelna - oferty nieczytelne nie będą rozpatrywane;</w:t>
      </w:r>
    </w:p>
    <w:p w:rsidR="0077356D" w:rsidRPr="00940EA3" w:rsidRDefault="0077356D" w:rsidP="00FD2901">
      <w:pPr>
        <w:pStyle w:val="Akapitzlist"/>
        <w:numPr>
          <w:ilvl w:val="3"/>
          <w:numId w:val="60"/>
        </w:numPr>
        <w:tabs>
          <w:tab w:val="left" w:pos="9498"/>
        </w:tabs>
        <w:overflowPunct w:val="0"/>
        <w:autoSpaceDE w:val="0"/>
        <w:spacing w:after="0" w:line="264" w:lineRule="auto"/>
        <w:ind w:left="709" w:right="283" w:hanging="425"/>
        <w:jc w:val="both"/>
        <w:textAlignment w:val="baseline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musi być </w:t>
      </w:r>
      <w:r w:rsidRPr="00940EA3">
        <w:rPr>
          <w:rFonts w:ascii="Century Gothic" w:hAnsi="Century Gothic"/>
          <w:b/>
        </w:rPr>
        <w:t xml:space="preserve">podpisana </w:t>
      </w:r>
      <w:r w:rsidRPr="00940EA3">
        <w:rPr>
          <w:rFonts w:ascii="Century Gothic" w:hAnsi="Century Gothic"/>
        </w:rPr>
        <w:t>przez osobę(y) upoważnioną(e) do reprezentowania firmy (podpis i pieczątką imienną lub czytelny podpis), zgodnie z formą reprezentacji Wykonawcy określoną w rejestrze sądowym lub innym dokumencie, właściwym              dla formy organizacyjnej firmy Wykonawcy;</w:t>
      </w:r>
    </w:p>
    <w:p w:rsidR="0077356D" w:rsidRPr="00940EA3" w:rsidRDefault="0077356D" w:rsidP="00FD2901">
      <w:pPr>
        <w:pStyle w:val="Akapitzlist"/>
        <w:numPr>
          <w:ilvl w:val="3"/>
          <w:numId w:val="60"/>
        </w:numPr>
        <w:tabs>
          <w:tab w:val="left" w:pos="9498"/>
        </w:tabs>
        <w:overflowPunct w:val="0"/>
        <w:autoSpaceDE w:val="0"/>
        <w:spacing w:after="0" w:line="264" w:lineRule="auto"/>
        <w:ind w:left="709" w:right="283" w:hanging="425"/>
        <w:jc w:val="both"/>
        <w:textAlignment w:val="baseline"/>
        <w:rPr>
          <w:rFonts w:ascii="Century Gothic" w:hAnsi="Century Gothic"/>
        </w:rPr>
      </w:pPr>
      <w:r w:rsidRPr="00940EA3">
        <w:rPr>
          <w:rFonts w:ascii="Century Gothic" w:hAnsi="Century Gothic"/>
          <w:b/>
          <w:i/>
        </w:rPr>
        <w:t xml:space="preserve">upoważnienie do reprezentowania Wykonawcy należy dołączyć do oferty </w:t>
      </w:r>
      <w:r w:rsidR="00940460" w:rsidRPr="00940EA3">
        <w:rPr>
          <w:rFonts w:ascii="Century Gothic" w:hAnsi="Century Gothic"/>
          <w:b/>
          <w:i/>
        </w:rPr>
        <w:br/>
      </w:r>
      <w:r w:rsidRPr="00940EA3">
        <w:rPr>
          <w:rFonts w:ascii="Century Gothic" w:hAnsi="Century Gothic"/>
          <w:b/>
          <w:i/>
        </w:rPr>
        <w:t>w formie oryginału</w:t>
      </w:r>
      <w:r w:rsidRPr="00940EA3">
        <w:rPr>
          <w:rFonts w:ascii="Century Gothic" w:hAnsi="Century Gothic"/>
          <w:i/>
        </w:rPr>
        <w:t>,</w:t>
      </w:r>
      <w:r w:rsidRPr="00940EA3">
        <w:rPr>
          <w:rFonts w:ascii="Century Gothic" w:hAnsi="Century Gothic"/>
        </w:rPr>
        <w:t xml:space="preserve"> o ile nie wynika ono z przepisów prawa lub załączonych dokumentów,</w:t>
      </w:r>
    </w:p>
    <w:p w:rsidR="0077356D" w:rsidRPr="004352B4" w:rsidRDefault="0077356D" w:rsidP="00FD2901">
      <w:pPr>
        <w:numPr>
          <w:ilvl w:val="0"/>
          <w:numId w:val="58"/>
        </w:numPr>
        <w:tabs>
          <w:tab w:val="num" w:pos="1260"/>
          <w:tab w:val="left" w:pos="9214"/>
        </w:tabs>
        <w:overflowPunct w:val="0"/>
        <w:autoSpaceDE w:val="0"/>
        <w:autoSpaceDN w:val="0"/>
        <w:adjustRightInd w:val="0"/>
        <w:spacing w:after="0" w:line="264" w:lineRule="auto"/>
        <w:ind w:left="709" w:right="283" w:hanging="425"/>
        <w:jc w:val="both"/>
        <w:textAlignment w:val="baseline"/>
        <w:rPr>
          <w:rFonts w:ascii="Century Gothic" w:hAnsi="Century Gothic"/>
        </w:rPr>
      </w:pPr>
      <w:r w:rsidRPr="004352B4">
        <w:rPr>
          <w:rFonts w:ascii="Century Gothic" w:hAnsi="Century Gothic"/>
        </w:rPr>
        <w:t>w przypadku, gdy Wykonawcę reprezentuje pełnomocnik, do oferty musi być załączone pełnomocnictwo określające jego zakres i podpisane przez osoby uprawnione do reprezentacji Wykonawcy,</w:t>
      </w:r>
    </w:p>
    <w:p w:rsidR="0077356D" w:rsidRPr="004352B4" w:rsidRDefault="0077356D" w:rsidP="00FD2901">
      <w:pPr>
        <w:widowControl w:val="0"/>
        <w:numPr>
          <w:ilvl w:val="0"/>
          <w:numId w:val="58"/>
        </w:numPr>
        <w:tabs>
          <w:tab w:val="left" w:pos="9498"/>
        </w:tabs>
        <w:overflowPunct w:val="0"/>
        <w:autoSpaceDE w:val="0"/>
        <w:autoSpaceDN w:val="0"/>
        <w:adjustRightInd w:val="0"/>
        <w:spacing w:after="0" w:line="264" w:lineRule="auto"/>
        <w:ind w:left="709" w:right="283" w:hanging="425"/>
        <w:jc w:val="both"/>
        <w:textAlignment w:val="baseline"/>
        <w:rPr>
          <w:rFonts w:ascii="Century Gothic" w:hAnsi="Century Gothic"/>
          <w:bCs/>
        </w:rPr>
      </w:pPr>
      <w:r w:rsidRPr="004352B4">
        <w:rPr>
          <w:rFonts w:ascii="Century Gothic" w:hAnsi="Century Gothic"/>
        </w:rPr>
        <w:t xml:space="preserve">w przypadku złożenia kserokopii pełnomocnictwa musi być ono potwierdzone </w:t>
      </w:r>
      <w:r w:rsidRPr="004352B4">
        <w:rPr>
          <w:rFonts w:ascii="Century Gothic" w:hAnsi="Century Gothic"/>
        </w:rPr>
        <w:lastRenderedPageBreak/>
        <w:t xml:space="preserve">„za zgodność z oryginałem” przez mocodawcę lub notarialnie. </w:t>
      </w:r>
    </w:p>
    <w:p w:rsidR="0077356D" w:rsidRPr="004352B4" w:rsidRDefault="0077356D" w:rsidP="00FD2901">
      <w:pPr>
        <w:numPr>
          <w:ilvl w:val="2"/>
          <w:numId w:val="58"/>
        </w:numPr>
        <w:tabs>
          <w:tab w:val="num" w:pos="709"/>
          <w:tab w:val="left" w:pos="9498"/>
        </w:tabs>
        <w:overflowPunct w:val="0"/>
        <w:autoSpaceDE w:val="0"/>
        <w:spacing w:after="0" w:line="264" w:lineRule="auto"/>
        <w:ind w:left="709" w:right="283" w:hanging="567"/>
        <w:jc w:val="both"/>
        <w:textAlignment w:val="baseline"/>
        <w:rPr>
          <w:rFonts w:ascii="Century Gothic" w:hAnsi="Century Gothic"/>
        </w:rPr>
      </w:pPr>
      <w:r w:rsidRPr="004352B4">
        <w:rPr>
          <w:rFonts w:ascii="Century Gothic" w:hAnsi="Century Gothic"/>
        </w:rPr>
        <w:t xml:space="preserve">wszystkie strony oferty, w kolejności wskazanej w formularzu ofertowym, mają być spięte (zszyte) w sposób zapobiegający możliwości zmiany zawartości oferty; </w:t>
      </w:r>
    </w:p>
    <w:p w:rsidR="0077356D" w:rsidRPr="004352B4" w:rsidRDefault="0077356D" w:rsidP="00FD2901">
      <w:pPr>
        <w:numPr>
          <w:ilvl w:val="2"/>
          <w:numId w:val="58"/>
        </w:numPr>
        <w:tabs>
          <w:tab w:val="num" w:pos="709"/>
          <w:tab w:val="left" w:pos="9498"/>
        </w:tabs>
        <w:overflowPunct w:val="0"/>
        <w:autoSpaceDE w:val="0"/>
        <w:spacing w:after="0" w:line="264" w:lineRule="auto"/>
        <w:ind w:left="709" w:right="283" w:hanging="567"/>
        <w:jc w:val="both"/>
        <w:textAlignment w:val="baseline"/>
        <w:rPr>
          <w:rFonts w:ascii="Century Gothic" w:hAnsi="Century Gothic"/>
        </w:rPr>
      </w:pPr>
      <w:r w:rsidRPr="004352B4">
        <w:rPr>
          <w:rFonts w:ascii="Century Gothic" w:hAnsi="Century Gothic"/>
        </w:rPr>
        <w:t>zaleca się, aby wszystkie zapisane strony oferty były ponumerowane kolejnymi numerami,</w:t>
      </w:r>
    </w:p>
    <w:p w:rsidR="0077356D" w:rsidRPr="004352B4" w:rsidRDefault="0077356D" w:rsidP="00FD2901">
      <w:pPr>
        <w:numPr>
          <w:ilvl w:val="2"/>
          <w:numId w:val="58"/>
        </w:numPr>
        <w:tabs>
          <w:tab w:val="num" w:pos="709"/>
          <w:tab w:val="left" w:pos="9498"/>
        </w:tabs>
        <w:overflowPunct w:val="0"/>
        <w:autoSpaceDE w:val="0"/>
        <w:spacing w:after="0" w:line="264" w:lineRule="auto"/>
        <w:ind w:left="709" w:right="283" w:hanging="567"/>
        <w:jc w:val="both"/>
        <w:textAlignment w:val="baseline"/>
        <w:rPr>
          <w:rFonts w:ascii="Century Gothic" w:hAnsi="Century Gothic"/>
        </w:rPr>
      </w:pPr>
      <w:r w:rsidRPr="004352B4">
        <w:rPr>
          <w:rFonts w:ascii="Century Gothic" w:hAnsi="Century Gothic"/>
        </w:rPr>
        <w:t xml:space="preserve">wszelkie poprawki lub zmiany w tekście oferty muszą być parafowane </w:t>
      </w:r>
      <w:r w:rsidR="00940460">
        <w:rPr>
          <w:rFonts w:ascii="Century Gothic" w:hAnsi="Century Gothic"/>
        </w:rPr>
        <w:br/>
      </w:r>
      <w:r w:rsidRPr="004352B4">
        <w:rPr>
          <w:rFonts w:ascii="Century Gothic" w:hAnsi="Century Gothic"/>
        </w:rPr>
        <w:t>i datowane własnoręcznie przez osobę podpisującą ofertę,</w:t>
      </w:r>
    </w:p>
    <w:p w:rsidR="0077356D" w:rsidRPr="004352B4" w:rsidRDefault="0077356D" w:rsidP="00FD2901">
      <w:pPr>
        <w:numPr>
          <w:ilvl w:val="2"/>
          <w:numId w:val="58"/>
        </w:numPr>
        <w:tabs>
          <w:tab w:val="num" w:pos="709"/>
          <w:tab w:val="left" w:pos="9498"/>
        </w:tabs>
        <w:overflowPunct w:val="0"/>
        <w:autoSpaceDE w:val="0"/>
        <w:spacing w:after="0" w:line="264" w:lineRule="auto"/>
        <w:ind w:left="709" w:right="283" w:hanging="567"/>
        <w:jc w:val="both"/>
        <w:textAlignment w:val="baseline"/>
        <w:rPr>
          <w:rFonts w:ascii="Century Gothic" w:hAnsi="Century Gothic"/>
        </w:rPr>
      </w:pPr>
      <w:r w:rsidRPr="004352B4">
        <w:rPr>
          <w:rFonts w:ascii="Century Gothic" w:hAnsi="Century Gothic"/>
        </w:rPr>
        <w:t xml:space="preserve">wszelkie miejsca wymagające wypełnienia lub skreślenia należy skreślić </w:t>
      </w:r>
      <w:r w:rsidRPr="004352B4">
        <w:rPr>
          <w:rFonts w:ascii="Century Gothic" w:hAnsi="Century Gothic"/>
        </w:rPr>
        <w:br/>
        <w:t>lub wypełnić poprzez wpisanie cyfry lub słowa. Nie wstawienie żadnego znaku, pozostawienie pustego miejsca lub nie wykreślenie skutkować będzie odrzuceniem oferty.</w:t>
      </w:r>
    </w:p>
    <w:p w:rsidR="0077356D" w:rsidRPr="004352B4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426" w:right="283" w:hanging="426"/>
        <w:jc w:val="both"/>
        <w:textAlignment w:val="baseline"/>
        <w:rPr>
          <w:rFonts w:ascii="Century Gothic" w:hAnsi="Century Gothic"/>
        </w:rPr>
      </w:pPr>
      <w:r>
        <w:rPr>
          <w:rFonts w:ascii="Century Gothic" w:hAnsi="Century Gothic"/>
        </w:rPr>
        <w:t>6.</w:t>
      </w:r>
      <w:r w:rsidRPr="004352B4">
        <w:rPr>
          <w:rFonts w:ascii="Century Gothic" w:hAnsi="Century Gothic"/>
        </w:rPr>
        <w:t xml:space="preserve"> Do oferty powinny być za</w:t>
      </w:r>
      <w:r>
        <w:rPr>
          <w:rFonts w:ascii="Century Gothic" w:hAnsi="Century Gothic"/>
        </w:rPr>
        <w:t xml:space="preserve">łączone wyszczególnione w </w:t>
      </w:r>
      <w:proofErr w:type="spellStart"/>
      <w:r>
        <w:rPr>
          <w:rFonts w:ascii="Century Gothic" w:hAnsi="Century Gothic"/>
        </w:rPr>
        <w:t>p</w:t>
      </w:r>
      <w:r w:rsidR="00940EA3">
        <w:rPr>
          <w:rFonts w:ascii="Century Gothic" w:hAnsi="Century Gothic"/>
        </w:rPr>
        <w:t>kt</w:t>
      </w:r>
      <w:proofErr w:type="spellEnd"/>
      <w:r>
        <w:rPr>
          <w:rFonts w:ascii="Century Gothic" w:hAnsi="Century Gothic"/>
        </w:rPr>
        <w:t xml:space="preserve"> VII</w:t>
      </w:r>
      <w:r w:rsidRPr="004352B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ogłoszenia </w:t>
      </w:r>
      <w:r w:rsidRPr="004352B4">
        <w:rPr>
          <w:rFonts w:ascii="Century Gothic" w:hAnsi="Century Gothic"/>
        </w:rPr>
        <w:t>oświadczenia lub dokumenty.</w:t>
      </w:r>
    </w:p>
    <w:p w:rsidR="0077356D" w:rsidRPr="004352B4" w:rsidRDefault="0077356D" w:rsidP="00937407">
      <w:pPr>
        <w:tabs>
          <w:tab w:val="num" w:pos="1004"/>
          <w:tab w:val="left" w:pos="9498"/>
        </w:tabs>
        <w:spacing w:after="0" w:line="264" w:lineRule="auto"/>
        <w:ind w:left="284" w:right="283"/>
        <w:jc w:val="both"/>
        <w:rPr>
          <w:rFonts w:ascii="Century Gothic" w:hAnsi="Century Gothic"/>
        </w:rPr>
      </w:pPr>
      <w:r w:rsidRPr="004352B4">
        <w:rPr>
          <w:rFonts w:ascii="Century Gothic" w:hAnsi="Century Gothic"/>
        </w:rPr>
        <w:t>Oświadczenia składane przez wykonawcę i inne podmioty, na zdolnościach lub sytuacji których polega wykonawca na zasadach określonych w art. 22a ustawy</w:t>
      </w:r>
      <w:r w:rsidR="00BF61AA">
        <w:rPr>
          <w:rFonts w:ascii="Century Gothic" w:hAnsi="Century Gothic"/>
        </w:rPr>
        <w:t xml:space="preserve"> </w:t>
      </w:r>
      <w:proofErr w:type="spellStart"/>
      <w:r w:rsidR="00BF61AA">
        <w:rPr>
          <w:rFonts w:ascii="Century Gothic" w:hAnsi="Century Gothic"/>
        </w:rPr>
        <w:t>Pzp</w:t>
      </w:r>
      <w:proofErr w:type="spellEnd"/>
      <w:r w:rsidRPr="004352B4">
        <w:rPr>
          <w:rFonts w:ascii="Century Gothic" w:hAnsi="Century Gothic"/>
        </w:rPr>
        <w:t xml:space="preserve"> oraz przez podwykonawców, powinny zostać złożone w oryginale. Dokumenty, inne                            niż oświadczenia, składane są w oryginale lub kopii potwierdzonej za zgodność </w:t>
      </w:r>
      <w:r w:rsidRPr="004352B4">
        <w:rPr>
          <w:rFonts w:ascii="Century Gothic" w:hAnsi="Century Gothic"/>
        </w:rPr>
        <w:br/>
        <w:t>z oryginałem. Za oryginał uważa się oświadczenie lub dokument złożone w formie pisemnej lub w formie elektronicznej podpisane odpowiednio własnoręcznym podpisem albo kwalifikowanym podpisem elektronicznym.</w:t>
      </w:r>
    </w:p>
    <w:p w:rsidR="0077356D" w:rsidRPr="004352B4" w:rsidRDefault="0077356D" w:rsidP="00937407">
      <w:pPr>
        <w:tabs>
          <w:tab w:val="left" w:pos="284"/>
          <w:tab w:val="left" w:pos="9214"/>
          <w:tab w:val="left" w:pos="9498"/>
        </w:tabs>
        <w:overflowPunct w:val="0"/>
        <w:autoSpaceDE w:val="0"/>
        <w:spacing w:after="0" w:line="264" w:lineRule="auto"/>
        <w:ind w:left="284" w:right="283"/>
        <w:jc w:val="both"/>
        <w:textAlignment w:val="baseline"/>
        <w:rPr>
          <w:rFonts w:ascii="Century Gothic" w:hAnsi="Century Gothic"/>
        </w:rPr>
      </w:pPr>
      <w:r w:rsidRPr="004352B4">
        <w:rPr>
          <w:rFonts w:ascii="Century Gothic" w:hAnsi="Century Gothic"/>
        </w:rPr>
        <w:t>W przypadku gdy Wykonawca jako załącznik do oferty dołączy kopię wymaganego dokumentu, kopia ta musi być opatrzona klauzulą „za zgodność z oryginałem”                  (każda zapisana strona).</w:t>
      </w:r>
      <w:r w:rsidRPr="004352B4">
        <w:rPr>
          <w:rFonts w:ascii="Century Gothic" w:hAnsi="Century Gothic"/>
          <w:b/>
          <w:i/>
        </w:rPr>
        <w:t xml:space="preserve"> </w:t>
      </w:r>
      <w:r w:rsidRPr="004352B4">
        <w:rPr>
          <w:rFonts w:ascii="Century Gothic" w:hAnsi="Century Gothic"/>
        </w:rPr>
        <w:t>Potwierdzenia za zgodność z oryginałem dokonuje wykonawca albo podmiot trzeci albo wyko</w:t>
      </w:r>
      <w:r>
        <w:rPr>
          <w:rFonts w:ascii="Century Gothic" w:hAnsi="Century Gothic"/>
        </w:rPr>
        <w:t>nawca wspólnie ubiegający się o </w:t>
      </w:r>
      <w:r w:rsidRPr="004352B4">
        <w:rPr>
          <w:rFonts w:ascii="Century Gothic" w:hAnsi="Century Gothic"/>
        </w:rPr>
        <w:t xml:space="preserve">udzielenie </w:t>
      </w:r>
      <w:proofErr w:type="spellStart"/>
      <w:r w:rsidRPr="004352B4">
        <w:rPr>
          <w:rFonts w:ascii="Century Gothic" w:hAnsi="Century Gothic"/>
        </w:rPr>
        <w:t>zamówienia</w:t>
      </w:r>
      <w:proofErr w:type="spellEnd"/>
      <w:r w:rsidRPr="004352B4">
        <w:rPr>
          <w:rFonts w:ascii="Century Gothic" w:hAnsi="Century Gothic"/>
        </w:rPr>
        <w:t xml:space="preserve"> publicznego, albo podwykonawca - odpo</w:t>
      </w:r>
      <w:r>
        <w:rPr>
          <w:rFonts w:ascii="Century Gothic" w:hAnsi="Century Gothic"/>
        </w:rPr>
        <w:t>wiednio, w zakresie dokumentów,</w:t>
      </w:r>
      <w:r w:rsidRPr="004352B4">
        <w:rPr>
          <w:rFonts w:ascii="Century Gothic" w:hAnsi="Century Gothic"/>
        </w:rPr>
        <w:t xml:space="preserve"> które każdego z nich dotyczą. Potwierdzenie za </w:t>
      </w:r>
      <w:r>
        <w:rPr>
          <w:rFonts w:ascii="Century Gothic" w:hAnsi="Century Gothic"/>
        </w:rPr>
        <w:t>zgodność z oryginałem następuje</w:t>
      </w:r>
      <w:r w:rsidRPr="004352B4">
        <w:rPr>
          <w:rFonts w:ascii="Century Gothic" w:hAnsi="Century Gothic"/>
        </w:rPr>
        <w:t xml:space="preserve"> w formie pisemnej lub w formie elektronicznej podpisane odpowiednio własnoręcznym podpisem albo kwalifikowanym podpisem elektronicznym.</w:t>
      </w:r>
    </w:p>
    <w:p w:rsidR="0077356D" w:rsidRPr="004352B4" w:rsidRDefault="0077356D" w:rsidP="00937407">
      <w:pPr>
        <w:tabs>
          <w:tab w:val="left" w:pos="9498"/>
        </w:tabs>
        <w:autoSpaceDE w:val="0"/>
        <w:autoSpaceDN w:val="0"/>
        <w:adjustRightInd w:val="0"/>
        <w:spacing w:after="0" w:line="264" w:lineRule="auto"/>
        <w:ind w:left="284" w:right="283"/>
        <w:jc w:val="both"/>
        <w:rPr>
          <w:rFonts w:ascii="Century Gothic" w:hAnsi="Century Gothic"/>
          <w:b/>
          <w:i/>
        </w:rPr>
      </w:pPr>
      <w:r w:rsidRPr="004352B4">
        <w:rPr>
          <w:rFonts w:ascii="Century Gothic" w:hAnsi="Century Gothic"/>
        </w:rPr>
        <w:t>Zamawiający może żądać przedstawienia oryginału lub notarialnie poświadczonej kopii dokumentów, innych niż oświadczeń, wyłącznie wtedy, gdy złożona kopia dokumentu jest nieczytelna lub budzi wątpliwości co do jej prawdziwości.</w:t>
      </w:r>
    </w:p>
    <w:p w:rsidR="0077356D" w:rsidRPr="004352B4" w:rsidRDefault="0077356D" w:rsidP="00937407">
      <w:pPr>
        <w:tabs>
          <w:tab w:val="left" w:pos="284"/>
          <w:tab w:val="left" w:pos="9498"/>
        </w:tabs>
        <w:overflowPunct w:val="0"/>
        <w:autoSpaceDE w:val="0"/>
        <w:spacing w:after="0" w:line="264" w:lineRule="auto"/>
        <w:ind w:left="284" w:right="283" w:hanging="284"/>
        <w:jc w:val="both"/>
        <w:textAlignment w:val="baseline"/>
        <w:rPr>
          <w:rFonts w:ascii="Century Gothic" w:hAnsi="Century Gothic"/>
        </w:rPr>
      </w:pPr>
      <w:r>
        <w:rPr>
          <w:rFonts w:ascii="Century Gothic" w:hAnsi="Century Gothic"/>
        </w:rPr>
        <w:t>7.</w:t>
      </w:r>
      <w:r w:rsidRPr="004352B4">
        <w:rPr>
          <w:rFonts w:ascii="Century Gothic" w:hAnsi="Century Gothic"/>
        </w:rPr>
        <w:t> </w:t>
      </w:r>
      <w:r w:rsidRPr="00DB3EF7">
        <w:rPr>
          <w:rFonts w:ascii="Century Gothic" w:hAnsi="Century Gothic"/>
        </w:rPr>
        <w:t>Zaleca się</w:t>
      </w:r>
      <w:r>
        <w:rPr>
          <w:rFonts w:ascii="Century Gothic" w:hAnsi="Century Gothic"/>
          <w:b/>
        </w:rPr>
        <w:t xml:space="preserve">, </w:t>
      </w:r>
      <w:r w:rsidRPr="00DB3EF7">
        <w:rPr>
          <w:rFonts w:ascii="Century Gothic" w:hAnsi="Century Gothic"/>
        </w:rPr>
        <w:t xml:space="preserve">aby </w:t>
      </w:r>
      <w:r>
        <w:rPr>
          <w:rFonts w:ascii="Century Gothic" w:hAnsi="Century Gothic"/>
        </w:rPr>
        <w:t>przy sporządzaniu oferty skorzystanie ze wzorów (formularza oferty, oświadczeń, wykazów) przygotowanych przez zamawiającego.</w:t>
      </w:r>
    </w:p>
    <w:p w:rsidR="0077356D" w:rsidRPr="004352B4" w:rsidRDefault="0077356D" w:rsidP="00937407">
      <w:pPr>
        <w:tabs>
          <w:tab w:val="left" w:pos="142"/>
          <w:tab w:val="left" w:pos="9498"/>
        </w:tabs>
        <w:overflowPunct w:val="0"/>
        <w:autoSpaceDE w:val="0"/>
        <w:spacing w:after="0" w:line="264" w:lineRule="auto"/>
        <w:ind w:left="284" w:right="283" w:hanging="284"/>
        <w:jc w:val="both"/>
        <w:textAlignment w:val="baseline"/>
        <w:rPr>
          <w:rFonts w:ascii="Century Gothic" w:hAnsi="Century Gothic"/>
          <w:b/>
        </w:rPr>
      </w:pPr>
      <w:r>
        <w:rPr>
          <w:rFonts w:ascii="Century Gothic" w:hAnsi="Century Gothic"/>
        </w:rPr>
        <w:t>8.</w:t>
      </w:r>
      <w:r w:rsidRPr="004352B4">
        <w:rPr>
          <w:rFonts w:ascii="Century Gothic" w:hAnsi="Century Gothic"/>
        </w:rPr>
        <w:t xml:space="preserve"> Wszelkie koszty związane z przygotowaniem oraz zło</w:t>
      </w:r>
      <w:r>
        <w:rPr>
          <w:rFonts w:ascii="Century Gothic" w:hAnsi="Century Gothic"/>
        </w:rPr>
        <w:t xml:space="preserve">żeniem oferty ponosi Wykonawca. 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567" w:right="480" w:hanging="567"/>
        <w:jc w:val="both"/>
        <w:textAlignment w:val="baseline"/>
        <w:rPr>
          <w:rFonts w:ascii="Century Gothic" w:eastAsia="A" w:hAnsi="Century Gothic"/>
        </w:rPr>
      </w:pPr>
      <w:r>
        <w:rPr>
          <w:rFonts w:ascii="Century Gothic" w:eastAsia="A" w:hAnsi="Century Gothic"/>
        </w:rPr>
        <w:t xml:space="preserve">9. </w:t>
      </w:r>
      <w:r w:rsidRPr="004352B4">
        <w:rPr>
          <w:rFonts w:ascii="Century Gothic" w:eastAsia="A" w:hAnsi="Century Gothic"/>
        </w:rPr>
        <w:t xml:space="preserve">Wykonawca może powierzyć wykonanie </w:t>
      </w:r>
      <w:r>
        <w:rPr>
          <w:rFonts w:ascii="Century Gothic" w:eastAsia="A" w:hAnsi="Century Gothic"/>
        </w:rPr>
        <w:t xml:space="preserve">części </w:t>
      </w:r>
      <w:proofErr w:type="spellStart"/>
      <w:r>
        <w:rPr>
          <w:rFonts w:ascii="Century Gothic" w:eastAsia="A" w:hAnsi="Century Gothic"/>
        </w:rPr>
        <w:t>zamówienia</w:t>
      </w:r>
      <w:proofErr w:type="spellEnd"/>
      <w:r>
        <w:rPr>
          <w:rFonts w:ascii="Century Gothic" w:eastAsia="A" w:hAnsi="Century Gothic"/>
        </w:rPr>
        <w:t xml:space="preserve"> podwykonawcy.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3"/>
        <w:jc w:val="both"/>
        <w:textAlignment w:val="baseline"/>
        <w:rPr>
          <w:rFonts w:ascii="Century Gothic" w:eastAsia="TimesNewRoman" w:hAnsi="Century Gothic"/>
        </w:rPr>
      </w:pPr>
      <w:r w:rsidRPr="004352B4">
        <w:rPr>
          <w:rFonts w:ascii="Century Gothic" w:eastAsia="A" w:hAnsi="Century Gothic"/>
        </w:rPr>
        <w:t xml:space="preserve">Zamawiający żąda wskazania przez Wykonawcę części </w:t>
      </w:r>
      <w:proofErr w:type="spellStart"/>
      <w:r w:rsidRPr="004352B4">
        <w:rPr>
          <w:rFonts w:ascii="Century Gothic" w:eastAsia="A" w:hAnsi="Century Gothic"/>
        </w:rPr>
        <w:t>zamówienia</w:t>
      </w:r>
      <w:proofErr w:type="spellEnd"/>
      <w:r w:rsidRPr="004352B4">
        <w:rPr>
          <w:rFonts w:ascii="Century Gothic" w:eastAsia="A" w:hAnsi="Century Gothic"/>
        </w:rPr>
        <w:t xml:space="preserve">, </w:t>
      </w:r>
      <w:r w:rsidRPr="004352B4">
        <w:rPr>
          <w:rFonts w:ascii="Century Gothic" w:eastAsia="TimesNewRoman" w:hAnsi="Century Gothic"/>
        </w:rPr>
        <w:t xml:space="preserve">których wykonanie zamierza powierzyć podwykonawcom, i podania przez wykonawcę firm podwykonawców. </w:t>
      </w:r>
      <w:r w:rsidRPr="004352B4">
        <w:rPr>
          <w:rFonts w:ascii="Century Gothic" w:hAnsi="Century Gothic"/>
        </w:rPr>
        <w:t>Obowiązek dostarczenia wymaganych przepisami prawa informacji spoczywa na głównym Wykonawcy.</w:t>
      </w:r>
      <w:r w:rsidRPr="004352B4">
        <w:rPr>
          <w:rFonts w:ascii="Century Gothic" w:eastAsia="TimesNewRoman" w:hAnsi="Century Gothic"/>
        </w:rPr>
        <w:t xml:space="preserve"> </w:t>
      </w:r>
      <w:r>
        <w:rPr>
          <w:rFonts w:ascii="Century Gothic" w:eastAsia="TimesNewRoman" w:hAnsi="Century Gothic"/>
        </w:rPr>
        <w:t>Jeżeli zmiana albo rezygnacja z </w:t>
      </w:r>
      <w:r w:rsidRPr="004352B4">
        <w:rPr>
          <w:rFonts w:ascii="Century Gothic" w:eastAsia="TimesNewRoman" w:hAnsi="Century Gothic"/>
        </w:rPr>
        <w:t>podwykonawcy dotyczy podmiotu, na którego zasoby wykonawca powoływał się, na zasadach określonych w art. 22a ust. 1 ustawy</w:t>
      </w:r>
      <w:r w:rsidR="00BF61AA">
        <w:rPr>
          <w:rFonts w:ascii="Century Gothic" w:eastAsia="TimesNewRoman" w:hAnsi="Century Gothic"/>
        </w:rPr>
        <w:t xml:space="preserve"> </w:t>
      </w:r>
      <w:proofErr w:type="spellStart"/>
      <w:r w:rsidR="00BF61AA">
        <w:rPr>
          <w:rFonts w:ascii="Century Gothic" w:eastAsia="TimesNewRoman" w:hAnsi="Century Gothic"/>
        </w:rPr>
        <w:t>Pzp</w:t>
      </w:r>
      <w:proofErr w:type="spellEnd"/>
      <w:r w:rsidRPr="004352B4">
        <w:rPr>
          <w:rFonts w:ascii="Century Gothic" w:eastAsia="TimesNewRoman" w:hAnsi="Century Gothic"/>
        </w:rPr>
        <w:t>, w cel</w:t>
      </w:r>
      <w:r>
        <w:rPr>
          <w:rFonts w:ascii="Century Gothic" w:eastAsia="TimesNewRoman" w:hAnsi="Century Gothic"/>
        </w:rPr>
        <w:t xml:space="preserve">u wykazania spełniania warunków udziału </w:t>
      </w:r>
      <w:r w:rsidRPr="004352B4">
        <w:rPr>
          <w:rFonts w:ascii="Century Gothic" w:eastAsia="TimesNewRoman" w:hAnsi="Century Gothic"/>
        </w:rPr>
        <w:t xml:space="preserve">w postępowaniu lub kryteriów selekcji, Wykonawca jest obowiązany wykazać Zamawiającemu, że proponowany inny podwykonawca lub Wykonawca samodzielnie spełnia je w stopniu nie mniejszym niż podwykonawca, na którego zasoby Wykonawca powoływał się w trakcie postępowania o udzielenie </w:t>
      </w:r>
      <w:proofErr w:type="spellStart"/>
      <w:r w:rsidRPr="004352B4">
        <w:rPr>
          <w:rFonts w:ascii="Century Gothic" w:eastAsia="TimesNewRoman" w:hAnsi="Century Gothic"/>
        </w:rPr>
        <w:t>zamówienia</w:t>
      </w:r>
      <w:proofErr w:type="spellEnd"/>
      <w:r w:rsidRPr="004352B4">
        <w:rPr>
          <w:rFonts w:ascii="Century Gothic" w:eastAsia="TimesNewRoman" w:hAnsi="Century Gothic"/>
        </w:rPr>
        <w:t>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right="480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>10. Na ofertę składają się: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480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lastRenderedPageBreak/>
        <w:t>1) formularz oferty (wzór stanowi załącznik Nr 1 do Ogłoszenia),</w:t>
      </w:r>
    </w:p>
    <w:p w:rsidR="0077356D" w:rsidRDefault="0077356D" w:rsidP="00937407">
      <w:pPr>
        <w:tabs>
          <w:tab w:val="left" w:pos="9214"/>
        </w:tabs>
        <w:overflowPunct w:val="0"/>
        <w:autoSpaceDE w:val="0"/>
        <w:spacing w:after="0" w:line="264" w:lineRule="auto"/>
        <w:ind w:left="284" w:right="283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 xml:space="preserve">2) wykazy, dokumenty i oświadczenia, o których mowa w rozdziale VII, z zaznaczeniem iż oświadczenie stanowiące złącznik Nr5 jest składane w terminie 3 </w:t>
      </w:r>
      <w:r w:rsidRPr="00E720A7">
        <w:rPr>
          <w:rFonts w:ascii="Century Gothic" w:hAnsi="Century Gothic" w:cs="TimesNewRoman"/>
        </w:rPr>
        <w:t>dni od zamieszczenia na stronie internetowej, informacji o której mowa w art. 86 ust. 5</w:t>
      </w:r>
      <w:r w:rsidR="00BF61AA">
        <w:rPr>
          <w:rFonts w:ascii="Century Gothic" w:hAnsi="Century Gothic" w:cs="TimesNewRoman"/>
        </w:rPr>
        <w:t xml:space="preserve"> ustawy </w:t>
      </w:r>
      <w:proofErr w:type="spellStart"/>
      <w:r w:rsidR="00BF61AA">
        <w:rPr>
          <w:rFonts w:ascii="Century Gothic" w:hAnsi="Century Gothic" w:cs="TimesNewRoman"/>
        </w:rPr>
        <w:t>Pzp</w:t>
      </w:r>
      <w:proofErr w:type="spellEnd"/>
      <w:r w:rsidR="00BF61AA">
        <w:rPr>
          <w:rFonts w:ascii="Century Gothic" w:hAnsi="Century Gothic" w:cs="TimesNewRoman"/>
        </w:rPr>
        <w:t>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3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>3) dokument określają zasady reprezentacji osoby uprawnione do reprezentacji wykonawcy (jeżeli nie wynikają one z innych dokumentów załączonych przez wykonawcę do oferty), a jeżeli wykonawcę reprezentuje pełnomocnik – także pełnomocnictwo, określające zakres umocowania podpisane przez osoby uprawnione do reprezentowania wykonawcy.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3" w:hanging="284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>11. Oferta otrzymana przez Zamawiającego po terminie składania ofert zostanie niezwłocznie zwrócona wykonawcy.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4" w:hanging="284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>12 . Zamawiający otworzy i oceni złożone oferty po upływie terminu wyznaczonego na ich składnie.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4" w:hanging="284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 xml:space="preserve">13. Informacja o ofertach, które zostały złożone w postępowaniu zostanie zamieszczona na stronie internetowej </w:t>
      </w:r>
      <w:hyperlink r:id="rId8" w:history="1">
        <w:r w:rsidRPr="00946AC3">
          <w:rPr>
            <w:rStyle w:val="Hipercze"/>
            <w:rFonts w:ascii="Century Gothic" w:eastAsia="TimesNewRoman" w:hAnsi="Century Gothic"/>
          </w:rPr>
          <w:t>www.bip.cos.pl</w:t>
        </w:r>
      </w:hyperlink>
      <w:r>
        <w:rPr>
          <w:rFonts w:ascii="Century Gothic" w:eastAsia="TimesNewRoman" w:hAnsi="Century Gothic"/>
        </w:rPr>
        <w:t xml:space="preserve"> w dniu, w którym nastąpiło otwarcie ofert.</w:t>
      </w:r>
    </w:p>
    <w:p w:rsidR="0077356D" w:rsidRDefault="0077356D" w:rsidP="00937407">
      <w:pPr>
        <w:tabs>
          <w:tab w:val="left" w:pos="9498"/>
        </w:tabs>
        <w:overflowPunct w:val="0"/>
        <w:autoSpaceDE w:val="0"/>
        <w:spacing w:after="0" w:line="264" w:lineRule="auto"/>
        <w:ind w:left="284" w:right="284" w:hanging="284"/>
        <w:jc w:val="both"/>
        <w:textAlignment w:val="baseline"/>
        <w:rPr>
          <w:rFonts w:ascii="Century Gothic" w:eastAsia="TimesNewRoman" w:hAnsi="Century Gothic"/>
        </w:rPr>
      </w:pPr>
      <w:r>
        <w:rPr>
          <w:rFonts w:ascii="Century Gothic" w:eastAsia="TimesNewRoman" w:hAnsi="Century Gothic"/>
        </w:rPr>
        <w:t>14. Zamawiający wymaga wniesienia zabezpieczenia należytego wykonania umowy, zgodnie z § 10 wzoru umowy stanowiącego załącznik Nr 6 do ogłoszenia.</w:t>
      </w:r>
    </w:p>
    <w:p w:rsidR="006A17FA" w:rsidRPr="000D5CB5" w:rsidRDefault="00E377FB" w:rsidP="00937407">
      <w:pPr>
        <w:autoSpaceDE w:val="0"/>
        <w:autoSpaceDN w:val="0"/>
        <w:adjustRightInd w:val="0"/>
        <w:spacing w:after="0" w:line="264" w:lineRule="auto"/>
        <w:jc w:val="both"/>
        <w:rPr>
          <w:rFonts w:ascii="Century Gothic" w:eastAsia="Times New Roman" w:hAnsi="Century Gothic" w:cs="Arial"/>
          <w:lang w:eastAsia="pl-PL"/>
        </w:rPr>
      </w:pPr>
      <w:r w:rsidRPr="0077356D">
        <w:rPr>
          <w:rFonts w:ascii="Century Gothic" w:eastAsia="Times New Roman" w:hAnsi="Century Gothic" w:cs="Arial"/>
          <w:b/>
          <w:bCs/>
          <w:lang w:eastAsia="pl-PL"/>
        </w:rPr>
        <w:t>X</w:t>
      </w:r>
      <w:r w:rsidR="006D7A28" w:rsidRPr="0077356D">
        <w:rPr>
          <w:rFonts w:ascii="Century Gothic" w:eastAsia="Times New Roman" w:hAnsi="Century Gothic" w:cs="Arial"/>
          <w:b/>
          <w:bCs/>
          <w:lang w:eastAsia="pl-PL"/>
        </w:rPr>
        <w:t>IV</w:t>
      </w:r>
      <w:r w:rsidR="0077356D" w:rsidRPr="0077356D">
        <w:rPr>
          <w:rFonts w:ascii="Century Gothic" w:eastAsia="Times New Roman" w:hAnsi="Century Gothic" w:cs="Arial"/>
          <w:b/>
          <w:bCs/>
          <w:lang w:eastAsia="pl-PL"/>
        </w:rPr>
        <w:t>.</w:t>
      </w:r>
      <w:r w:rsidRPr="000D5CB5">
        <w:rPr>
          <w:rFonts w:ascii="Century Gothic" w:eastAsia="Times New Roman" w:hAnsi="Century Gothic" w:cs="Arial"/>
          <w:bCs/>
          <w:lang w:eastAsia="pl-PL"/>
        </w:rPr>
        <w:t>:</w:t>
      </w:r>
      <w:r w:rsidR="006A17FA" w:rsidRPr="000D5CB5">
        <w:rPr>
          <w:rFonts w:ascii="Century Gothic" w:eastAsia="Times New Roman" w:hAnsi="Century Gothic" w:cs="Arial"/>
          <w:bCs/>
          <w:lang w:eastAsia="pl-PL"/>
        </w:rPr>
        <w:t xml:space="preserve"> Termin związania ofertą:</w:t>
      </w:r>
      <w:r w:rsidR="006A17FA" w:rsidRPr="000D5CB5">
        <w:rPr>
          <w:rFonts w:ascii="Century Gothic" w:eastAsia="Times New Roman" w:hAnsi="Century Gothic" w:cs="Arial"/>
          <w:lang w:eastAsia="pl-PL"/>
        </w:rPr>
        <w:t xml:space="preserve"> okres w dniach: 30 (</w:t>
      </w:r>
      <w:r w:rsidR="00670B49">
        <w:rPr>
          <w:rFonts w:ascii="Century Gothic" w:eastAsia="Times New Roman" w:hAnsi="Century Gothic" w:cs="Arial"/>
          <w:lang w:eastAsia="pl-PL"/>
        </w:rPr>
        <w:t>trzydzieści) licz</w:t>
      </w:r>
      <w:r w:rsidR="003C14F2">
        <w:rPr>
          <w:rFonts w:ascii="Century Gothic" w:eastAsia="Times New Roman" w:hAnsi="Century Gothic" w:cs="Arial"/>
          <w:lang w:eastAsia="pl-PL"/>
        </w:rPr>
        <w:t>ą</w:t>
      </w:r>
      <w:r w:rsidR="00670B49">
        <w:rPr>
          <w:rFonts w:ascii="Century Gothic" w:eastAsia="Times New Roman" w:hAnsi="Century Gothic" w:cs="Arial"/>
          <w:lang w:eastAsia="pl-PL"/>
        </w:rPr>
        <w:t xml:space="preserve">c </w:t>
      </w:r>
      <w:r w:rsidR="006A17FA" w:rsidRPr="000D5CB5">
        <w:rPr>
          <w:rFonts w:ascii="Century Gothic" w:eastAsia="Times New Roman" w:hAnsi="Century Gothic" w:cs="Arial"/>
          <w:lang w:eastAsia="pl-PL"/>
        </w:rPr>
        <w:t>od ostatecznego terminu składania ofert.</w:t>
      </w:r>
    </w:p>
    <w:p w:rsidR="00416644" w:rsidRDefault="00416644" w:rsidP="00937407">
      <w:pPr>
        <w:spacing w:after="0" w:line="264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:rsidR="00F07F4A" w:rsidRPr="000D5CB5" w:rsidRDefault="00F07F4A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 w:rsidRPr="0077356D">
        <w:rPr>
          <w:rFonts w:ascii="Century Gothic" w:eastAsia="Times New Roman" w:hAnsi="Century Gothic" w:cs="Arial"/>
          <w:b/>
          <w:lang w:eastAsia="pl-PL"/>
        </w:rPr>
        <w:t>X</w:t>
      </w:r>
      <w:r w:rsidR="00DD7979" w:rsidRPr="0077356D">
        <w:rPr>
          <w:rFonts w:ascii="Century Gothic" w:eastAsia="Times New Roman" w:hAnsi="Century Gothic" w:cs="Arial"/>
          <w:b/>
          <w:lang w:eastAsia="pl-PL"/>
        </w:rPr>
        <w:t>V</w:t>
      </w:r>
      <w:r w:rsidR="0077356D" w:rsidRPr="0077356D">
        <w:rPr>
          <w:rFonts w:ascii="Century Gothic" w:eastAsia="Times New Roman" w:hAnsi="Century Gothic" w:cs="Arial"/>
          <w:b/>
          <w:lang w:eastAsia="pl-PL"/>
        </w:rPr>
        <w:t>.</w:t>
      </w:r>
      <w:r w:rsidRPr="000D5CB5">
        <w:rPr>
          <w:rFonts w:ascii="Century Gothic" w:eastAsia="Times New Roman" w:hAnsi="Century Gothic" w:cs="Arial"/>
          <w:lang w:eastAsia="pl-PL"/>
        </w:rPr>
        <w:t>:</w:t>
      </w:r>
      <w:r w:rsidRPr="000D5CB5">
        <w:rPr>
          <w:rFonts w:ascii="Century Gothic" w:hAnsi="Century Gothic" w:cs="Century Gothic"/>
        </w:rPr>
        <w:t xml:space="preserve"> Wszelkie pytania</w:t>
      </w:r>
      <w:r w:rsidR="00FC24C5">
        <w:rPr>
          <w:rFonts w:ascii="Century Gothic" w:hAnsi="Century Gothic" w:cs="Century Gothic"/>
        </w:rPr>
        <w:t xml:space="preserve"> dotyczące niniejszego postępowania </w:t>
      </w:r>
      <w:r w:rsidRPr="000D5CB5">
        <w:rPr>
          <w:rFonts w:ascii="Century Gothic" w:hAnsi="Century Gothic" w:cs="Century Gothic"/>
        </w:rPr>
        <w:t xml:space="preserve">, proszę kierować za pośrednictwem drogi elektronicznej na adres e-mail: </w:t>
      </w:r>
      <w:hyperlink r:id="rId9" w:history="1">
        <w:r w:rsidRPr="000D5CB5">
          <w:rPr>
            <w:rStyle w:val="Hipercze"/>
            <w:rFonts w:ascii="Century Gothic" w:hAnsi="Century Gothic" w:cs="Century Gothic"/>
          </w:rPr>
          <w:t>przetargi@cos.pl</w:t>
        </w:r>
      </w:hyperlink>
      <w:r w:rsidRPr="000D5CB5">
        <w:rPr>
          <w:rFonts w:ascii="Century Gothic" w:hAnsi="Century Gothic" w:cs="Century Gothic"/>
        </w:rPr>
        <w:t xml:space="preserve">. </w:t>
      </w:r>
    </w:p>
    <w:p w:rsidR="00416644" w:rsidRDefault="00416644" w:rsidP="00937407">
      <w:pPr>
        <w:spacing w:after="0" w:line="264" w:lineRule="auto"/>
        <w:jc w:val="both"/>
        <w:rPr>
          <w:rFonts w:ascii="Century Gothic" w:hAnsi="Century Gothic" w:cs="Century Gothic"/>
          <w:b/>
        </w:rPr>
      </w:pPr>
    </w:p>
    <w:p w:rsidR="00415A62" w:rsidRPr="0077356D" w:rsidRDefault="00DD7979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 w:rsidRPr="0077356D">
        <w:rPr>
          <w:rFonts w:ascii="Century Gothic" w:hAnsi="Century Gothic" w:cs="Century Gothic"/>
          <w:b/>
        </w:rPr>
        <w:t>X</w:t>
      </w:r>
      <w:r w:rsidR="00E856B2" w:rsidRPr="0077356D">
        <w:rPr>
          <w:rFonts w:ascii="Century Gothic" w:hAnsi="Century Gothic" w:cs="Century Gothic"/>
          <w:b/>
        </w:rPr>
        <w:t>V</w:t>
      </w:r>
      <w:r w:rsidR="006D7A28" w:rsidRPr="0077356D">
        <w:rPr>
          <w:rFonts w:ascii="Century Gothic" w:hAnsi="Century Gothic" w:cs="Century Gothic"/>
          <w:b/>
        </w:rPr>
        <w:t>I</w:t>
      </w:r>
      <w:r w:rsidR="0077356D">
        <w:rPr>
          <w:rFonts w:ascii="Century Gothic" w:hAnsi="Century Gothic" w:cs="Century Gothic"/>
        </w:rPr>
        <w:t>.</w:t>
      </w:r>
      <w:r w:rsidR="00F07F4A" w:rsidRPr="000D5CB5">
        <w:rPr>
          <w:rFonts w:ascii="Century Gothic" w:hAnsi="Century Gothic" w:cs="Century Gothic"/>
        </w:rPr>
        <w:t>: Oferta powinna zostać podpisana przez osobę upoważnioną do reprezentacji wykonawcy.</w:t>
      </w:r>
      <w:r w:rsidR="00940EA3">
        <w:rPr>
          <w:rFonts w:ascii="Century Gothic" w:hAnsi="Century Gothic" w:cs="Century Gothic"/>
        </w:rPr>
        <w:t xml:space="preserve"> </w:t>
      </w:r>
      <w:r w:rsidR="00415A62">
        <w:rPr>
          <w:rFonts w:ascii="Century Gothic" w:hAnsi="Century Gothic" w:cs="Century Gothic"/>
        </w:rPr>
        <w:t xml:space="preserve">Wszelkie dokumenty powinny być </w:t>
      </w:r>
      <w:r w:rsidR="00E72413" w:rsidRPr="00E72413">
        <w:rPr>
          <w:rFonts w:ascii="Century Gothic" w:hAnsi="Century Gothic"/>
          <w:szCs w:val="24"/>
        </w:rPr>
        <w:t xml:space="preserve">opatrzone podpisem (podpisami) osoby (osób) uprawnionej (uprawnionych) do reprezentowania wykonawcy/podmiotu, na zasobach lub sytuacji którego wykonawca polega zgodnie z zasadami reprezentacji wskazanymi we właściwym rejestrze lub osobę (osoby) upoważnioną do reprezentowania wykonawcy/podmiotu, na zasobach lub sytuacji którego wykonawca polega na podstawie pełnomocnictwa.  </w:t>
      </w:r>
    </w:p>
    <w:p w:rsidR="00416644" w:rsidRDefault="00416644" w:rsidP="00937407">
      <w:pPr>
        <w:spacing w:after="0" w:line="264" w:lineRule="auto"/>
        <w:jc w:val="both"/>
        <w:rPr>
          <w:rFonts w:ascii="Century Gothic" w:hAnsi="Century Gothic" w:cs="Century Gothic"/>
          <w:b/>
        </w:rPr>
      </w:pPr>
    </w:p>
    <w:p w:rsidR="00EC52E5" w:rsidRDefault="00E856B2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 w:rsidRPr="0077356D">
        <w:rPr>
          <w:rFonts w:ascii="Century Gothic" w:hAnsi="Century Gothic" w:cs="Century Gothic"/>
          <w:b/>
        </w:rPr>
        <w:t>XV</w:t>
      </w:r>
      <w:r w:rsidR="00DD7979" w:rsidRPr="0077356D">
        <w:rPr>
          <w:rFonts w:ascii="Century Gothic" w:hAnsi="Century Gothic" w:cs="Century Gothic"/>
          <w:b/>
        </w:rPr>
        <w:t>I</w:t>
      </w:r>
      <w:r w:rsidR="006D7A28" w:rsidRPr="0077356D">
        <w:rPr>
          <w:rFonts w:ascii="Century Gothic" w:hAnsi="Century Gothic" w:cs="Century Gothic"/>
          <w:b/>
        </w:rPr>
        <w:t>I</w:t>
      </w:r>
      <w:r w:rsidR="0077356D" w:rsidRPr="0077356D">
        <w:rPr>
          <w:rFonts w:ascii="Century Gothic" w:hAnsi="Century Gothic" w:cs="Century Gothic"/>
          <w:b/>
        </w:rPr>
        <w:t>.</w:t>
      </w:r>
      <w:r w:rsidR="00F07F4A" w:rsidRPr="000D5CB5">
        <w:rPr>
          <w:rFonts w:ascii="Century Gothic" w:hAnsi="Century Gothic" w:cs="Century Gothic"/>
        </w:rPr>
        <w:t xml:space="preserve">: </w:t>
      </w:r>
      <w:r w:rsidR="00EC52E5">
        <w:rPr>
          <w:rFonts w:ascii="Century Gothic" w:hAnsi="Century Gothic" w:cs="Century Gothic"/>
        </w:rPr>
        <w:t>Załączniki:</w:t>
      </w:r>
    </w:p>
    <w:p w:rsidR="00EC52E5" w:rsidRDefault="00EC52E5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Załącznik Nr 1 – Formularz ofertowy,</w:t>
      </w:r>
    </w:p>
    <w:p w:rsidR="008D4B61" w:rsidRDefault="008D4B61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>
        <w:rPr>
          <w:rFonts w:ascii="Century Gothic" w:hAnsi="Century Gothic" w:cs="Century Gothic"/>
        </w:rPr>
        <w:t>Załącznik Nr 2 – Wykaz usług,</w:t>
      </w:r>
    </w:p>
    <w:p w:rsidR="00F46867" w:rsidRDefault="00F46867" w:rsidP="00937407">
      <w:pPr>
        <w:spacing w:after="0" w:line="264" w:lineRule="auto"/>
        <w:rPr>
          <w:rFonts w:ascii="Century Gothic" w:hAnsi="Century Gothic"/>
        </w:rPr>
      </w:pPr>
      <w:r>
        <w:rPr>
          <w:rFonts w:ascii="Century Gothic" w:hAnsi="Century Gothic" w:cs="Century Gothic"/>
        </w:rPr>
        <w:t>Załącznik Nr 3 -</w:t>
      </w:r>
      <w:r w:rsidRPr="000D5CB5">
        <w:rPr>
          <w:rFonts w:ascii="Century Gothic" w:hAnsi="Century Gothic"/>
          <w:i/>
          <w:iCs/>
        </w:rPr>
        <w:t xml:space="preserve">  </w:t>
      </w:r>
      <w:r w:rsidRPr="008D4B61">
        <w:rPr>
          <w:rFonts w:ascii="Century Gothic" w:hAnsi="Century Gothic" w:cs="Century Gothic"/>
        </w:rPr>
        <w:t>Oświadczenie</w:t>
      </w:r>
      <w:r w:rsidRPr="00F46867">
        <w:rPr>
          <w:rFonts w:ascii="Century Gothic" w:hAnsi="Century Gothic"/>
        </w:rPr>
        <w:t xml:space="preserve">, że osoby, które będą uczestniczyć w wykonywaniu </w:t>
      </w:r>
      <w:proofErr w:type="spellStart"/>
      <w:r w:rsidRPr="00F46867">
        <w:rPr>
          <w:rFonts w:ascii="Century Gothic" w:hAnsi="Century Gothic"/>
        </w:rPr>
        <w:t>zamówienia</w:t>
      </w:r>
      <w:proofErr w:type="spellEnd"/>
      <w:r w:rsidRPr="00F46867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posiadają wymagane uprawnienia,</w:t>
      </w:r>
    </w:p>
    <w:p w:rsidR="00295C27" w:rsidRDefault="00295C27" w:rsidP="00937407">
      <w:pPr>
        <w:spacing w:after="0" w:line="264" w:lineRule="auto"/>
        <w:rPr>
          <w:rFonts w:ascii="Century Gothic" w:hAnsi="Century Gothic"/>
        </w:rPr>
      </w:pPr>
      <w:r>
        <w:rPr>
          <w:rFonts w:ascii="Century Gothic" w:hAnsi="Century Gothic"/>
        </w:rPr>
        <w:t>Załącznik Nr 4 – Oświadczenie o braku podstaw do wykluczenia i spełnianiu warunków udziału w postępowaniu,</w:t>
      </w:r>
    </w:p>
    <w:p w:rsidR="008D4B61" w:rsidRPr="00F46867" w:rsidRDefault="008D4B61" w:rsidP="00937407">
      <w:pPr>
        <w:spacing w:after="0" w:line="264" w:lineRule="auto"/>
        <w:rPr>
          <w:rFonts w:ascii="Century Gothic" w:hAnsi="Century Gothic"/>
        </w:rPr>
      </w:pPr>
      <w:r w:rsidRPr="008D4B61">
        <w:rPr>
          <w:rFonts w:ascii="Century Gothic" w:hAnsi="Century Gothic" w:cs="Century Gothic"/>
        </w:rPr>
        <w:t>Załącznik N</w:t>
      </w:r>
      <w:r w:rsidR="00AC13E0" w:rsidRPr="008D4B61">
        <w:rPr>
          <w:rFonts w:ascii="Century Gothic" w:hAnsi="Century Gothic" w:cs="Century Gothic"/>
        </w:rPr>
        <w:t xml:space="preserve">r </w:t>
      </w:r>
      <w:r w:rsidR="00295C27">
        <w:rPr>
          <w:rFonts w:ascii="Century Gothic" w:hAnsi="Century Gothic" w:cs="Century Gothic"/>
        </w:rPr>
        <w:t>5</w:t>
      </w:r>
      <w:r w:rsidR="00F07F4A" w:rsidRPr="008D4B61">
        <w:rPr>
          <w:rFonts w:ascii="Century Gothic" w:hAnsi="Century Gothic" w:cs="Century Gothic"/>
        </w:rPr>
        <w:t xml:space="preserve"> </w:t>
      </w:r>
      <w:r w:rsidRPr="008D4B61">
        <w:rPr>
          <w:rFonts w:ascii="Century Gothic" w:hAnsi="Century Gothic" w:cs="Century Gothic"/>
        </w:rPr>
        <w:t xml:space="preserve">– Oświadczenie o przynależności do grupy kapitałowej </w:t>
      </w:r>
    </w:p>
    <w:p w:rsidR="008D4B61" w:rsidRPr="008D4B61" w:rsidRDefault="008D4B61" w:rsidP="00937407">
      <w:pPr>
        <w:spacing w:after="0" w:line="264" w:lineRule="auto"/>
        <w:jc w:val="both"/>
        <w:rPr>
          <w:rFonts w:ascii="Century Gothic" w:hAnsi="Century Gothic" w:cs="Century Gothic"/>
        </w:rPr>
      </w:pPr>
      <w:r w:rsidRPr="008D4B61">
        <w:rPr>
          <w:rFonts w:ascii="Century Gothic" w:hAnsi="Century Gothic" w:cs="Century Gothic"/>
        </w:rPr>
        <w:t xml:space="preserve">Załącznik Nr </w:t>
      </w:r>
      <w:r w:rsidR="00295C27">
        <w:rPr>
          <w:rFonts w:ascii="Century Gothic" w:hAnsi="Century Gothic" w:cs="Century Gothic"/>
        </w:rPr>
        <w:t>6</w:t>
      </w:r>
      <w:r>
        <w:rPr>
          <w:rFonts w:ascii="Century Gothic" w:hAnsi="Century Gothic" w:cs="Century Gothic"/>
        </w:rPr>
        <w:t xml:space="preserve"> – Wzór umowy</w:t>
      </w:r>
    </w:p>
    <w:p w:rsidR="00E72413" w:rsidRDefault="00E72413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937407" w:rsidRDefault="00937407" w:rsidP="00937407">
      <w:pPr>
        <w:suppressAutoHyphens w:val="0"/>
        <w:spacing w:after="0" w:line="264" w:lineRule="auto"/>
        <w:rPr>
          <w:rFonts w:ascii="Century Gothic" w:hAnsi="Century Gothic" w:cs="Century Gothic"/>
          <w:u w:val="single"/>
        </w:rPr>
      </w:pPr>
    </w:p>
    <w:p w:rsidR="00152E1B" w:rsidRPr="000D5CB5" w:rsidRDefault="00152E1B" w:rsidP="00937407">
      <w:pPr>
        <w:suppressAutoHyphens w:val="0"/>
        <w:spacing w:after="0" w:line="264" w:lineRule="auto"/>
        <w:rPr>
          <w:rFonts w:ascii="Century Gothic" w:hAnsi="Century Gothic" w:cs="Century Gothic"/>
        </w:rPr>
      </w:pPr>
      <w:r w:rsidRPr="000D5CB5">
        <w:rPr>
          <w:rFonts w:ascii="Century Gothic" w:hAnsi="Century Gothic" w:cs="Century Gothic"/>
        </w:rPr>
        <w:t>Załącznik nr 1</w:t>
      </w:r>
    </w:p>
    <w:p w:rsidR="00F454E6" w:rsidRPr="000D5CB5" w:rsidRDefault="00F454E6" w:rsidP="007637F5">
      <w:pPr>
        <w:spacing w:after="0" w:line="240" w:lineRule="auto"/>
        <w:jc w:val="right"/>
        <w:rPr>
          <w:rFonts w:ascii="Century Gothic" w:hAnsi="Century Gothic"/>
        </w:rPr>
      </w:pPr>
    </w:p>
    <w:p w:rsidR="00F454E6" w:rsidRPr="000D5CB5" w:rsidRDefault="00F454E6" w:rsidP="007637F5">
      <w:pPr>
        <w:spacing w:after="0" w:line="240" w:lineRule="auto"/>
        <w:ind w:left="5100"/>
        <w:jc w:val="both"/>
        <w:rPr>
          <w:rFonts w:ascii="Century Gothic" w:hAnsi="Century Gothic"/>
          <w:smallCaps/>
        </w:rPr>
      </w:pPr>
      <w:r w:rsidRPr="000D5CB5">
        <w:rPr>
          <w:rFonts w:ascii="Century Gothic" w:hAnsi="Century Gothic"/>
          <w:smallCaps/>
        </w:rPr>
        <w:t>Centralny Ośrodek Sportu</w:t>
      </w:r>
    </w:p>
    <w:p w:rsidR="00F454E6" w:rsidRPr="000D5CB5" w:rsidRDefault="00F454E6" w:rsidP="007637F5">
      <w:pPr>
        <w:pStyle w:val="Zwykytekst"/>
        <w:tabs>
          <w:tab w:val="left" w:leader="dot" w:pos="9072"/>
        </w:tabs>
        <w:ind w:left="5100"/>
        <w:jc w:val="both"/>
        <w:rPr>
          <w:rFonts w:ascii="Century Gothic" w:hAnsi="Century Gothic" w:cs="Arial"/>
          <w:iCs/>
          <w:sz w:val="22"/>
          <w:szCs w:val="22"/>
        </w:rPr>
      </w:pPr>
    </w:p>
    <w:p w:rsidR="00F454E6" w:rsidRPr="000D5CB5" w:rsidRDefault="00430D50" w:rsidP="007637F5">
      <w:pPr>
        <w:pStyle w:val="Zwykytekst"/>
        <w:tabs>
          <w:tab w:val="left" w:leader="dot" w:pos="9072"/>
        </w:tabs>
        <w:jc w:val="center"/>
        <w:rPr>
          <w:rFonts w:ascii="Century Gothic" w:hAnsi="Century Gothic" w:cs="Arial"/>
          <w:iCs/>
          <w:sz w:val="22"/>
          <w:szCs w:val="22"/>
        </w:rPr>
      </w:pPr>
      <w:r w:rsidRPr="000D5CB5">
        <w:rPr>
          <w:rFonts w:ascii="Century Gothic" w:hAnsi="Century Gothic" w:cs="Arial"/>
          <w:iCs/>
          <w:sz w:val="22"/>
          <w:szCs w:val="22"/>
        </w:rPr>
        <w:t>Formularz oferty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9639"/>
      </w:tblGrid>
      <w:tr w:rsidR="00F454E6" w:rsidRPr="000D5CB5" w:rsidTr="00A636B6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</w:rPr>
              <w:t>Nazwa</w:t>
            </w:r>
            <w:r w:rsidRPr="000D5CB5">
              <w:rPr>
                <w:rFonts w:ascii="Century Gothic" w:hAnsi="Century Gothic"/>
                <w:bCs/>
                <w:smallCaps/>
                <w:sz w:val="22"/>
                <w:szCs w:val="22"/>
              </w:rPr>
              <w:t xml:space="preserve">  </w:t>
            </w:r>
            <w:r w:rsidRPr="000D5CB5">
              <w:rPr>
                <w:rFonts w:ascii="Century Gothic" w:hAnsi="Century Gothic"/>
                <w:sz w:val="22"/>
                <w:szCs w:val="22"/>
              </w:rPr>
              <w:t>wykonawcy</w:t>
            </w:r>
          </w:p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</w:p>
        </w:tc>
      </w:tr>
      <w:tr w:rsidR="00F454E6" w:rsidRPr="000D5CB5" w:rsidTr="00A636B6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0D5CB5">
              <w:rPr>
                <w:rFonts w:ascii="Century Gothic" w:hAnsi="Century Gothic"/>
                <w:sz w:val="22"/>
                <w:szCs w:val="22"/>
              </w:rPr>
              <w:t>REGON                                                                          NIP</w:t>
            </w:r>
          </w:p>
        </w:tc>
      </w:tr>
      <w:tr w:rsidR="00F454E6" w:rsidRPr="000D5CB5" w:rsidTr="00A636B6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</w:rPr>
              <w:t>Siedziba</w:t>
            </w:r>
            <w:r w:rsidRPr="000D5CB5">
              <w:rPr>
                <w:rFonts w:ascii="Century Gothic" w:hAnsi="Century Gothic"/>
                <w:bCs/>
                <w:smallCaps/>
                <w:sz w:val="22"/>
                <w:szCs w:val="22"/>
              </w:rPr>
              <w:t xml:space="preserve"> </w:t>
            </w:r>
            <w:r w:rsidRPr="000D5CB5">
              <w:rPr>
                <w:rFonts w:ascii="Century Gothic" w:hAnsi="Century Gothic"/>
                <w:smallCaps/>
                <w:sz w:val="22"/>
                <w:szCs w:val="22"/>
              </w:rPr>
              <w:t>(kod, miejscowość, ulica, nr budynku, nr lokalu)</w:t>
            </w:r>
          </w:p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</w:p>
        </w:tc>
      </w:tr>
      <w:tr w:rsidR="00F454E6" w:rsidRPr="000D5CB5" w:rsidTr="00A636B6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</w:rPr>
              <w:t xml:space="preserve">Członkowie władz </w:t>
            </w:r>
            <w:r w:rsidRPr="000D5CB5">
              <w:rPr>
                <w:rFonts w:ascii="Century Gothic" w:hAnsi="Century Gothic"/>
                <w:i/>
                <w:iCs/>
                <w:smallCaps/>
                <w:sz w:val="22"/>
                <w:szCs w:val="22"/>
              </w:rPr>
              <w:t>(dot. osób prawnych)</w:t>
            </w:r>
          </w:p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2"/>
                <w:szCs w:val="22"/>
              </w:rPr>
            </w:pPr>
          </w:p>
        </w:tc>
      </w:tr>
      <w:tr w:rsidR="00F454E6" w:rsidRPr="003C14F2" w:rsidTr="00A636B6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z w:val="22"/>
                <w:szCs w:val="22"/>
                <w:lang w:val="de-DE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  <w:lang w:val="de-DE"/>
              </w:rPr>
              <w:t>Internet     http:</w:t>
            </w:r>
            <w:r w:rsidRPr="000D5CB5">
              <w:rPr>
                <w:rFonts w:ascii="Century Gothic" w:hAnsi="Century Gothic"/>
                <w:bCs/>
                <w:smallCaps/>
                <w:sz w:val="22"/>
                <w:szCs w:val="22"/>
                <w:lang w:val="de-DE"/>
              </w:rPr>
              <w:t xml:space="preserve">//                                     </w:t>
            </w:r>
            <w:r w:rsidRPr="000D5CB5">
              <w:rPr>
                <w:rFonts w:ascii="Century Gothic" w:hAnsi="Century Gothic"/>
                <w:smallCaps/>
                <w:sz w:val="22"/>
                <w:szCs w:val="22"/>
                <w:lang w:val="de-DE"/>
              </w:rPr>
              <w:t xml:space="preserve">                          e–</w:t>
            </w:r>
            <w:proofErr w:type="spellStart"/>
            <w:r w:rsidRPr="000D5CB5">
              <w:rPr>
                <w:rFonts w:ascii="Century Gothic" w:hAnsi="Century Gothic"/>
                <w:smallCaps/>
                <w:sz w:val="22"/>
                <w:szCs w:val="22"/>
                <w:lang w:val="de-DE"/>
              </w:rPr>
              <w:t>mail</w:t>
            </w:r>
            <w:proofErr w:type="spellEnd"/>
            <w:r w:rsidRPr="000D5CB5">
              <w:rPr>
                <w:rFonts w:ascii="Century Gothic" w:hAnsi="Century Gothic"/>
                <w:smallCaps/>
                <w:sz w:val="22"/>
                <w:szCs w:val="22"/>
                <w:lang w:val="de-DE"/>
              </w:rPr>
              <w:t>:</w:t>
            </w:r>
            <w:r w:rsidRPr="000D5CB5">
              <w:rPr>
                <w:rFonts w:ascii="Century Gothic" w:hAnsi="Century Gothic"/>
                <w:bCs/>
                <w:sz w:val="22"/>
                <w:szCs w:val="22"/>
                <w:lang w:val="de-DE"/>
              </w:rPr>
              <w:t xml:space="preserve">                           @                             </w:t>
            </w:r>
          </w:p>
          <w:p w:rsidR="00F454E6" w:rsidRPr="000D5CB5" w:rsidRDefault="00F454E6" w:rsidP="007637F5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z w:val="22"/>
                <w:szCs w:val="22"/>
                <w:lang w:val="de-DE"/>
              </w:rPr>
            </w:pPr>
            <w:r w:rsidRPr="000D5CB5">
              <w:rPr>
                <w:rFonts w:ascii="Century Gothic" w:hAnsi="Century Gothic"/>
                <w:smallCaps/>
                <w:sz w:val="22"/>
                <w:szCs w:val="22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0D5CB5">
              <w:rPr>
                <w:rFonts w:ascii="Century Gothic" w:hAnsi="Century Gothic"/>
                <w:smallCaps/>
                <w:sz w:val="22"/>
                <w:szCs w:val="22"/>
                <w:lang w:val="de-DE"/>
              </w:rPr>
              <w:t>Faks</w:t>
            </w:r>
            <w:proofErr w:type="spellEnd"/>
          </w:p>
        </w:tc>
      </w:tr>
    </w:tbl>
    <w:p w:rsidR="00430D50" w:rsidRPr="000D5CB5" w:rsidRDefault="00430D50" w:rsidP="007637F5">
      <w:pPr>
        <w:spacing w:after="0" w:line="240" w:lineRule="auto"/>
        <w:jc w:val="both"/>
        <w:rPr>
          <w:rFonts w:ascii="Century Gothic" w:hAnsi="Century Gothic"/>
          <w:lang w:val="en-US"/>
        </w:rPr>
      </w:pPr>
    </w:p>
    <w:p w:rsidR="00AF4908" w:rsidRPr="00AC13E0" w:rsidRDefault="00AF4908" w:rsidP="00AC13E0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Arial"/>
          <w:bCs/>
        </w:rPr>
      </w:pPr>
      <w:r w:rsidRPr="000D5CB5">
        <w:rPr>
          <w:rFonts w:ascii="Century Gothic" w:hAnsi="Century Gothic"/>
        </w:rPr>
        <w:t>Oferujemy</w:t>
      </w:r>
      <w:r w:rsidRPr="000D5CB5">
        <w:rPr>
          <w:rFonts w:ascii="Century Gothic" w:hAnsi="Century Gothic"/>
          <w:smallCaps/>
        </w:rPr>
        <w:t xml:space="preserve"> </w:t>
      </w:r>
      <w:r w:rsidRPr="000D5CB5">
        <w:rPr>
          <w:rFonts w:ascii="Century Gothic" w:hAnsi="Century Gothic"/>
        </w:rPr>
        <w:t>należyte</w:t>
      </w:r>
      <w:r w:rsidRPr="000D5CB5">
        <w:rPr>
          <w:rFonts w:ascii="Century Gothic" w:hAnsi="Century Gothic"/>
          <w:smallCaps/>
        </w:rPr>
        <w:t xml:space="preserve"> </w:t>
      </w:r>
      <w:r w:rsidRPr="000D5CB5">
        <w:rPr>
          <w:rFonts w:ascii="Century Gothic" w:hAnsi="Century Gothic"/>
        </w:rPr>
        <w:t xml:space="preserve">wykonanie przedmiotu </w:t>
      </w:r>
      <w:proofErr w:type="spellStart"/>
      <w:r w:rsidRPr="000D5CB5">
        <w:rPr>
          <w:rFonts w:ascii="Century Gothic" w:hAnsi="Century Gothic"/>
        </w:rPr>
        <w:t>zamówienia</w:t>
      </w:r>
      <w:proofErr w:type="spellEnd"/>
      <w:r w:rsidRPr="000D5CB5">
        <w:rPr>
          <w:rFonts w:ascii="Century Gothic" w:hAnsi="Century Gothic"/>
          <w:bCs/>
        </w:rPr>
        <w:t xml:space="preserve"> </w:t>
      </w:r>
      <w:r w:rsidR="00921E5A">
        <w:rPr>
          <w:rFonts w:ascii="Century Gothic" w:hAnsi="Century Gothic"/>
          <w:bCs/>
        </w:rPr>
        <w:t>polegającego</w:t>
      </w:r>
      <w:r w:rsidR="00AC13E0">
        <w:rPr>
          <w:rFonts w:ascii="Century Gothic" w:hAnsi="Century Gothic"/>
          <w:bCs/>
        </w:rPr>
        <w:t xml:space="preserve"> na </w:t>
      </w:r>
      <w:r w:rsidR="00AC13E0">
        <w:rPr>
          <w:rFonts w:ascii="Century Gothic" w:hAnsi="Century Gothic" w:cs="Arial"/>
          <w:bCs/>
        </w:rPr>
        <w:t>Całodobowej ochronie fizycznej</w:t>
      </w:r>
      <w:r w:rsidR="00AC13E0" w:rsidRPr="00FB3DFB">
        <w:rPr>
          <w:rFonts w:ascii="Century Gothic" w:hAnsi="Century Gothic" w:cs="Arial"/>
          <w:bCs/>
        </w:rPr>
        <w:t xml:space="preserve"> osób i mienia Centralnego Ośrodka Sportu w Warszawie przy ul. Łazienkowskiej 6a </w:t>
      </w:r>
      <w:r w:rsidR="00AC13E0">
        <w:rPr>
          <w:rFonts w:ascii="Century Gothic" w:hAnsi="Century Gothic" w:cs="Arial"/>
          <w:bCs/>
        </w:rPr>
        <w:t>w okresie 24 miesięcy</w:t>
      </w:r>
      <w:r w:rsidRPr="000D5CB5">
        <w:rPr>
          <w:rFonts w:ascii="Century Gothic" w:hAnsi="Century Gothic"/>
        </w:rPr>
        <w:t>,</w:t>
      </w:r>
      <w:r w:rsidRPr="000D5CB5">
        <w:rPr>
          <w:rFonts w:ascii="Century Gothic" w:hAnsi="Century Gothic"/>
          <w:bCs/>
        </w:rPr>
        <w:t xml:space="preserve"> za łączną cenę: </w:t>
      </w:r>
      <w:r w:rsidRPr="000D5CB5">
        <w:rPr>
          <w:rFonts w:ascii="Century Gothic" w:hAnsi="Century Gothic"/>
        </w:rPr>
        <w:t xml:space="preserve">........................................ </w:t>
      </w:r>
      <w:proofErr w:type="spellStart"/>
      <w:r w:rsidRPr="000D5CB5">
        <w:rPr>
          <w:rFonts w:ascii="Century Gothic" w:hAnsi="Century Gothic"/>
          <w:bCs/>
          <w:smallCaps/>
        </w:rPr>
        <w:t>pln</w:t>
      </w:r>
      <w:proofErr w:type="spellEnd"/>
      <w:r w:rsidRPr="000D5CB5">
        <w:rPr>
          <w:rFonts w:ascii="Century Gothic" w:hAnsi="Century Gothic"/>
        </w:rPr>
        <w:t xml:space="preserve"> (</w:t>
      </w:r>
      <w:r w:rsidRPr="000D5CB5">
        <w:rPr>
          <w:rFonts w:ascii="Century Gothic" w:hAnsi="Century Gothic"/>
          <w:bCs/>
        </w:rPr>
        <w:t>wraz z podatkiem VAT)</w:t>
      </w:r>
      <w:r w:rsidRPr="000D5CB5">
        <w:rPr>
          <w:rFonts w:ascii="Century Gothic" w:hAnsi="Century Gothic"/>
        </w:rPr>
        <w:t>(słownie:..............................................................),</w:t>
      </w:r>
      <w:r w:rsidR="00AC13E0">
        <w:rPr>
          <w:rFonts w:ascii="Century Gothic" w:hAnsi="Century Gothic"/>
        </w:rPr>
        <w:t xml:space="preserve"> </w:t>
      </w:r>
      <w:r w:rsidRPr="000D5CB5">
        <w:rPr>
          <w:rFonts w:ascii="Century Gothic" w:hAnsi="Century Gothic"/>
        </w:rPr>
        <w:t xml:space="preserve">w tym stawka należnego podatku </w:t>
      </w:r>
      <w:r w:rsidRPr="000D5CB5">
        <w:rPr>
          <w:rFonts w:ascii="Century Gothic" w:hAnsi="Century Gothic"/>
          <w:bCs/>
        </w:rPr>
        <w:t xml:space="preserve">VAT: </w:t>
      </w:r>
      <w:r w:rsidRPr="000D5CB5">
        <w:rPr>
          <w:rFonts w:ascii="Century Gothic" w:hAnsi="Century Gothic"/>
        </w:rPr>
        <w:t>.........%.</w:t>
      </w:r>
    </w:p>
    <w:p w:rsidR="00F454E6" w:rsidRPr="000D5CB5" w:rsidRDefault="000D5CB5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Oświadczamy, iż z</w:t>
      </w:r>
      <w:r w:rsidR="00F454E6" w:rsidRPr="000D5CB5">
        <w:rPr>
          <w:rFonts w:ascii="Century Gothic" w:hAnsi="Century Gothic"/>
        </w:rPr>
        <w:t>apoznaliśmy się z zasadami postępowani</w:t>
      </w:r>
      <w:r w:rsidR="00092B94" w:rsidRPr="000D5CB5">
        <w:rPr>
          <w:rFonts w:ascii="Century Gothic" w:hAnsi="Century Gothic"/>
        </w:rPr>
        <w:t xml:space="preserve">a, opisem przedmiotu </w:t>
      </w:r>
      <w:proofErr w:type="spellStart"/>
      <w:r w:rsidR="00092B94" w:rsidRPr="000D5CB5">
        <w:rPr>
          <w:rFonts w:ascii="Century Gothic" w:hAnsi="Century Gothic"/>
        </w:rPr>
        <w:t>zamówienia</w:t>
      </w:r>
      <w:proofErr w:type="spellEnd"/>
      <w:r w:rsidR="00092B94" w:rsidRPr="000D5CB5">
        <w:rPr>
          <w:rFonts w:ascii="Century Gothic" w:hAnsi="Century Gothic"/>
        </w:rPr>
        <w:t xml:space="preserve"> oraz wzorem umowy</w:t>
      </w:r>
      <w:r w:rsidR="00F454E6" w:rsidRPr="000D5CB5">
        <w:rPr>
          <w:rFonts w:ascii="Century Gothic" w:hAnsi="Century Gothic"/>
        </w:rPr>
        <w:t xml:space="preserve"> i nie wnosimy do nich zastrzeżeń.</w:t>
      </w:r>
    </w:p>
    <w:p w:rsidR="00F454E6" w:rsidRDefault="00EC52E5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Oświadczamy</w:t>
      </w:r>
      <w:r>
        <w:rPr>
          <w:rFonts w:ascii="Century Gothic" w:hAnsi="Century Gothic"/>
        </w:rPr>
        <w:t>, iż</w:t>
      </w:r>
      <w:r w:rsidRPr="000D5CB5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w</w:t>
      </w:r>
      <w:r w:rsidR="00F454E6" w:rsidRPr="000D5CB5">
        <w:rPr>
          <w:rFonts w:ascii="Century Gothic" w:hAnsi="Century Gothic"/>
        </w:rPr>
        <w:t xml:space="preserve"> przypadku wyboru naszej oferty zobowiązujemy się do zawarcia umowy</w:t>
      </w:r>
      <w:r w:rsidR="000D5CB5" w:rsidRPr="000D5CB5">
        <w:rPr>
          <w:rFonts w:ascii="Century Gothic" w:hAnsi="Century Gothic"/>
        </w:rPr>
        <w:t>,</w:t>
      </w:r>
      <w:r w:rsidR="00F454E6" w:rsidRPr="000D5CB5">
        <w:rPr>
          <w:rFonts w:ascii="Century Gothic" w:hAnsi="Century Gothic"/>
        </w:rPr>
        <w:t xml:space="preserve"> zgodnej ze wzorem, w miejscu i terminie wskazanym przez Zamawiającego.</w:t>
      </w:r>
    </w:p>
    <w:p w:rsidR="00EC52E5" w:rsidRDefault="00EC52E5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Oświadczamy</w:t>
      </w:r>
      <w:r>
        <w:rPr>
          <w:rFonts w:ascii="Century Gothic" w:hAnsi="Century Gothic"/>
        </w:rPr>
        <w:t>, iż niniejsza oferta jest ważna przez 30 dni</w:t>
      </w:r>
      <w:r w:rsidR="00C730A3">
        <w:rPr>
          <w:rFonts w:ascii="Century Gothic" w:hAnsi="Century Gothic"/>
        </w:rPr>
        <w:t xml:space="preserve"> od dnia otwarcia ofert</w:t>
      </w:r>
      <w:r>
        <w:rPr>
          <w:rFonts w:ascii="Century Gothic" w:hAnsi="Century Gothic"/>
        </w:rPr>
        <w:t>.</w:t>
      </w:r>
    </w:p>
    <w:p w:rsidR="00EC52E5" w:rsidRDefault="00EC52E5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Oświadczamy</w:t>
      </w:r>
      <w:r>
        <w:rPr>
          <w:rFonts w:ascii="Century Gothic" w:hAnsi="Century Gothic"/>
        </w:rPr>
        <w:t xml:space="preserve"> iż, przedmiot </w:t>
      </w:r>
      <w:proofErr w:type="spellStart"/>
      <w:r>
        <w:rPr>
          <w:rFonts w:ascii="Century Gothic" w:hAnsi="Century Gothic"/>
        </w:rPr>
        <w:t>zamówienia</w:t>
      </w:r>
      <w:proofErr w:type="spellEnd"/>
      <w:r>
        <w:rPr>
          <w:rFonts w:ascii="Century Gothic" w:hAnsi="Century Gothic"/>
        </w:rPr>
        <w:t xml:space="preserve"> będą wykonywać osoby zatrudnione na umowę o pracę w pełnym wymiarze czasu pracy</w:t>
      </w:r>
      <w:r w:rsidR="008D4B61">
        <w:rPr>
          <w:rFonts w:ascii="Century Gothic" w:hAnsi="Century Gothic"/>
        </w:rPr>
        <w:t xml:space="preserve">, oraz posiadają </w:t>
      </w:r>
      <w:r>
        <w:rPr>
          <w:rFonts w:ascii="Century Gothic" w:hAnsi="Century Gothic"/>
        </w:rPr>
        <w:t>.</w:t>
      </w:r>
    </w:p>
    <w:p w:rsidR="00F34042" w:rsidRDefault="00F34042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Oświadczamy</w:t>
      </w:r>
      <w:r>
        <w:rPr>
          <w:rFonts w:ascii="Century Gothic" w:hAnsi="Century Gothic"/>
        </w:rPr>
        <w:t xml:space="preserve"> iż zapoznaliśmy się z istotnymi warunkami </w:t>
      </w:r>
      <w:proofErr w:type="spellStart"/>
      <w:r>
        <w:rPr>
          <w:rFonts w:ascii="Century Gothic" w:hAnsi="Century Gothic"/>
        </w:rPr>
        <w:t>zamówienia</w:t>
      </w:r>
      <w:proofErr w:type="spellEnd"/>
      <w:r>
        <w:rPr>
          <w:rFonts w:ascii="Century Gothic" w:hAnsi="Century Gothic"/>
        </w:rPr>
        <w:t xml:space="preserve"> i nie wnosimy zastrzeżeń,</w:t>
      </w:r>
    </w:p>
    <w:p w:rsidR="00B17B0C" w:rsidRPr="00B17B0C" w:rsidRDefault="00F34042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Oświadczamy iż, akceptujemy przekazany wzór umowy stanowiący załącznik Nr </w:t>
      </w:r>
      <w:r w:rsidR="00B17B0C">
        <w:rPr>
          <w:rFonts w:ascii="Century Gothic" w:hAnsi="Century Gothic"/>
        </w:rPr>
        <w:t>6</w:t>
      </w:r>
    </w:p>
    <w:p w:rsidR="00F34042" w:rsidRDefault="00F34042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Przedmiot </w:t>
      </w:r>
      <w:proofErr w:type="spellStart"/>
      <w:r>
        <w:rPr>
          <w:rFonts w:ascii="Century Gothic" w:hAnsi="Century Gothic"/>
        </w:rPr>
        <w:t>zamówienia</w:t>
      </w:r>
      <w:proofErr w:type="spellEnd"/>
      <w:r>
        <w:rPr>
          <w:rFonts w:ascii="Century Gothic" w:hAnsi="Century Gothic"/>
        </w:rPr>
        <w:t xml:space="preserve"> wykonamy sami / z udziałem podwykonawców*</w:t>
      </w:r>
    </w:p>
    <w:p w:rsidR="00F34042" w:rsidRPr="004D3A6A" w:rsidRDefault="00F34042" w:rsidP="00F34042">
      <w:pPr>
        <w:spacing w:after="0" w:line="240" w:lineRule="auto"/>
        <w:jc w:val="both"/>
        <w:rPr>
          <w:rFonts w:ascii="Century Gothic" w:eastAsia="Times New Roman" w:hAnsi="Century Gothic"/>
          <w:lang w:eastAsia="pl-PL"/>
        </w:rPr>
      </w:pPr>
      <w:r>
        <w:rPr>
          <w:rFonts w:ascii="Century Gothic" w:hAnsi="Century Gothic"/>
        </w:rPr>
        <w:t xml:space="preserve"> </w:t>
      </w:r>
      <w:r w:rsidRPr="004D3A6A">
        <w:rPr>
          <w:rFonts w:ascii="Century Gothic" w:eastAsia="Times New Roman" w:hAnsi="Century Gothic"/>
          <w:lang w:eastAsia="pl-PL"/>
        </w:rPr>
        <w:t xml:space="preserve">Podwykonawcom zostaną powierzone do wykonania następujące zakresy </w:t>
      </w:r>
      <w:proofErr w:type="spellStart"/>
      <w:r w:rsidRPr="004D3A6A">
        <w:rPr>
          <w:rFonts w:ascii="Century Gothic" w:eastAsia="Times New Roman" w:hAnsi="Century Gothic"/>
          <w:lang w:eastAsia="pl-PL"/>
        </w:rPr>
        <w:t>zamówienia</w:t>
      </w:r>
      <w:proofErr w:type="spellEnd"/>
      <w:r w:rsidRPr="004D3A6A">
        <w:rPr>
          <w:rFonts w:ascii="Century Gothic" w:eastAsia="Times New Roman" w:hAnsi="Century Gothic"/>
          <w:lang w:eastAsia="pl-PL"/>
        </w:rPr>
        <w:t>:</w:t>
      </w:r>
    </w:p>
    <w:p w:rsidR="00937407" w:rsidRDefault="00937407" w:rsidP="00940EA3">
      <w:pPr>
        <w:spacing w:after="0" w:line="240" w:lineRule="auto"/>
        <w:ind w:left="851"/>
        <w:jc w:val="both"/>
        <w:rPr>
          <w:rFonts w:ascii="Century Gothic" w:eastAsia="Times New Roman" w:hAnsi="Century Gothic"/>
          <w:lang w:eastAsia="pl-PL"/>
        </w:rPr>
      </w:pPr>
    </w:p>
    <w:p w:rsidR="00F34042" w:rsidRPr="004D3A6A" w:rsidRDefault="00F34042" w:rsidP="00940EA3">
      <w:pPr>
        <w:spacing w:after="0" w:line="240" w:lineRule="auto"/>
        <w:ind w:left="851"/>
        <w:jc w:val="both"/>
        <w:rPr>
          <w:rFonts w:ascii="Century Gothic" w:eastAsia="Times New Roman" w:hAnsi="Century Gothic"/>
          <w:lang w:eastAsia="pl-PL"/>
        </w:rPr>
      </w:pPr>
      <w:r w:rsidRPr="004D3A6A">
        <w:rPr>
          <w:rFonts w:ascii="Century Gothic" w:eastAsia="Times New Roman" w:hAnsi="Century Gothic"/>
          <w:lang w:eastAsia="pl-PL"/>
        </w:rPr>
        <w:t>1..............................................................</w:t>
      </w:r>
      <w:r>
        <w:rPr>
          <w:rFonts w:ascii="Century Gothic" w:eastAsia="Times New Roman" w:hAnsi="Century Gothic"/>
          <w:lang w:eastAsia="pl-PL"/>
        </w:rPr>
        <w:t xml:space="preserve"> - </w:t>
      </w:r>
      <w:r w:rsidRPr="004D3A6A">
        <w:rPr>
          <w:rFonts w:ascii="Century Gothic" w:eastAsia="Times New Roman" w:hAnsi="Century Gothic"/>
          <w:lang w:eastAsia="pl-PL"/>
        </w:rPr>
        <w:t>..................................................................</w:t>
      </w:r>
    </w:p>
    <w:p w:rsidR="00937407" w:rsidRDefault="00F34042" w:rsidP="00940EA3">
      <w:pPr>
        <w:spacing w:after="0" w:line="240" w:lineRule="auto"/>
        <w:ind w:left="851"/>
        <w:jc w:val="both"/>
        <w:rPr>
          <w:rFonts w:ascii="Century Gothic" w:eastAsia="Times New Roman" w:hAnsi="Century Gothic"/>
          <w:lang w:eastAsia="pl-PL"/>
        </w:rPr>
      </w:pPr>
      <w:r w:rsidRPr="004D3A6A">
        <w:rPr>
          <w:rFonts w:ascii="Century Gothic" w:eastAsia="Times New Roman" w:hAnsi="Century Gothic"/>
          <w:lang w:eastAsia="pl-PL"/>
        </w:rPr>
        <w:t xml:space="preserve">                </w:t>
      </w:r>
      <w:r>
        <w:rPr>
          <w:rFonts w:ascii="Century Gothic" w:eastAsia="Times New Roman" w:hAnsi="Century Gothic"/>
          <w:lang w:eastAsia="pl-PL"/>
        </w:rPr>
        <w:t>(nazwa firmy podwykonawcy)</w:t>
      </w:r>
      <w:r w:rsidRPr="004D3A6A">
        <w:rPr>
          <w:rFonts w:ascii="Century Gothic" w:eastAsia="Times New Roman" w:hAnsi="Century Gothic"/>
          <w:lang w:eastAsia="pl-PL"/>
        </w:rPr>
        <w:t xml:space="preserve">                 (</w:t>
      </w:r>
      <w:r>
        <w:rPr>
          <w:rFonts w:ascii="Century Gothic" w:eastAsia="Times New Roman" w:hAnsi="Century Gothic"/>
          <w:i/>
          <w:lang w:eastAsia="pl-PL"/>
        </w:rPr>
        <w:t>wyszczególnić zakres)</w:t>
      </w:r>
      <w:r w:rsidRPr="004D3A6A">
        <w:rPr>
          <w:rFonts w:ascii="Century Gothic" w:eastAsia="Times New Roman" w:hAnsi="Century Gothic"/>
          <w:lang w:eastAsia="pl-PL"/>
        </w:rPr>
        <w:t xml:space="preserve"> </w:t>
      </w:r>
    </w:p>
    <w:p w:rsidR="00937407" w:rsidRDefault="00937407" w:rsidP="00940EA3">
      <w:pPr>
        <w:spacing w:after="0" w:line="240" w:lineRule="auto"/>
        <w:ind w:left="851"/>
        <w:jc w:val="both"/>
        <w:rPr>
          <w:rFonts w:ascii="Century Gothic" w:eastAsia="Times New Roman" w:hAnsi="Century Gothic"/>
          <w:lang w:eastAsia="pl-PL"/>
        </w:rPr>
      </w:pPr>
    </w:p>
    <w:p w:rsidR="00F34042" w:rsidRPr="00F34042" w:rsidRDefault="00F34042" w:rsidP="00940EA3">
      <w:pPr>
        <w:spacing w:after="0" w:line="240" w:lineRule="auto"/>
        <w:ind w:left="851"/>
        <w:jc w:val="both"/>
        <w:rPr>
          <w:rFonts w:ascii="Century Gothic" w:eastAsia="Times New Roman" w:hAnsi="Century Gothic"/>
          <w:i/>
          <w:lang w:eastAsia="pl-PL"/>
        </w:rPr>
      </w:pPr>
      <w:r w:rsidRPr="004D3A6A">
        <w:rPr>
          <w:rFonts w:ascii="Century Gothic" w:eastAsia="Times New Roman" w:hAnsi="Century Gothic"/>
          <w:lang w:eastAsia="pl-PL"/>
        </w:rPr>
        <w:t>2...............................................................</w:t>
      </w:r>
      <w:r>
        <w:rPr>
          <w:rFonts w:ascii="Century Gothic" w:eastAsia="Times New Roman" w:hAnsi="Century Gothic"/>
          <w:lang w:eastAsia="pl-PL"/>
        </w:rPr>
        <w:t xml:space="preserve"> - </w:t>
      </w:r>
      <w:r w:rsidRPr="004D3A6A">
        <w:rPr>
          <w:rFonts w:ascii="Century Gothic" w:eastAsia="Times New Roman" w:hAnsi="Century Gothic"/>
          <w:lang w:eastAsia="pl-PL"/>
        </w:rPr>
        <w:t>..................................................................</w:t>
      </w:r>
    </w:p>
    <w:p w:rsidR="00F34042" w:rsidRPr="004D3A6A" w:rsidRDefault="00F34042" w:rsidP="00940EA3">
      <w:pPr>
        <w:spacing w:after="0" w:line="240" w:lineRule="auto"/>
        <w:ind w:left="851"/>
        <w:jc w:val="both"/>
        <w:rPr>
          <w:rFonts w:ascii="Century Gothic" w:eastAsia="Times New Roman" w:hAnsi="Century Gothic"/>
          <w:i/>
          <w:lang w:eastAsia="pl-PL"/>
        </w:rPr>
      </w:pPr>
      <w:r w:rsidRPr="004D3A6A">
        <w:rPr>
          <w:rFonts w:ascii="Century Gothic" w:eastAsia="Times New Roman" w:hAnsi="Century Gothic"/>
          <w:i/>
          <w:lang w:eastAsia="pl-PL"/>
        </w:rPr>
        <w:t xml:space="preserve">                 </w:t>
      </w:r>
      <w:r>
        <w:rPr>
          <w:rFonts w:ascii="Century Gothic" w:eastAsia="Times New Roman" w:hAnsi="Century Gothic"/>
          <w:lang w:eastAsia="pl-PL"/>
        </w:rPr>
        <w:t>(nazwa firmy podwykonawcy)</w:t>
      </w:r>
      <w:r w:rsidRPr="004D3A6A">
        <w:rPr>
          <w:rFonts w:ascii="Century Gothic" w:eastAsia="Times New Roman" w:hAnsi="Century Gothic"/>
          <w:i/>
          <w:lang w:eastAsia="pl-PL"/>
        </w:rPr>
        <w:t xml:space="preserve">                </w:t>
      </w:r>
      <w:r>
        <w:rPr>
          <w:rFonts w:ascii="Century Gothic" w:eastAsia="Times New Roman" w:hAnsi="Century Gothic"/>
          <w:i/>
          <w:lang w:eastAsia="pl-PL"/>
        </w:rPr>
        <w:t>(wyszczególnić zakres</w:t>
      </w:r>
      <w:r w:rsidRPr="004D3A6A">
        <w:rPr>
          <w:rFonts w:ascii="Century Gothic" w:eastAsia="Times New Roman" w:hAnsi="Century Gothic"/>
          <w:i/>
          <w:lang w:eastAsia="pl-PL"/>
        </w:rPr>
        <w:t>)</w:t>
      </w:r>
    </w:p>
    <w:p w:rsidR="00F34042" w:rsidRDefault="00F34042" w:rsidP="00F34042">
      <w:pPr>
        <w:suppressAutoHyphens w:val="0"/>
        <w:spacing w:after="0" w:line="240" w:lineRule="auto"/>
        <w:jc w:val="both"/>
        <w:rPr>
          <w:rFonts w:ascii="Century Gothic" w:hAnsi="Century Gothic"/>
        </w:rPr>
      </w:pPr>
    </w:p>
    <w:p w:rsidR="00F454E6" w:rsidRPr="00937407" w:rsidRDefault="00F454E6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Do kontaktu z naszej strony upoważniamy:</w:t>
      </w:r>
    </w:p>
    <w:p w:rsidR="00937407" w:rsidRDefault="00937407" w:rsidP="00937407">
      <w:pPr>
        <w:spacing w:after="0" w:line="240" w:lineRule="auto"/>
        <w:ind w:left="360"/>
        <w:jc w:val="both"/>
        <w:rPr>
          <w:rFonts w:ascii="Century Gothic" w:hAnsi="Century Gothic"/>
        </w:rPr>
      </w:pPr>
    </w:p>
    <w:p w:rsidR="00937407" w:rsidRPr="000D5CB5" w:rsidRDefault="00F454E6" w:rsidP="00937407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a/ ................................................................................, tel. .................................................</w:t>
      </w:r>
    </w:p>
    <w:p w:rsidR="00F454E6" w:rsidRPr="000D5CB5" w:rsidRDefault="00092B94" w:rsidP="00FD2901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Do niniejszej oferty</w:t>
      </w:r>
      <w:r w:rsidR="00F454E6" w:rsidRPr="000D5CB5">
        <w:rPr>
          <w:rFonts w:ascii="Century Gothic" w:hAnsi="Century Gothic"/>
        </w:rPr>
        <w:t xml:space="preserve"> załączamy: </w:t>
      </w:r>
    </w:p>
    <w:p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a/ .........................................................................................................................................</w:t>
      </w:r>
    </w:p>
    <w:p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b/ .........................................................................................................................................</w:t>
      </w:r>
    </w:p>
    <w:p w:rsidR="00B17B0C" w:rsidRDefault="00F454E6" w:rsidP="00937407">
      <w:pPr>
        <w:spacing w:after="0" w:line="240" w:lineRule="auto"/>
        <w:ind w:left="360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c/ ..........................................................................................................................................</w:t>
      </w:r>
    </w:p>
    <w:p w:rsidR="00B17B0C" w:rsidRDefault="00B17B0C" w:rsidP="007637F5">
      <w:pPr>
        <w:spacing w:after="0" w:line="240" w:lineRule="auto"/>
        <w:ind w:left="800"/>
        <w:jc w:val="both"/>
        <w:rPr>
          <w:rFonts w:ascii="Century Gothic" w:hAnsi="Century Gothic"/>
        </w:rPr>
      </w:pPr>
    </w:p>
    <w:p w:rsidR="00B17B0C" w:rsidRDefault="00B17B0C" w:rsidP="00B17B0C">
      <w:pPr>
        <w:spacing w:after="0" w:line="240" w:lineRule="auto"/>
        <w:jc w:val="both"/>
        <w:rPr>
          <w:rFonts w:ascii="Century Gothic" w:hAnsi="Century Gothic"/>
        </w:rPr>
      </w:pPr>
      <w:r w:rsidRPr="000D5CB5">
        <w:rPr>
          <w:rFonts w:ascii="Century Gothic" w:hAnsi="Century Gothic"/>
        </w:rPr>
        <w:t>................................</w:t>
      </w:r>
      <w:r>
        <w:rPr>
          <w:rFonts w:ascii="Century Gothic" w:hAnsi="Century Gothic"/>
        </w:rPr>
        <w:t>..... dn. ................ 2017</w:t>
      </w:r>
      <w:r w:rsidRPr="000D5CB5">
        <w:rPr>
          <w:rFonts w:ascii="Century Gothic" w:hAnsi="Century Gothic"/>
        </w:rPr>
        <w:t xml:space="preserve"> r.                               </w:t>
      </w:r>
    </w:p>
    <w:p w:rsidR="00B17B0C" w:rsidRPr="000D5CB5" w:rsidRDefault="00B17B0C" w:rsidP="00B17B0C">
      <w:pPr>
        <w:spacing w:after="0" w:line="240" w:lineRule="auto"/>
        <w:ind w:left="1416" w:firstLine="708"/>
        <w:rPr>
          <w:rFonts w:ascii="Century Gothic" w:hAnsi="Century Gothic"/>
          <w:i/>
          <w:smallCaps/>
        </w:rPr>
        <w:sectPr w:rsidR="00B17B0C" w:rsidRPr="000D5CB5">
          <w:footerReference w:type="default" r:id="rId10"/>
          <w:headerReference w:type="first" r:id="rId11"/>
          <w:pgSz w:w="11905" w:h="16837"/>
          <w:pgMar w:top="909" w:right="1134" w:bottom="1077" w:left="1141" w:header="708" w:footer="708" w:gutter="0"/>
          <w:cols w:space="60"/>
          <w:noEndnote/>
          <w:titlePg/>
        </w:sectPr>
      </w:pPr>
      <w:r w:rsidRPr="000D5CB5">
        <w:rPr>
          <w:rFonts w:ascii="Century Gothic" w:hAnsi="Century Gothic"/>
          <w:i/>
        </w:rPr>
        <w:t>podpis/-y upełnomocnionego/-</w:t>
      </w:r>
      <w:proofErr w:type="spellStart"/>
      <w:r w:rsidRPr="000D5CB5">
        <w:rPr>
          <w:rFonts w:ascii="Century Gothic" w:hAnsi="Century Gothic"/>
          <w:i/>
        </w:rPr>
        <w:t>ych</w:t>
      </w:r>
      <w:proofErr w:type="spellEnd"/>
      <w:r w:rsidRPr="000D5CB5">
        <w:rPr>
          <w:rFonts w:ascii="Century Gothic" w:hAnsi="Century Gothic"/>
          <w:i/>
        </w:rPr>
        <w:t xml:space="preserve"> przedstawiciela/-i </w:t>
      </w:r>
      <w:r w:rsidRPr="000D5CB5">
        <w:rPr>
          <w:rFonts w:ascii="Century Gothic" w:hAnsi="Century Gothic"/>
          <w:i/>
          <w:smallCaps/>
        </w:rPr>
        <w:t>wykonawcy</w:t>
      </w:r>
    </w:p>
    <w:p w:rsidR="00B17B0C" w:rsidRDefault="00B17B0C" w:rsidP="007637F5">
      <w:pPr>
        <w:spacing w:after="0" w:line="240" w:lineRule="auto"/>
        <w:jc w:val="both"/>
        <w:rPr>
          <w:rFonts w:ascii="Century Gothic" w:hAnsi="Century Gothic"/>
        </w:rPr>
      </w:pPr>
    </w:p>
    <w:p w:rsidR="00F454E6" w:rsidRPr="000D5CB5" w:rsidRDefault="00F34042" w:rsidP="007637F5">
      <w:pPr>
        <w:spacing w:after="0" w:line="24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Załącznik nr 2</w:t>
      </w:r>
    </w:p>
    <w:p w:rsidR="00F454E6" w:rsidRPr="000D5CB5" w:rsidRDefault="00F454E6" w:rsidP="007637F5">
      <w:pPr>
        <w:spacing w:after="0" w:line="240" w:lineRule="auto"/>
        <w:rPr>
          <w:rFonts w:ascii="Century Gothic" w:hAnsi="Century Gothic"/>
        </w:rPr>
      </w:pPr>
    </w:p>
    <w:p w:rsidR="00F454E6" w:rsidRPr="000D5CB5" w:rsidRDefault="00F454E6" w:rsidP="007637F5">
      <w:pPr>
        <w:spacing w:after="0" w:line="240" w:lineRule="auto"/>
        <w:rPr>
          <w:rFonts w:ascii="Century Gothic" w:hAnsi="Century Gothic"/>
        </w:rPr>
      </w:pPr>
    </w:p>
    <w:p w:rsidR="00F454E6" w:rsidRPr="000D5CB5" w:rsidRDefault="00F454E6" w:rsidP="007637F5">
      <w:pPr>
        <w:spacing w:after="0" w:line="240" w:lineRule="auto"/>
        <w:rPr>
          <w:rFonts w:ascii="Century Gothic" w:hAnsi="Century Gothic"/>
        </w:rPr>
      </w:pPr>
    </w:p>
    <w:p w:rsidR="00F454E6" w:rsidRPr="000D5CB5" w:rsidRDefault="00937407" w:rsidP="00F34042">
      <w:pPr>
        <w:suppressAutoHyphens w:val="0"/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</w:t>
      </w:r>
    </w:p>
    <w:p w:rsidR="00F454E6" w:rsidRPr="00937407" w:rsidRDefault="00F454E6" w:rsidP="007637F5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bCs/>
          <w:i/>
          <w:sz w:val="18"/>
          <w:szCs w:val="18"/>
        </w:rPr>
      </w:pPr>
      <w:r w:rsidRPr="00937407">
        <w:rPr>
          <w:rFonts w:ascii="Century Gothic" w:hAnsi="Century Gothic"/>
          <w:b w:val="0"/>
          <w:i/>
          <w:iCs/>
          <w:sz w:val="18"/>
          <w:szCs w:val="18"/>
        </w:rPr>
        <w:t xml:space="preserve">nazwa  (imię i nazwisko)  oraz  adres  lub  pieczęć  </w:t>
      </w:r>
      <w:r w:rsidRPr="00937407">
        <w:rPr>
          <w:rFonts w:ascii="Century Gothic" w:hAnsi="Century Gothic"/>
          <w:b w:val="0"/>
          <w:i/>
          <w:iCs/>
          <w:smallCaps/>
          <w:sz w:val="18"/>
          <w:szCs w:val="18"/>
        </w:rPr>
        <w:t>wykonawcy</w:t>
      </w:r>
    </w:p>
    <w:tbl>
      <w:tblPr>
        <w:tblW w:w="956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62"/>
        <w:gridCol w:w="4098"/>
      </w:tblGrid>
      <w:tr w:rsidR="00F454E6" w:rsidRPr="000D5CB5" w:rsidTr="00A636B6">
        <w:trPr>
          <w:trHeight w:val="826"/>
        </w:trPr>
        <w:tc>
          <w:tcPr>
            <w:tcW w:w="5462" w:type="dxa"/>
            <w:tcBorders>
              <w:top w:val="nil"/>
              <w:left w:val="nil"/>
              <w:bottom w:val="nil"/>
              <w:right w:val="nil"/>
            </w:tcBorders>
          </w:tcPr>
          <w:p w:rsidR="00F454E6" w:rsidRPr="000D5CB5" w:rsidRDefault="00F454E6" w:rsidP="007637F5">
            <w:pPr>
              <w:spacing w:after="0" w:line="240" w:lineRule="auto"/>
              <w:jc w:val="both"/>
              <w:rPr>
                <w:rFonts w:ascii="Century Gothic" w:hAnsi="Century Gothic"/>
                <w:bCs/>
              </w:rPr>
            </w:pPr>
          </w:p>
          <w:p w:rsidR="00F454E6" w:rsidRPr="000D5CB5" w:rsidRDefault="00F454E6" w:rsidP="007637F5">
            <w:pPr>
              <w:spacing w:after="0" w:line="240" w:lineRule="auto"/>
              <w:jc w:val="both"/>
              <w:rPr>
                <w:rFonts w:ascii="Century Gothic" w:hAnsi="Century Gothic"/>
                <w:bCs/>
              </w:rPr>
            </w:pPr>
          </w:p>
          <w:p w:rsidR="00F454E6" w:rsidRPr="000D5CB5" w:rsidRDefault="00F454E6" w:rsidP="007637F5">
            <w:pPr>
              <w:spacing w:after="0" w:line="240" w:lineRule="auto"/>
              <w:jc w:val="both"/>
              <w:rPr>
                <w:rFonts w:ascii="Century Gothic" w:hAnsi="Century Gothic"/>
                <w:bCs/>
              </w:rPr>
            </w:pPr>
          </w:p>
          <w:p w:rsidR="00F454E6" w:rsidRPr="000D5CB5" w:rsidRDefault="00F454E6" w:rsidP="007637F5">
            <w:pPr>
              <w:spacing w:after="0" w:line="240" w:lineRule="auto"/>
              <w:jc w:val="center"/>
              <w:rPr>
                <w:rFonts w:ascii="Century Gothic" w:hAnsi="Century Gothic"/>
                <w:bCs/>
                <w:i/>
                <w:iCs/>
              </w:rPr>
            </w:pP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454E6" w:rsidRPr="000D5CB5" w:rsidRDefault="00F454E6" w:rsidP="007637F5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Cs/>
              </w:rPr>
            </w:pPr>
          </w:p>
          <w:p w:rsidR="00F454E6" w:rsidRPr="000D5CB5" w:rsidRDefault="00F454E6" w:rsidP="007637F5">
            <w:pPr>
              <w:spacing w:after="0" w:line="240" w:lineRule="auto"/>
              <w:jc w:val="center"/>
              <w:rPr>
                <w:rFonts w:ascii="Century Gothic" w:hAnsi="Century Gothic"/>
                <w:i/>
                <w:iCs/>
              </w:rPr>
            </w:pPr>
            <w:r w:rsidRPr="000D5CB5">
              <w:rPr>
                <w:rFonts w:ascii="Century Gothic" w:hAnsi="Century Gothic"/>
                <w:bCs/>
              </w:rPr>
              <w:t>W Y K A Z   USŁUG</w:t>
            </w:r>
          </w:p>
          <w:p w:rsidR="00F454E6" w:rsidRPr="000D5CB5" w:rsidRDefault="00F454E6" w:rsidP="007637F5">
            <w:pPr>
              <w:spacing w:after="0" w:line="240" w:lineRule="auto"/>
              <w:jc w:val="center"/>
              <w:outlineLvl w:val="0"/>
              <w:rPr>
                <w:rFonts w:ascii="Century Gothic" w:hAnsi="Century Gothic"/>
                <w:bCs/>
              </w:rPr>
            </w:pPr>
          </w:p>
        </w:tc>
      </w:tr>
    </w:tbl>
    <w:p w:rsidR="000D5CB5" w:rsidRDefault="000D5CB5" w:rsidP="007637F5">
      <w:pPr>
        <w:spacing w:after="0" w:line="240" w:lineRule="auto"/>
        <w:ind w:firstLine="708"/>
        <w:jc w:val="both"/>
        <w:rPr>
          <w:rFonts w:ascii="Century Gothic" w:hAnsi="Century Gothic"/>
        </w:rPr>
      </w:pPr>
    </w:p>
    <w:p w:rsidR="00F454E6" w:rsidRPr="000D5CB5" w:rsidRDefault="00430D50" w:rsidP="007637F5">
      <w:pPr>
        <w:spacing w:after="0" w:line="240" w:lineRule="auto"/>
        <w:ind w:firstLine="708"/>
        <w:jc w:val="both"/>
        <w:rPr>
          <w:rStyle w:val="FontStyle41"/>
          <w:rFonts w:ascii="Century Gothic" w:hAnsi="Century Gothic"/>
          <w:sz w:val="22"/>
          <w:szCs w:val="22"/>
        </w:rPr>
      </w:pPr>
      <w:r w:rsidRPr="000D5CB5">
        <w:rPr>
          <w:rFonts w:ascii="Century Gothic" w:hAnsi="Century Gothic"/>
        </w:rPr>
        <w:t>O</w:t>
      </w:r>
      <w:r w:rsidR="00F454E6" w:rsidRPr="000D5CB5">
        <w:rPr>
          <w:rFonts w:ascii="Century Gothic" w:hAnsi="Century Gothic"/>
        </w:rPr>
        <w:t>świadczam/-y, że jestem osobą (albo reprezentuję/</w:t>
      </w:r>
      <w:proofErr w:type="spellStart"/>
      <w:r w:rsidR="00F454E6" w:rsidRPr="000D5CB5">
        <w:rPr>
          <w:rFonts w:ascii="Century Gothic" w:hAnsi="Century Gothic"/>
        </w:rPr>
        <w:t>-em</w:t>
      </w:r>
      <w:proofErr w:type="spellEnd"/>
      <w:r w:rsidR="00F454E6" w:rsidRPr="000D5CB5">
        <w:rPr>
          <w:rFonts w:ascii="Century Gothic" w:hAnsi="Century Gothic"/>
        </w:rPr>
        <w:t xml:space="preserve">y podmiot), który </w:t>
      </w:r>
      <w:r w:rsidR="00F454E6" w:rsidRPr="000D5CB5">
        <w:rPr>
          <w:rFonts w:ascii="Century Gothic" w:hAnsi="Century Gothic" w:cs="Arial"/>
        </w:rPr>
        <w:t>wykonał</w:t>
      </w:r>
      <w:r w:rsidR="00606A68">
        <w:rPr>
          <w:rFonts w:ascii="Century Gothic" w:hAnsi="Century Gothic" w:cs="Arial"/>
        </w:rPr>
        <w:t xml:space="preserve"> lub wykonuje</w:t>
      </w:r>
      <w:r w:rsidR="00F454E6" w:rsidRPr="000D5CB5">
        <w:rPr>
          <w:rFonts w:ascii="Century Gothic" w:hAnsi="Century Gothic"/>
          <w:color w:val="000000"/>
        </w:rPr>
        <w:t>, w okresie ostatnich trzech lat przed upływem terminu składan</w:t>
      </w:r>
      <w:r w:rsidR="00F454E6" w:rsidRPr="000D5CB5">
        <w:rPr>
          <w:rFonts w:ascii="Century Gothic" w:hAnsi="Century Gothic" w:cs="Arial"/>
        </w:rPr>
        <w:t>ia ofert</w:t>
      </w:r>
      <w:r w:rsidR="00F454E6" w:rsidRPr="000D5CB5">
        <w:rPr>
          <w:rStyle w:val="FontStyle41"/>
          <w:rFonts w:ascii="Century Gothic" w:hAnsi="Century Gothic"/>
          <w:sz w:val="22"/>
          <w:szCs w:val="22"/>
        </w:rPr>
        <w:t>, a jeśli okres jego działalności jest krótszy - w tym okresie następujące usługi:</w:t>
      </w:r>
    </w:p>
    <w:p w:rsidR="00F454E6" w:rsidRPr="000D5CB5" w:rsidRDefault="00F454E6" w:rsidP="007637F5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</w:rPr>
      </w:pPr>
    </w:p>
    <w:tbl>
      <w:tblPr>
        <w:tblW w:w="48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1"/>
        <w:gridCol w:w="2803"/>
        <w:gridCol w:w="1453"/>
        <w:gridCol w:w="1324"/>
        <w:gridCol w:w="1865"/>
        <w:gridCol w:w="1590"/>
      </w:tblGrid>
      <w:tr w:rsidR="00E72413" w:rsidRPr="000D5CB5" w:rsidTr="00E07628">
        <w:trPr>
          <w:cantSplit/>
          <w:trHeight w:val="2455"/>
          <w:jc w:val="center"/>
        </w:trPr>
        <w:tc>
          <w:tcPr>
            <w:tcW w:w="242" w:type="pct"/>
            <w:shd w:val="pct5" w:color="auto" w:fill="auto"/>
            <w:vAlign w:val="center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Lp.</w:t>
            </w:r>
          </w:p>
        </w:tc>
        <w:tc>
          <w:tcPr>
            <w:tcW w:w="1476" w:type="pct"/>
            <w:shd w:val="pct5" w:color="auto" w:fill="auto"/>
            <w:textDirection w:val="btLr"/>
            <w:vAlign w:val="center"/>
          </w:tcPr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Rodzaj usługi</w:t>
            </w:r>
          </w:p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(opis zakresu)</w:t>
            </w:r>
          </w:p>
        </w:tc>
        <w:tc>
          <w:tcPr>
            <w:tcW w:w="765" w:type="pct"/>
            <w:shd w:val="pct5" w:color="auto" w:fill="auto"/>
            <w:textDirection w:val="btLr"/>
            <w:vAlign w:val="center"/>
          </w:tcPr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Wartość wykonanych lub wykonywanych usług</w:t>
            </w:r>
          </w:p>
        </w:tc>
        <w:tc>
          <w:tcPr>
            <w:tcW w:w="697" w:type="pct"/>
            <w:shd w:val="pct5" w:color="auto" w:fill="auto"/>
            <w:textDirection w:val="btLr"/>
            <w:vAlign w:val="center"/>
          </w:tcPr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Okres realizacji usługi wskazanej  do referencji w kol. 2 (</w:t>
            </w:r>
            <w:proofErr w:type="spellStart"/>
            <w:r w:rsidRPr="000D5CB5">
              <w:rPr>
                <w:rFonts w:ascii="Century Gothic" w:hAnsi="Century Gothic"/>
              </w:rPr>
              <w:t>od…-do</w:t>
            </w:r>
            <w:proofErr w:type="spellEnd"/>
            <w:r w:rsidRPr="000D5CB5">
              <w:rPr>
                <w:rFonts w:ascii="Century Gothic" w:hAnsi="Century Gothic"/>
              </w:rPr>
              <w:t xml:space="preserve">…) </w:t>
            </w:r>
          </w:p>
        </w:tc>
        <w:tc>
          <w:tcPr>
            <w:tcW w:w="982" w:type="pct"/>
            <w:shd w:val="pct5" w:color="auto" w:fill="auto"/>
            <w:textDirection w:val="btLr"/>
            <w:vAlign w:val="center"/>
          </w:tcPr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Miejsce wykonania</w:t>
            </w:r>
          </w:p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(dane teleadresowe)</w:t>
            </w:r>
          </w:p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Nazwa oraz adres Zamawiającego</w:t>
            </w:r>
          </w:p>
        </w:tc>
        <w:tc>
          <w:tcPr>
            <w:tcW w:w="837" w:type="pct"/>
            <w:shd w:val="pct5" w:color="auto" w:fill="auto"/>
            <w:textDirection w:val="btLr"/>
          </w:tcPr>
          <w:p w:rsidR="00E72413" w:rsidRPr="000D5CB5" w:rsidRDefault="00E72413" w:rsidP="007637F5">
            <w:pPr>
              <w:spacing w:after="0" w:line="240" w:lineRule="auto"/>
              <w:ind w:left="113" w:right="11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Powierzchnia w </w:t>
            </w:r>
            <w:proofErr w:type="spellStart"/>
            <w:r>
              <w:rPr>
                <w:rFonts w:ascii="Century Gothic" w:hAnsi="Century Gothic"/>
              </w:rPr>
              <w:t>metrach²</w:t>
            </w:r>
            <w:proofErr w:type="spellEnd"/>
            <w:r>
              <w:rPr>
                <w:rFonts w:ascii="Century Gothic" w:hAnsi="Century Gothic"/>
              </w:rPr>
              <w:t xml:space="preserve"> chronionych obiektów</w:t>
            </w:r>
          </w:p>
        </w:tc>
      </w:tr>
      <w:tr w:rsidR="00E72413" w:rsidRPr="000D5CB5" w:rsidTr="00E07628">
        <w:trPr>
          <w:cantSplit/>
          <w:trHeight w:val="722"/>
          <w:jc w:val="center"/>
        </w:trPr>
        <w:tc>
          <w:tcPr>
            <w:tcW w:w="242" w:type="pct"/>
            <w:shd w:val="pct5" w:color="auto" w:fill="auto"/>
            <w:vAlign w:val="center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1</w:t>
            </w:r>
          </w:p>
        </w:tc>
        <w:tc>
          <w:tcPr>
            <w:tcW w:w="1476" w:type="pct"/>
            <w:shd w:val="pct5" w:color="auto" w:fill="auto"/>
            <w:vAlign w:val="center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2</w:t>
            </w:r>
          </w:p>
        </w:tc>
        <w:tc>
          <w:tcPr>
            <w:tcW w:w="765" w:type="pct"/>
            <w:shd w:val="pct5" w:color="auto" w:fill="auto"/>
            <w:vAlign w:val="center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3</w:t>
            </w:r>
          </w:p>
        </w:tc>
        <w:tc>
          <w:tcPr>
            <w:tcW w:w="697" w:type="pct"/>
            <w:shd w:val="pct5" w:color="auto" w:fill="auto"/>
            <w:vAlign w:val="center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4</w:t>
            </w:r>
          </w:p>
        </w:tc>
        <w:tc>
          <w:tcPr>
            <w:tcW w:w="982" w:type="pct"/>
            <w:shd w:val="pct5" w:color="auto" w:fill="auto"/>
            <w:vAlign w:val="center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5</w:t>
            </w:r>
          </w:p>
        </w:tc>
        <w:tc>
          <w:tcPr>
            <w:tcW w:w="837" w:type="pct"/>
            <w:shd w:val="pct5" w:color="auto" w:fill="auto"/>
          </w:tcPr>
          <w:p w:rsidR="00E72413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</w:t>
            </w:r>
          </w:p>
        </w:tc>
      </w:tr>
      <w:tr w:rsidR="00E72413" w:rsidRPr="000D5CB5" w:rsidTr="00E07628">
        <w:trPr>
          <w:cantSplit/>
          <w:trHeight w:val="824"/>
          <w:jc w:val="center"/>
        </w:trPr>
        <w:tc>
          <w:tcPr>
            <w:tcW w:w="242" w:type="pct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1</w:t>
            </w: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1476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</w:rPr>
            </w:pPr>
          </w:p>
        </w:tc>
        <w:tc>
          <w:tcPr>
            <w:tcW w:w="765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69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982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3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  <w:tr w:rsidR="00E72413" w:rsidRPr="000D5CB5" w:rsidTr="00E07628">
        <w:trPr>
          <w:cantSplit/>
          <w:trHeight w:val="836"/>
          <w:jc w:val="center"/>
        </w:trPr>
        <w:tc>
          <w:tcPr>
            <w:tcW w:w="242" w:type="pct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2</w:t>
            </w: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1476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</w:rPr>
            </w:pPr>
          </w:p>
        </w:tc>
        <w:tc>
          <w:tcPr>
            <w:tcW w:w="765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69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982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3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  <w:tr w:rsidR="00E72413" w:rsidRPr="000D5CB5" w:rsidTr="00E07628">
        <w:trPr>
          <w:cantSplit/>
          <w:trHeight w:val="848"/>
          <w:jc w:val="center"/>
        </w:trPr>
        <w:tc>
          <w:tcPr>
            <w:tcW w:w="242" w:type="pct"/>
          </w:tcPr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 w:rsidRPr="000D5CB5">
              <w:rPr>
                <w:rFonts w:ascii="Century Gothic" w:hAnsi="Century Gothic"/>
              </w:rPr>
              <w:t>3</w:t>
            </w:r>
          </w:p>
        </w:tc>
        <w:tc>
          <w:tcPr>
            <w:tcW w:w="1476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</w:rPr>
            </w:pPr>
          </w:p>
        </w:tc>
        <w:tc>
          <w:tcPr>
            <w:tcW w:w="765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69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982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3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  <w:tr w:rsidR="00E72413" w:rsidRPr="000D5CB5" w:rsidTr="00E07628">
        <w:trPr>
          <w:cantSplit/>
          <w:trHeight w:val="1155"/>
          <w:jc w:val="center"/>
        </w:trPr>
        <w:tc>
          <w:tcPr>
            <w:tcW w:w="242" w:type="pct"/>
          </w:tcPr>
          <w:p w:rsidR="00E72413" w:rsidRDefault="00E72413" w:rsidP="00E856B2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E856B2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1476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</w:rPr>
            </w:pPr>
          </w:p>
        </w:tc>
        <w:tc>
          <w:tcPr>
            <w:tcW w:w="765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69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982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3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  <w:tr w:rsidR="00E72413" w:rsidRPr="000D5CB5" w:rsidTr="00E07628">
        <w:trPr>
          <w:cantSplit/>
          <w:trHeight w:val="1155"/>
          <w:jc w:val="center"/>
        </w:trPr>
        <w:tc>
          <w:tcPr>
            <w:tcW w:w="242" w:type="pct"/>
          </w:tcPr>
          <w:p w:rsidR="00E72413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:rsidR="00E72413" w:rsidRPr="000D5CB5" w:rsidRDefault="00E72413" w:rsidP="007637F5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1476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  <w:smallCaps/>
                <w:color w:val="FF0000"/>
              </w:rPr>
            </w:pPr>
          </w:p>
        </w:tc>
        <w:tc>
          <w:tcPr>
            <w:tcW w:w="765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69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982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37" w:type="pct"/>
          </w:tcPr>
          <w:p w:rsidR="00E72413" w:rsidRPr="000D5CB5" w:rsidRDefault="00E72413" w:rsidP="007637F5">
            <w:pPr>
              <w:spacing w:after="0" w:line="240" w:lineRule="auto"/>
              <w:jc w:val="both"/>
              <w:rPr>
                <w:rFonts w:ascii="Century Gothic" w:hAnsi="Century Gothic"/>
              </w:rPr>
            </w:pPr>
          </w:p>
        </w:tc>
      </w:tr>
    </w:tbl>
    <w:p w:rsidR="00F454E6" w:rsidRPr="000D5CB5" w:rsidRDefault="00F454E6" w:rsidP="007637F5">
      <w:pPr>
        <w:spacing w:after="0" w:line="240" w:lineRule="auto"/>
        <w:ind w:left="360"/>
        <w:jc w:val="both"/>
        <w:rPr>
          <w:rFonts w:ascii="Century Gothic" w:hAnsi="Century Gothic"/>
        </w:rPr>
      </w:pPr>
    </w:p>
    <w:p w:rsidR="00F454E6" w:rsidRPr="000D5CB5" w:rsidRDefault="00F454E6" w:rsidP="007637F5">
      <w:pPr>
        <w:pStyle w:val="Tekstpodstawowy"/>
        <w:spacing w:line="240" w:lineRule="auto"/>
        <w:ind w:right="-290"/>
        <w:rPr>
          <w:rFonts w:ascii="Century Gothic" w:hAnsi="Century Gothic" w:cs="Times New Roman"/>
          <w:sz w:val="22"/>
          <w:szCs w:val="22"/>
        </w:rPr>
      </w:pPr>
      <w:r w:rsidRPr="000D5CB5">
        <w:rPr>
          <w:rFonts w:ascii="Century Gothic" w:hAnsi="Century Gothic" w:cs="Times New Roman"/>
          <w:sz w:val="22"/>
          <w:szCs w:val="22"/>
          <w:u w:val="single"/>
        </w:rPr>
        <w:t>Uwaga</w:t>
      </w:r>
      <w:r w:rsidRPr="000D5CB5">
        <w:rPr>
          <w:rFonts w:ascii="Century Gothic" w:hAnsi="Century Gothic" w:cs="Times New Roman"/>
          <w:sz w:val="22"/>
          <w:szCs w:val="22"/>
        </w:rPr>
        <w:t>: W załączeniu: dokumenty potwierdzające, że usługi zostały wykonywane</w:t>
      </w:r>
      <w:r w:rsidR="00606A68">
        <w:rPr>
          <w:rFonts w:ascii="Century Gothic" w:hAnsi="Century Gothic" w:cs="Times New Roman"/>
          <w:sz w:val="22"/>
          <w:szCs w:val="22"/>
        </w:rPr>
        <w:t xml:space="preserve"> lub są wykonywane</w:t>
      </w:r>
      <w:r w:rsidRPr="000D5CB5">
        <w:rPr>
          <w:rFonts w:ascii="Century Gothic" w:hAnsi="Century Gothic" w:cs="Times New Roman"/>
          <w:sz w:val="22"/>
          <w:szCs w:val="22"/>
        </w:rPr>
        <w:t xml:space="preserve"> należycie. </w:t>
      </w:r>
    </w:p>
    <w:p w:rsidR="00F454E6" w:rsidRPr="000D5CB5" w:rsidRDefault="00F454E6" w:rsidP="007637F5">
      <w:pPr>
        <w:autoSpaceDN w:val="0"/>
        <w:adjustRightInd w:val="0"/>
        <w:spacing w:after="0" w:line="240" w:lineRule="auto"/>
        <w:jc w:val="both"/>
        <w:rPr>
          <w:rFonts w:ascii="Century Gothic" w:hAnsi="Century Gothic"/>
          <w:bCs/>
        </w:rPr>
      </w:pPr>
    </w:p>
    <w:p w:rsidR="00F454E6" w:rsidRPr="000D5CB5" w:rsidRDefault="00F454E6" w:rsidP="007637F5">
      <w:pPr>
        <w:spacing w:after="0" w:line="240" w:lineRule="auto"/>
        <w:rPr>
          <w:rFonts w:ascii="Century Gothic" w:hAnsi="Century Gothic"/>
        </w:rPr>
      </w:pPr>
      <w:r w:rsidRPr="000D5CB5">
        <w:rPr>
          <w:rFonts w:ascii="Century Gothic" w:hAnsi="Century Gothic"/>
        </w:rPr>
        <w:t>................................</w:t>
      </w:r>
      <w:r w:rsidR="00E856B2">
        <w:rPr>
          <w:rFonts w:ascii="Century Gothic" w:hAnsi="Century Gothic"/>
        </w:rPr>
        <w:t>..... dn. ................ 2017</w:t>
      </w:r>
      <w:r w:rsidRPr="000D5CB5">
        <w:rPr>
          <w:rFonts w:ascii="Century Gothic" w:hAnsi="Century Gothic"/>
        </w:rPr>
        <w:t xml:space="preserve"> r.                               </w:t>
      </w:r>
      <w:r w:rsidR="00E856B2">
        <w:rPr>
          <w:rFonts w:ascii="Century Gothic" w:hAnsi="Century Gothic"/>
        </w:rPr>
        <w:t>………………………………………</w:t>
      </w:r>
      <w:r w:rsidR="00F34042">
        <w:rPr>
          <w:rFonts w:ascii="Century Gothic" w:hAnsi="Century Gothic"/>
        </w:rPr>
        <w:t xml:space="preserve">    </w:t>
      </w:r>
    </w:p>
    <w:p w:rsidR="00F454E6" w:rsidRPr="000D5CB5" w:rsidRDefault="00F454E6" w:rsidP="00E856B2">
      <w:pPr>
        <w:spacing w:after="0" w:line="240" w:lineRule="auto"/>
        <w:ind w:left="1416" w:firstLine="708"/>
        <w:rPr>
          <w:rFonts w:ascii="Century Gothic" w:hAnsi="Century Gothic"/>
          <w:i/>
          <w:smallCaps/>
        </w:rPr>
        <w:sectPr w:rsidR="00F454E6" w:rsidRPr="000D5CB5">
          <w:headerReference w:type="first" r:id="rId12"/>
          <w:pgSz w:w="11905" w:h="16837"/>
          <w:pgMar w:top="909" w:right="1134" w:bottom="1077" w:left="1141" w:header="708" w:footer="708" w:gutter="0"/>
          <w:cols w:space="60"/>
          <w:noEndnote/>
          <w:titlePg/>
        </w:sectPr>
      </w:pPr>
      <w:r w:rsidRPr="000D5CB5">
        <w:rPr>
          <w:rFonts w:ascii="Century Gothic" w:hAnsi="Century Gothic"/>
          <w:i/>
        </w:rPr>
        <w:t>podpis/-y upełnomocnionego/-</w:t>
      </w:r>
      <w:proofErr w:type="spellStart"/>
      <w:r w:rsidRPr="000D5CB5">
        <w:rPr>
          <w:rFonts w:ascii="Century Gothic" w:hAnsi="Century Gothic"/>
          <w:i/>
        </w:rPr>
        <w:t>ych</w:t>
      </w:r>
      <w:proofErr w:type="spellEnd"/>
      <w:r w:rsidRPr="000D5CB5">
        <w:rPr>
          <w:rFonts w:ascii="Century Gothic" w:hAnsi="Century Gothic"/>
          <w:i/>
        </w:rPr>
        <w:t xml:space="preserve"> przedstawiciela/-i </w:t>
      </w:r>
      <w:r w:rsidRPr="000D5CB5">
        <w:rPr>
          <w:rFonts w:ascii="Century Gothic" w:hAnsi="Century Gothic"/>
          <w:i/>
          <w:smallCaps/>
        </w:rPr>
        <w:t>wykonawcy</w:t>
      </w:r>
    </w:p>
    <w:p w:rsidR="0082501D" w:rsidRDefault="00F454E6" w:rsidP="0082501D">
      <w:pPr>
        <w:spacing w:after="0" w:line="240" w:lineRule="auto"/>
        <w:jc w:val="both"/>
        <w:rPr>
          <w:rFonts w:ascii="Century Gothic" w:hAnsi="Century Gothic" w:cs="Arial"/>
        </w:rPr>
      </w:pPr>
      <w:r w:rsidRPr="000D5CB5">
        <w:rPr>
          <w:rFonts w:ascii="Century Gothic" w:hAnsi="Century Gothic"/>
          <w:i/>
          <w:iCs/>
        </w:rPr>
        <w:lastRenderedPageBreak/>
        <w:t xml:space="preserve"> </w:t>
      </w:r>
      <w:r w:rsidR="0082501D">
        <w:rPr>
          <w:rFonts w:ascii="Century Gothic" w:hAnsi="Century Gothic" w:cs="Arial"/>
        </w:rPr>
        <w:t>Załącznik nr</w:t>
      </w:r>
      <w:r w:rsidR="008D4B61">
        <w:rPr>
          <w:rFonts w:ascii="Century Gothic" w:hAnsi="Century Gothic" w:cs="Arial"/>
        </w:rPr>
        <w:t xml:space="preserve"> 3</w:t>
      </w:r>
    </w:p>
    <w:p w:rsidR="0082501D" w:rsidRDefault="0082501D" w:rsidP="0082501D">
      <w:pPr>
        <w:spacing w:after="0" w:line="240" w:lineRule="auto"/>
        <w:jc w:val="both"/>
        <w:rPr>
          <w:rFonts w:ascii="Century Gothic" w:hAnsi="Century Gothic" w:cs="Arial"/>
        </w:rPr>
      </w:pPr>
    </w:p>
    <w:p w:rsidR="00937407" w:rsidRDefault="00937407" w:rsidP="0082501D">
      <w:pPr>
        <w:spacing w:after="0" w:line="240" w:lineRule="auto"/>
        <w:jc w:val="both"/>
        <w:rPr>
          <w:rFonts w:ascii="Century Gothic" w:hAnsi="Century Gothic" w:cs="Arial"/>
        </w:rPr>
      </w:pPr>
    </w:p>
    <w:p w:rsidR="00937407" w:rsidRDefault="00937407" w:rsidP="0082501D">
      <w:pPr>
        <w:spacing w:after="0" w:line="240" w:lineRule="auto"/>
        <w:jc w:val="both"/>
        <w:rPr>
          <w:rFonts w:ascii="Century Gothic" w:hAnsi="Century Gothic" w:cs="Arial"/>
        </w:rPr>
      </w:pPr>
    </w:p>
    <w:p w:rsidR="00937407" w:rsidRDefault="00937407" w:rsidP="0082501D">
      <w:pPr>
        <w:spacing w:after="0" w:line="240" w:lineRule="auto"/>
        <w:jc w:val="both"/>
        <w:rPr>
          <w:rFonts w:ascii="Century Gothic" w:hAnsi="Century Gothic" w:cs="Arial"/>
        </w:rPr>
      </w:pPr>
    </w:p>
    <w:p w:rsidR="00937407" w:rsidRDefault="00937407" w:rsidP="0082501D">
      <w:pPr>
        <w:spacing w:after="0" w:line="240" w:lineRule="auto"/>
        <w:jc w:val="both"/>
        <w:rPr>
          <w:rFonts w:ascii="Century Gothic" w:hAnsi="Century Gothic" w:cs="Arial"/>
        </w:rPr>
      </w:pPr>
    </w:p>
    <w:p w:rsidR="00937407" w:rsidRDefault="00937407" w:rsidP="0082501D">
      <w:pPr>
        <w:spacing w:after="0" w:line="24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……………………………………………………………..</w:t>
      </w:r>
    </w:p>
    <w:p w:rsidR="0082501D" w:rsidRPr="00937407" w:rsidRDefault="0082501D" w:rsidP="0082501D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bCs/>
          <w:i/>
          <w:sz w:val="18"/>
          <w:szCs w:val="18"/>
        </w:rPr>
      </w:pPr>
      <w:r w:rsidRPr="00937407">
        <w:rPr>
          <w:rFonts w:ascii="Century Gothic" w:hAnsi="Century Gothic"/>
          <w:b w:val="0"/>
          <w:i/>
          <w:iCs/>
          <w:sz w:val="18"/>
          <w:szCs w:val="18"/>
        </w:rPr>
        <w:t xml:space="preserve">nazwa  (imię i nazwisko)  oraz  adres  lub  pieczęć  </w:t>
      </w:r>
      <w:r w:rsidRPr="00937407">
        <w:rPr>
          <w:rFonts w:ascii="Century Gothic" w:hAnsi="Century Gothic"/>
          <w:b w:val="0"/>
          <w:i/>
          <w:iCs/>
          <w:smallCaps/>
          <w:sz w:val="18"/>
          <w:szCs w:val="18"/>
        </w:rPr>
        <w:t>wykonawcy</w:t>
      </w:r>
    </w:p>
    <w:p w:rsidR="0082501D" w:rsidRPr="000D5CB5" w:rsidRDefault="0082501D" w:rsidP="0082501D">
      <w:pPr>
        <w:spacing w:after="0" w:line="240" w:lineRule="auto"/>
        <w:jc w:val="both"/>
        <w:rPr>
          <w:rFonts w:ascii="Century Gothic" w:hAnsi="Century Gothic" w:cs="Arial"/>
        </w:rPr>
      </w:pPr>
    </w:p>
    <w:p w:rsidR="0082501D" w:rsidRDefault="0082501D" w:rsidP="0082501D">
      <w:pPr>
        <w:rPr>
          <w:rFonts w:ascii="Century Gothic" w:hAnsi="Century Gothic"/>
          <w:i/>
          <w:iCs/>
        </w:rPr>
      </w:pPr>
    </w:p>
    <w:p w:rsidR="0082501D" w:rsidRDefault="0082501D" w:rsidP="0082501D">
      <w:pPr>
        <w:jc w:val="center"/>
        <w:rPr>
          <w:rFonts w:ascii="Century Gothic" w:hAnsi="Century Gothic"/>
          <w:i/>
          <w:iCs/>
        </w:rPr>
      </w:pPr>
    </w:p>
    <w:p w:rsidR="0082501D" w:rsidRDefault="00F454E6" w:rsidP="0082501D">
      <w:pPr>
        <w:jc w:val="center"/>
        <w:rPr>
          <w:rFonts w:ascii="Century Gothic" w:hAnsi="Century Gothic"/>
          <w:b/>
          <w:sz w:val="20"/>
          <w:szCs w:val="20"/>
        </w:rPr>
      </w:pPr>
      <w:r w:rsidRPr="000D5CB5">
        <w:rPr>
          <w:rFonts w:ascii="Century Gothic" w:hAnsi="Century Gothic"/>
          <w:i/>
          <w:iCs/>
        </w:rPr>
        <w:t xml:space="preserve">  </w:t>
      </w:r>
      <w:r w:rsidR="0082501D">
        <w:rPr>
          <w:rFonts w:ascii="Century Gothic" w:hAnsi="Century Gothic"/>
          <w:b/>
          <w:sz w:val="20"/>
          <w:szCs w:val="20"/>
        </w:rPr>
        <w:t xml:space="preserve">OŚWIADCZENIE WYKONAWCY, że osoby, które będą uczestniczyć w wykonywaniu </w:t>
      </w:r>
      <w:proofErr w:type="spellStart"/>
      <w:r w:rsidR="0082501D">
        <w:rPr>
          <w:rFonts w:ascii="Century Gothic" w:hAnsi="Century Gothic"/>
          <w:b/>
          <w:sz w:val="20"/>
          <w:szCs w:val="20"/>
        </w:rPr>
        <w:t>zamówienia</w:t>
      </w:r>
      <w:proofErr w:type="spellEnd"/>
      <w:r w:rsidR="0082501D">
        <w:rPr>
          <w:rFonts w:ascii="Century Gothic" w:hAnsi="Century Gothic"/>
          <w:b/>
          <w:sz w:val="20"/>
          <w:szCs w:val="20"/>
        </w:rPr>
        <w:t xml:space="preserve">, posiadają wymagane uprawnienia </w:t>
      </w:r>
    </w:p>
    <w:p w:rsidR="0082501D" w:rsidRDefault="0082501D" w:rsidP="0082501D">
      <w:pPr>
        <w:pStyle w:val="Tytu"/>
        <w:rPr>
          <w:rFonts w:ascii="Century Gothic" w:hAnsi="Century Gothic"/>
          <w:b w:val="0"/>
          <w:sz w:val="20"/>
          <w:szCs w:val="20"/>
        </w:rPr>
      </w:pPr>
    </w:p>
    <w:p w:rsidR="0082501D" w:rsidRDefault="0082501D" w:rsidP="0082501D">
      <w:pPr>
        <w:pStyle w:val="Tytu"/>
        <w:rPr>
          <w:rFonts w:ascii="Century Gothic" w:hAnsi="Century Gothic"/>
          <w:b w:val="0"/>
          <w:sz w:val="20"/>
          <w:szCs w:val="20"/>
        </w:rPr>
      </w:pPr>
    </w:p>
    <w:p w:rsidR="0082501D" w:rsidRDefault="0082501D" w:rsidP="0082501D">
      <w:pPr>
        <w:pStyle w:val="Tytu"/>
        <w:rPr>
          <w:rFonts w:ascii="Century Gothic" w:hAnsi="Century Gothic"/>
          <w:b w:val="0"/>
          <w:sz w:val="20"/>
          <w:szCs w:val="20"/>
        </w:rPr>
      </w:pPr>
    </w:p>
    <w:p w:rsidR="0082501D" w:rsidRPr="00270BB4" w:rsidRDefault="0082501D" w:rsidP="0082501D">
      <w:pPr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20"/>
          <w:szCs w:val="20"/>
        </w:rPr>
        <w:t>Całodobowa</w:t>
      </w:r>
      <w:r w:rsidRPr="00DE0E2E">
        <w:rPr>
          <w:rFonts w:ascii="Century Gothic" w:hAnsi="Century Gothic"/>
          <w:b/>
          <w:bCs/>
          <w:sz w:val="20"/>
          <w:szCs w:val="20"/>
        </w:rPr>
        <w:t xml:space="preserve"> ochronę fizyczną osób i mienia Centralnego Ośrodka Sportu w Warszawie przy </w:t>
      </w:r>
      <w:r w:rsidR="00940460">
        <w:rPr>
          <w:rFonts w:ascii="Century Gothic" w:hAnsi="Century Gothic"/>
          <w:b/>
          <w:bCs/>
          <w:sz w:val="20"/>
          <w:szCs w:val="20"/>
        </w:rPr>
        <w:br/>
      </w:r>
      <w:r w:rsidRPr="00DE0E2E">
        <w:rPr>
          <w:rFonts w:ascii="Century Gothic" w:hAnsi="Century Gothic"/>
          <w:b/>
          <w:bCs/>
          <w:sz w:val="20"/>
          <w:szCs w:val="20"/>
        </w:rPr>
        <w:t xml:space="preserve">ul. Łazienkowskiej 6a </w:t>
      </w:r>
      <w:r>
        <w:rPr>
          <w:rFonts w:ascii="Century Gothic" w:hAnsi="Century Gothic"/>
          <w:b/>
          <w:bCs/>
          <w:sz w:val="20"/>
          <w:szCs w:val="20"/>
        </w:rPr>
        <w:t>w okresie 24</w:t>
      </w:r>
      <w:r w:rsidRPr="00DE0E2E">
        <w:rPr>
          <w:rFonts w:ascii="Century Gothic" w:hAnsi="Century Gothic"/>
          <w:b/>
          <w:bCs/>
          <w:sz w:val="20"/>
          <w:szCs w:val="20"/>
        </w:rPr>
        <w:t xml:space="preserve"> miesięcy</w:t>
      </w:r>
      <w:r>
        <w:rPr>
          <w:rFonts w:ascii="Century Gothic" w:hAnsi="Century Gothic"/>
          <w:b/>
          <w:bCs/>
          <w:sz w:val="20"/>
          <w:szCs w:val="20"/>
        </w:rPr>
        <w:t>.</w:t>
      </w:r>
    </w:p>
    <w:p w:rsidR="0082501D" w:rsidRDefault="0082501D" w:rsidP="0082501D">
      <w:pPr>
        <w:pStyle w:val="Tytu"/>
        <w:jc w:val="left"/>
        <w:rPr>
          <w:rFonts w:ascii="Century Gothic" w:hAnsi="Century Gothic"/>
          <w:b w:val="0"/>
          <w:sz w:val="20"/>
          <w:szCs w:val="20"/>
        </w:rPr>
      </w:pPr>
    </w:p>
    <w:p w:rsidR="008D4B61" w:rsidRPr="008D4B61" w:rsidRDefault="00295C27" w:rsidP="008D4B61">
      <w:pPr>
        <w:pStyle w:val="Tytu"/>
        <w:jc w:val="both"/>
        <w:rPr>
          <w:rFonts w:ascii="Century Gothic" w:hAnsi="Century Gothic"/>
          <w:bCs w:val="0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Zgodnie z Art. 25 ust 1 ustawy </w:t>
      </w:r>
      <w:proofErr w:type="spellStart"/>
      <w:r>
        <w:rPr>
          <w:rFonts w:ascii="Century Gothic" w:hAnsi="Century Gothic"/>
          <w:sz w:val="18"/>
          <w:szCs w:val="18"/>
        </w:rPr>
        <w:t>Pzp</w:t>
      </w:r>
      <w:proofErr w:type="spellEnd"/>
      <w:r>
        <w:rPr>
          <w:rFonts w:ascii="Century Gothic" w:hAnsi="Century Gothic"/>
          <w:sz w:val="18"/>
          <w:szCs w:val="18"/>
        </w:rPr>
        <w:t>, w</w:t>
      </w:r>
      <w:r w:rsidR="0082501D" w:rsidRPr="00AC6E52">
        <w:rPr>
          <w:rFonts w:ascii="Century Gothic" w:hAnsi="Century Gothic"/>
          <w:sz w:val="18"/>
          <w:szCs w:val="18"/>
        </w:rPr>
        <w:t xml:space="preserve"> imieniu reprezentowanej przeze mn</w:t>
      </w:r>
      <w:r w:rsidR="00606A68">
        <w:rPr>
          <w:rFonts w:ascii="Century Gothic" w:hAnsi="Century Gothic"/>
          <w:sz w:val="18"/>
          <w:szCs w:val="18"/>
        </w:rPr>
        <w:t>ie firmy  oświadczam,</w:t>
      </w:r>
      <w:r w:rsidR="0082501D">
        <w:rPr>
          <w:rFonts w:ascii="Century Gothic" w:hAnsi="Century Gothic"/>
          <w:sz w:val="18"/>
          <w:szCs w:val="18"/>
        </w:rPr>
        <w:t xml:space="preserve"> </w:t>
      </w:r>
      <w:r w:rsidR="008D4B61" w:rsidRPr="008D4B61">
        <w:rPr>
          <w:rFonts w:ascii="Century Gothic" w:hAnsi="Century Gothic"/>
          <w:sz w:val="18"/>
          <w:szCs w:val="18"/>
        </w:rPr>
        <w:t xml:space="preserve">że firma dysponuje  </w:t>
      </w:r>
      <w:r w:rsidR="00940EA3">
        <w:rPr>
          <w:rFonts w:ascii="Century Gothic" w:hAnsi="Century Gothic"/>
          <w:sz w:val="18"/>
          <w:szCs w:val="18"/>
        </w:rPr>
        <w:t>…….   (</w:t>
      </w:r>
      <w:r w:rsidR="00940EA3" w:rsidRPr="00940EA3">
        <w:rPr>
          <w:rFonts w:ascii="Century Gothic" w:hAnsi="Century Gothic"/>
          <w:sz w:val="18"/>
          <w:szCs w:val="18"/>
          <w:u w:val="single"/>
        </w:rPr>
        <w:t>podać liczbę</w:t>
      </w:r>
      <w:r w:rsidR="00940EA3">
        <w:rPr>
          <w:rFonts w:ascii="Century Gothic" w:hAnsi="Century Gothic"/>
          <w:sz w:val="18"/>
          <w:szCs w:val="18"/>
        </w:rPr>
        <w:t xml:space="preserve">) </w:t>
      </w:r>
      <w:r w:rsidR="008D4B61" w:rsidRPr="008D4B61">
        <w:rPr>
          <w:rFonts w:ascii="Century Gothic" w:hAnsi="Century Gothic"/>
          <w:sz w:val="18"/>
          <w:szCs w:val="18"/>
        </w:rPr>
        <w:t xml:space="preserve">pracownikami wpisanymi na listę kwalifikowanych pracowników ochrony fizycznej w rozumieniu przepisów </w:t>
      </w:r>
      <w:r w:rsidR="008D4B61" w:rsidRPr="008D4B61">
        <w:rPr>
          <w:rFonts w:ascii="Century Gothic" w:hAnsi="Century Gothic"/>
          <w:i/>
          <w:sz w:val="18"/>
          <w:szCs w:val="18"/>
        </w:rPr>
        <w:t>ustawy z dnia 22 sierpnia 1997 r</w:t>
      </w:r>
      <w:r w:rsidR="008D4B61" w:rsidRPr="008D4B61">
        <w:rPr>
          <w:rFonts w:ascii="Century Gothic" w:hAnsi="Century Gothic"/>
          <w:sz w:val="18"/>
          <w:szCs w:val="18"/>
        </w:rPr>
        <w:t xml:space="preserve">. </w:t>
      </w:r>
      <w:r w:rsidR="008D4B61" w:rsidRPr="008D4B61">
        <w:rPr>
          <w:rFonts w:ascii="Century Gothic" w:hAnsi="Century Gothic"/>
          <w:i/>
          <w:sz w:val="18"/>
          <w:szCs w:val="18"/>
        </w:rPr>
        <w:t>o ochronie osób i mienia</w:t>
      </w:r>
      <w:r w:rsidR="008D4B61" w:rsidRPr="008D4B61">
        <w:rPr>
          <w:rFonts w:ascii="Century Gothic" w:hAnsi="Century Gothic"/>
          <w:sz w:val="18"/>
          <w:szCs w:val="18"/>
        </w:rPr>
        <w:t xml:space="preserve"> (Dz. U. z 2016 r. poz. 1432)</w:t>
      </w:r>
      <w:r w:rsidR="008D4B61" w:rsidRPr="008D4B61">
        <w:rPr>
          <w:rFonts w:ascii="Century Gothic" w:hAnsi="Century Gothic"/>
          <w:bCs w:val="0"/>
          <w:sz w:val="18"/>
          <w:szCs w:val="18"/>
        </w:rPr>
        <w:t>.</w:t>
      </w:r>
    </w:p>
    <w:p w:rsidR="0082501D" w:rsidRDefault="0082501D" w:rsidP="0082501D">
      <w:pPr>
        <w:pStyle w:val="Tytu"/>
        <w:jc w:val="left"/>
        <w:rPr>
          <w:rFonts w:ascii="Century Gothic" w:hAnsi="Century Gothic"/>
          <w:color w:val="FF0000"/>
          <w:sz w:val="20"/>
          <w:szCs w:val="20"/>
        </w:rPr>
      </w:pPr>
    </w:p>
    <w:p w:rsidR="0082501D" w:rsidRPr="00256434" w:rsidRDefault="0082501D" w:rsidP="0082501D">
      <w:pPr>
        <w:pStyle w:val="Tytu"/>
        <w:jc w:val="left"/>
        <w:rPr>
          <w:rFonts w:ascii="Century Gothic" w:hAnsi="Century Gothic"/>
          <w:color w:val="FF0000"/>
          <w:sz w:val="20"/>
          <w:szCs w:val="20"/>
        </w:rPr>
      </w:pPr>
    </w:p>
    <w:p w:rsidR="0082501D" w:rsidRPr="00256434" w:rsidRDefault="00C73E8F" w:rsidP="0082501D">
      <w:pPr>
        <w:pStyle w:val="Tytu"/>
        <w:jc w:val="left"/>
        <w:rPr>
          <w:rFonts w:ascii="Century Gothic" w:hAnsi="Century Gothic"/>
          <w:color w:val="FF0000"/>
          <w:sz w:val="20"/>
          <w:szCs w:val="20"/>
        </w:rPr>
      </w:pPr>
      <w:r>
        <w:rPr>
          <w:rFonts w:ascii="Century Gothic" w:hAnsi="Century Gothic"/>
          <w:noProof/>
          <w:color w:val="FF0000"/>
          <w:sz w:val="20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margin-left:306.4pt;margin-top:9.65pt;width:171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wrapcoords="-95 0 -95 21150 21600 21150 21600 0 -9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" stroked="f">
            <v:textbox>
              <w:txbxContent>
                <w:p w:rsidR="00C730A3" w:rsidRDefault="00C730A3" w:rsidP="0082501D"/>
              </w:txbxContent>
            </v:textbox>
            <w10:wrap type="through"/>
          </v:shape>
        </w:pict>
      </w:r>
    </w:p>
    <w:p w:rsidR="00BA67B8" w:rsidRPr="000D5CB5" w:rsidRDefault="00BA67B8" w:rsidP="00BA67B8">
      <w:pPr>
        <w:autoSpaceDN w:val="0"/>
        <w:adjustRightInd w:val="0"/>
        <w:spacing w:after="0" w:line="240" w:lineRule="auto"/>
        <w:jc w:val="both"/>
        <w:rPr>
          <w:rFonts w:ascii="Century Gothic" w:hAnsi="Century Gothic"/>
          <w:bCs/>
        </w:rPr>
      </w:pPr>
    </w:p>
    <w:p w:rsidR="0082501D" w:rsidRPr="00BA67B8" w:rsidRDefault="00BA67B8" w:rsidP="00BA67B8">
      <w:pPr>
        <w:pStyle w:val="Tytu"/>
        <w:jc w:val="left"/>
        <w:rPr>
          <w:rFonts w:ascii="Century Gothic" w:hAnsi="Century Gothic"/>
          <w:b w:val="0"/>
          <w:color w:val="FF0000"/>
          <w:sz w:val="22"/>
          <w:szCs w:val="22"/>
        </w:rPr>
      </w:pPr>
      <w:r w:rsidRPr="00BA67B8">
        <w:rPr>
          <w:rFonts w:ascii="Century Gothic" w:hAnsi="Century Gothic"/>
          <w:b w:val="0"/>
          <w:sz w:val="22"/>
          <w:szCs w:val="22"/>
        </w:rPr>
        <w:t xml:space="preserve">..................................... dn. ................ 2017 r.                               </w:t>
      </w:r>
    </w:p>
    <w:p w:rsidR="00BA67B8" w:rsidRPr="000D5CB5" w:rsidRDefault="00BA67B8" w:rsidP="00BA67B8">
      <w:pPr>
        <w:spacing w:after="0" w:line="240" w:lineRule="auto"/>
        <w:ind w:left="1416" w:firstLine="708"/>
        <w:rPr>
          <w:rFonts w:ascii="Century Gothic" w:hAnsi="Century Gothic"/>
          <w:i/>
          <w:smallCaps/>
        </w:rPr>
        <w:sectPr w:rsidR="00BA67B8" w:rsidRPr="000D5CB5">
          <w:headerReference w:type="first" r:id="rId13"/>
          <w:pgSz w:w="11905" w:h="16837"/>
          <w:pgMar w:top="909" w:right="1134" w:bottom="1077" w:left="1141" w:header="708" w:footer="708" w:gutter="0"/>
          <w:cols w:space="60"/>
          <w:noEndnote/>
          <w:titlePg/>
        </w:sectPr>
      </w:pPr>
      <w:r w:rsidRPr="000D5CB5">
        <w:rPr>
          <w:rFonts w:ascii="Century Gothic" w:hAnsi="Century Gothic"/>
          <w:i/>
        </w:rPr>
        <w:t>podpis/-y upełnomocnionego/-</w:t>
      </w:r>
      <w:proofErr w:type="spellStart"/>
      <w:r w:rsidRPr="000D5CB5">
        <w:rPr>
          <w:rFonts w:ascii="Century Gothic" w:hAnsi="Century Gothic"/>
          <w:i/>
        </w:rPr>
        <w:t>ych</w:t>
      </w:r>
      <w:proofErr w:type="spellEnd"/>
      <w:r w:rsidRPr="000D5CB5">
        <w:rPr>
          <w:rFonts w:ascii="Century Gothic" w:hAnsi="Century Gothic"/>
          <w:i/>
        </w:rPr>
        <w:t xml:space="preserve"> przedstawiciela/-i </w:t>
      </w:r>
      <w:r>
        <w:rPr>
          <w:rFonts w:ascii="Century Gothic" w:hAnsi="Century Gothic"/>
          <w:i/>
          <w:smallCaps/>
        </w:rPr>
        <w:t>wykonawcy</w:t>
      </w:r>
    </w:p>
    <w:p w:rsidR="00295C27" w:rsidRDefault="00295C27" w:rsidP="0082501D">
      <w:pPr>
        <w:pStyle w:val="Tytu"/>
        <w:jc w:val="left"/>
        <w:rPr>
          <w:rFonts w:ascii="Century Gothic" w:hAnsi="Century Gothic"/>
          <w:sz w:val="20"/>
          <w:szCs w:val="20"/>
        </w:rPr>
      </w:pPr>
    </w:p>
    <w:p w:rsidR="00295C27" w:rsidRDefault="00295C27" w:rsidP="00295C27">
      <w:pPr>
        <w:spacing w:after="0" w:line="24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Załącznik nr 4</w:t>
      </w: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</w:p>
    <w:p w:rsidR="00937407" w:rsidRDefault="00937407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i/>
          <w:iCs/>
          <w:sz w:val="22"/>
          <w:szCs w:val="22"/>
        </w:rPr>
      </w:pPr>
      <w:r>
        <w:rPr>
          <w:rFonts w:ascii="Century Gothic" w:hAnsi="Century Gothic"/>
          <w:b w:val="0"/>
          <w:i/>
          <w:iCs/>
          <w:sz w:val="22"/>
          <w:szCs w:val="22"/>
        </w:rPr>
        <w:t>………………………………………………………………</w:t>
      </w:r>
    </w:p>
    <w:p w:rsidR="00B17B0C" w:rsidRPr="00937407" w:rsidRDefault="00B17B0C" w:rsidP="00B17B0C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bCs/>
          <w:i/>
          <w:sz w:val="18"/>
          <w:szCs w:val="18"/>
        </w:rPr>
      </w:pPr>
      <w:r w:rsidRPr="00937407">
        <w:rPr>
          <w:rFonts w:ascii="Century Gothic" w:hAnsi="Century Gothic"/>
          <w:b w:val="0"/>
          <w:i/>
          <w:iCs/>
          <w:sz w:val="18"/>
          <w:szCs w:val="18"/>
        </w:rPr>
        <w:t xml:space="preserve">nazwa  (imię i nazwisko)  oraz  adres  lub  pieczęć  </w:t>
      </w:r>
      <w:r w:rsidRPr="00937407">
        <w:rPr>
          <w:rFonts w:ascii="Century Gothic" w:hAnsi="Century Gothic"/>
          <w:b w:val="0"/>
          <w:i/>
          <w:iCs/>
          <w:smallCaps/>
          <w:sz w:val="18"/>
          <w:szCs w:val="18"/>
        </w:rPr>
        <w:t>wykonawcy</w:t>
      </w:r>
    </w:p>
    <w:p w:rsidR="0082501D" w:rsidRDefault="0082501D" w:rsidP="0082501D">
      <w:pPr>
        <w:pStyle w:val="Tytu"/>
        <w:jc w:val="left"/>
        <w:rPr>
          <w:rFonts w:ascii="Century Gothic" w:hAnsi="Century Gothic"/>
          <w:i/>
          <w:sz w:val="16"/>
          <w:szCs w:val="16"/>
        </w:rPr>
      </w:pPr>
    </w:p>
    <w:p w:rsidR="00295C27" w:rsidRPr="00295C27" w:rsidRDefault="00B17B0C" w:rsidP="00B17B0C">
      <w:pPr>
        <w:suppressAutoHyphens w:val="0"/>
        <w:spacing w:after="0" w:line="240" w:lineRule="auto"/>
        <w:jc w:val="center"/>
        <w:rPr>
          <w:rFonts w:ascii="Century Gothic" w:eastAsia="Times New Roman" w:hAnsi="Century Gothic" w:cs="Arial"/>
          <w:b/>
          <w:lang w:eastAsia="pl-PL"/>
        </w:rPr>
      </w:pPr>
      <w:r w:rsidRPr="00B17B0C">
        <w:rPr>
          <w:rFonts w:ascii="Century Gothic" w:eastAsia="Times New Roman" w:hAnsi="Century Gothic" w:cs="Arial"/>
          <w:b/>
          <w:lang w:eastAsia="pl-PL"/>
        </w:rPr>
        <w:t>O</w:t>
      </w:r>
      <w:r w:rsidR="00295C27" w:rsidRPr="00295C27">
        <w:rPr>
          <w:rFonts w:ascii="Century Gothic" w:eastAsia="Times New Roman" w:hAnsi="Century Gothic" w:cs="Arial"/>
          <w:b/>
          <w:lang w:eastAsia="pl-PL"/>
        </w:rPr>
        <w:t>ŚWIADCZENIE</w:t>
      </w:r>
      <w:r w:rsidRPr="00B17B0C">
        <w:rPr>
          <w:rFonts w:ascii="Century Gothic" w:eastAsia="Times New Roman" w:hAnsi="Century Gothic" w:cs="Arial"/>
          <w:b/>
          <w:lang w:eastAsia="pl-PL"/>
        </w:rPr>
        <w:t xml:space="preserve"> </w:t>
      </w:r>
    </w:p>
    <w:p w:rsidR="00B17B0C" w:rsidRDefault="00B17B0C" w:rsidP="00295C27">
      <w:pPr>
        <w:suppressAutoHyphens w:val="0"/>
        <w:spacing w:after="0" w:line="240" w:lineRule="auto"/>
        <w:rPr>
          <w:rFonts w:ascii="Century Gothic" w:eastAsia="Times New Roman" w:hAnsi="Century Gothic" w:cs="Arial"/>
          <w:lang w:eastAsia="pl-PL"/>
        </w:rPr>
      </w:pPr>
    </w:p>
    <w:p w:rsidR="00295C27" w:rsidRPr="00295C27" w:rsidRDefault="00B17B0C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>O</w:t>
      </w:r>
      <w:r w:rsidR="00295C27" w:rsidRPr="00295C27">
        <w:rPr>
          <w:rFonts w:ascii="Century Gothic" w:eastAsia="Times New Roman" w:hAnsi="Century Gothic" w:cs="Arial"/>
          <w:lang w:eastAsia="pl-PL"/>
        </w:rPr>
        <w:t>świadczamy, że</w:t>
      </w:r>
    </w:p>
    <w:p w:rsidR="00295C27" w:rsidRP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>1.</w:t>
      </w:r>
      <w:r w:rsidR="00B17B0C">
        <w:rPr>
          <w:rFonts w:ascii="Century Gothic" w:eastAsia="Times New Roman" w:hAnsi="Century Gothic" w:cs="Arial"/>
          <w:lang w:eastAsia="pl-PL"/>
        </w:rPr>
        <w:t xml:space="preserve"> </w:t>
      </w:r>
      <w:r w:rsidRPr="00295C27">
        <w:rPr>
          <w:rFonts w:ascii="Century Gothic" w:eastAsia="Times New Roman" w:hAnsi="Century Gothic" w:cs="Arial"/>
          <w:lang w:eastAsia="pl-PL"/>
        </w:rPr>
        <w:t>Spełniam/y warunki udziału okreś</w:t>
      </w:r>
      <w:r w:rsidR="0073393D">
        <w:rPr>
          <w:rFonts w:ascii="Century Gothic" w:eastAsia="Times New Roman" w:hAnsi="Century Gothic" w:cs="Arial"/>
          <w:lang w:eastAsia="pl-PL"/>
        </w:rPr>
        <w:t>lone w punkcie V ogłoszenia</w:t>
      </w:r>
      <w:r w:rsidR="005345E3">
        <w:rPr>
          <w:rFonts w:ascii="Century Gothic" w:eastAsia="Times New Roman" w:hAnsi="Century Gothic" w:cs="Arial"/>
          <w:lang w:eastAsia="pl-PL"/>
        </w:rPr>
        <w:t>.</w:t>
      </w:r>
    </w:p>
    <w:p w:rsidR="00295C27" w:rsidRP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>2.</w:t>
      </w:r>
      <w:r w:rsidR="00B17B0C">
        <w:rPr>
          <w:rFonts w:ascii="Century Gothic" w:eastAsia="Times New Roman" w:hAnsi="Century Gothic" w:cs="Arial"/>
          <w:lang w:eastAsia="pl-PL"/>
        </w:rPr>
        <w:t xml:space="preserve"> </w:t>
      </w:r>
      <w:r w:rsidRPr="00295C27">
        <w:rPr>
          <w:rFonts w:ascii="Century Gothic" w:eastAsia="Times New Roman" w:hAnsi="Century Gothic" w:cs="Arial"/>
          <w:lang w:eastAsia="pl-PL"/>
        </w:rPr>
        <w:t xml:space="preserve">Nie podlegam/y wykluczeniu z postępowania z powodu okoliczności, o których mowa w punkcie </w:t>
      </w:r>
      <w:r w:rsidR="0073393D">
        <w:rPr>
          <w:rFonts w:ascii="Century Gothic" w:eastAsia="Times New Roman" w:hAnsi="Century Gothic" w:cs="Arial"/>
          <w:lang w:eastAsia="pl-PL"/>
        </w:rPr>
        <w:t>VI ogłoszenia</w:t>
      </w:r>
      <w:r w:rsidRPr="00295C27">
        <w:rPr>
          <w:rFonts w:ascii="Century Gothic" w:eastAsia="Times New Roman" w:hAnsi="Century Gothic" w:cs="Arial"/>
          <w:lang w:eastAsia="pl-PL"/>
        </w:rPr>
        <w:t>.</w:t>
      </w:r>
    </w:p>
    <w:p w:rsid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>3.Oświadczam/y, że w stosunku do następującego/</w:t>
      </w:r>
      <w:proofErr w:type="spellStart"/>
      <w:r w:rsidRPr="00295C27">
        <w:rPr>
          <w:rFonts w:ascii="Century Gothic" w:eastAsia="Times New Roman" w:hAnsi="Century Gothic" w:cs="Arial"/>
          <w:lang w:eastAsia="pl-PL"/>
        </w:rPr>
        <w:t>ych</w:t>
      </w:r>
      <w:proofErr w:type="spellEnd"/>
      <w:r w:rsidRPr="00295C27">
        <w:rPr>
          <w:rFonts w:ascii="Century Gothic" w:eastAsia="Times New Roman" w:hAnsi="Century Gothic" w:cs="Arial"/>
          <w:lang w:eastAsia="pl-PL"/>
        </w:rPr>
        <w:t xml:space="preserve"> podmiotu/</w:t>
      </w:r>
      <w:proofErr w:type="spellStart"/>
      <w:r w:rsidRPr="00295C27">
        <w:rPr>
          <w:rFonts w:ascii="Century Gothic" w:eastAsia="Times New Roman" w:hAnsi="Century Gothic" w:cs="Arial"/>
          <w:lang w:eastAsia="pl-PL"/>
        </w:rPr>
        <w:t>tów</w:t>
      </w:r>
      <w:proofErr w:type="spellEnd"/>
      <w:r w:rsidRPr="00295C27">
        <w:rPr>
          <w:rFonts w:ascii="Century Gothic" w:eastAsia="Times New Roman" w:hAnsi="Century Gothic" w:cs="Arial"/>
          <w:lang w:eastAsia="pl-PL"/>
        </w:rPr>
        <w:t>, będącego/</w:t>
      </w:r>
      <w:proofErr w:type="spellStart"/>
      <w:r w:rsidRPr="00295C27">
        <w:rPr>
          <w:rFonts w:ascii="Century Gothic" w:eastAsia="Times New Roman" w:hAnsi="Century Gothic" w:cs="Arial"/>
          <w:lang w:eastAsia="pl-PL"/>
        </w:rPr>
        <w:t>ych</w:t>
      </w:r>
      <w:proofErr w:type="spellEnd"/>
      <w:r w:rsidRPr="00295C27">
        <w:rPr>
          <w:rFonts w:ascii="Century Gothic" w:eastAsia="Times New Roman" w:hAnsi="Century Gothic" w:cs="Arial"/>
          <w:lang w:eastAsia="pl-PL"/>
        </w:rPr>
        <w:t xml:space="preserve"> podwykonawcą/</w:t>
      </w:r>
      <w:proofErr w:type="spellStart"/>
      <w:r w:rsidRPr="00295C27">
        <w:rPr>
          <w:rFonts w:ascii="Century Gothic" w:eastAsia="Times New Roman" w:hAnsi="Century Gothic" w:cs="Arial"/>
          <w:lang w:eastAsia="pl-PL"/>
        </w:rPr>
        <w:t>ami</w:t>
      </w:r>
      <w:proofErr w:type="spellEnd"/>
      <w:r w:rsidRPr="00295C27">
        <w:rPr>
          <w:rFonts w:ascii="Century Gothic" w:eastAsia="Times New Roman" w:hAnsi="Century Gothic" w:cs="Arial"/>
          <w:lang w:eastAsia="pl-PL"/>
        </w:rPr>
        <w:t>:</w:t>
      </w:r>
    </w:p>
    <w:p w:rsidR="00B17B0C" w:rsidRPr="00295C27" w:rsidRDefault="00B17B0C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295C27" w:rsidRP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>...........................................................................................................................</w:t>
      </w:r>
    </w:p>
    <w:p w:rsidR="00295C27" w:rsidRPr="0093740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sz w:val="18"/>
          <w:szCs w:val="18"/>
          <w:lang w:eastAsia="pl-PL"/>
        </w:rPr>
        <w:t>(podać pełną nazwę/firmę, adres, a także w zależności od podmiotu: NIP/PESEL, KRS/</w:t>
      </w:r>
      <w:proofErr w:type="spellStart"/>
      <w:r w:rsidRPr="00295C27">
        <w:rPr>
          <w:rFonts w:ascii="Century Gothic" w:eastAsia="Times New Roman" w:hAnsi="Century Gothic" w:cs="Arial"/>
          <w:sz w:val="18"/>
          <w:szCs w:val="18"/>
          <w:lang w:eastAsia="pl-PL"/>
        </w:rPr>
        <w:t>CEiDG</w:t>
      </w:r>
      <w:proofErr w:type="spellEnd"/>
      <w:r w:rsidRPr="00295C27">
        <w:rPr>
          <w:rFonts w:ascii="Century Gothic" w:eastAsia="Times New Roman" w:hAnsi="Century Gothic" w:cs="Arial"/>
          <w:sz w:val="18"/>
          <w:szCs w:val="18"/>
          <w:lang w:eastAsia="pl-PL"/>
        </w:rPr>
        <w:t xml:space="preserve">), </w:t>
      </w:r>
      <w:r w:rsidRPr="00937407">
        <w:rPr>
          <w:rFonts w:ascii="Century Gothic" w:eastAsia="Times New Roman" w:hAnsi="Century Gothic" w:cs="Arial"/>
          <w:lang w:eastAsia="pl-PL"/>
        </w:rPr>
        <w:t>nie zachodzą podstawy</w:t>
      </w:r>
      <w:r w:rsidR="00B17B0C" w:rsidRPr="00937407">
        <w:rPr>
          <w:rFonts w:ascii="Century Gothic" w:eastAsia="Times New Roman" w:hAnsi="Century Gothic" w:cs="Arial"/>
          <w:lang w:eastAsia="pl-PL"/>
        </w:rPr>
        <w:t xml:space="preserve"> </w:t>
      </w:r>
      <w:r w:rsidRPr="00937407">
        <w:rPr>
          <w:rFonts w:ascii="Century Gothic" w:eastAsia="Times New Roman" w:hAnsi="Century Gothic" w:cs="Arial"/>
          <w:lang w:eastAsia="pl-PL"/>
        </w:rPr>
        <w:t xml:space="preserve">wykluczenia z postępowania o udzielenie </w:t>
      </w:r>
      <w:proofErr w:type="spellStart"/>
      <w:r w:rsidRPr="00937407">
        <w:rPr>
          <w:rFonts w:ascii="Century Gothic" w:eastAsia="Times New Roman" w:hAnsi="Century Gothic" w:cs="Arial"/>
          <w:lang w:eastAsia="pl-PL"/>
        </w:rPr>
        <w:t>zamówienia</w:t>
      </w:r>
      <w:proofErr w:type="spellEnd"/>
      <w:r w:rsidRPr="00937407">
        <w:rPr>
          <w:rFonts w:ascii="Century Gothic" w:eastAsia="Times New Roman" w:hAnsi="Century Gothic" w:cs="Arial"/>
          <w:lang w:eastAsia="pl-PL"/>
        </w:rPr>
        <w:t>.</w:t>
      </w:r>
    </w:p>
    <w:p w:rsidR="00295C27" w:rsidRP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>4.Wszystkie informacje podane w niniejszym oświadczeniu są aktualne i zgodne z prawdą oraz zostały przedstawione z pełną świadomością konsekwencji wprowadzenia Zamawiającego w błąd przy przedstawieniu informacji.</w:t>
      </w:r>
    </w:p>
    <w:p w:rsidR="00B17B0C" w:rsidRDefault="00B17B0C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295C27" w:rsidRP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 xml:space="preserve">W przypadku wspólnego ubiegania się o zamówienie przez Wykonawców oświadczenie składa każdy z Wykonawców wspólnie ubiegających się o zamówienie. Oświadczenie potwierdza spełnianie warunków udziału w postępowaniu oraz brak </w:t>
      </w:r>
    </w:p>
    <w:p w:rsidR="00295C27" w:rsidRPr="00295C27" w:rsidRDefault="00295C27" w:rsidP="00B17B0C">
      <w:pPr>
        <w:suppressAutoHyphens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295C27">
        <w:rPr>
          <w:rFonts w:ascii="Century Gothic" w:eastAsia="Times New Roman" w:hAnsi="Century Gothic" w:cs="Arial"/>
          <w:lang w:eastAsia="pl-PL"/>
        </w:rPr>
        <w:t>podstaw wykluczenia w zakresie, w którym każdy z Wykonawców wykazuje spełnianie warunków udziału w postępowaniu oraz brak podstaw do wykluczenia.</w:t>
      </w:r>
    </w:p>
    <w:p w:rsidR="00295C27" w:rsidRPr="00295C27" w:rsidRDefault="00295C27" w:rsidP="00B17B0C">
      <w:pPr>
        <w:pStyle w:val="Tytu"/>
        <w:jc w:val="both"/>
        <w:rPr>
          <w:rFonts w:ascii="Century Gothic" w:hAnsi="Century Gothic"/>
          <w:i/>
          <w:sz w:val="22"/>
          <w:szCs w:val="22"/>
        </w:rPr>
      </w:pPr>
    </w:p>
    <w:p w:rsidR="00295C27" w:rsidRDefault="00295C27" w:rsidP="0082501D">
      <w:pPr>
        <w:pStyle w:val="Tytu"/>
        <w:jc w:val="left"/>
        <w:rPr>
          <w:rFonts w:ascii="Century Gothic" w:hAnsi="Century Gothic"/>
          <w:i/>
          <w:sz w:val="16"/>
          <w:szCs w:val="16"/>
        </w:rPr>
      </w:pPr>
    </w:p>
    <w:p w:rsidR="00295C27" w:rsidRDefault="00295C27" w:rsidP="0082501D">
      <w:pPr>
        <w:pStyle w:val="Tytu"/>
        <w:jc w:val="left"/>
        <w:rPr>
          <w:rFonts w:ascii="Century Gothic" w:hAnsi="Century Gothic"/>
          <w:i/>
          <w:sz w:val="16"/>
          <w:szCs w:val="16"/>
        </w:rPr>
      </w:pPr>
    </w:p>
    <w:p w:rsidR="00295C27" w:rsidRDefault="00295C27" w:rsidP="0082501D">
      <w:pPr>
        <w:pStyle w:val="Tytu"/>
        <w:jc w:val="left"/>
        <w:rPr>
          <w:rFonts w:ascii="Century Gothic" w:hAnsi="Century Gothic"/>
          <w:i/>
          <w:sz w:val="16"/>
          <w:szCs w:val="16"/>
        </w:rPr>
      </w:pPr>
    </w:p>
    <w:p w:rsidR="00295C27" w:rsidRDefault="00295C27" w:rsidP="0082501D">
      <w:pPr>
        <w:pStyle w:val="Tytu"/>
        <w:jc w:val="left"/>
        <w:rPr>
          <w:rFonts w:ascii="Century Gothic" w:hAnsi="Century Gothic"/>
          <w:i/>
          <w:sz w:val="16"/>
          <w:szCs w:val="16"/>
        </w:rPr>
      </w:pPr>
    </w:p>
    <w:p w:rsidR="00295C27" w:rsidRDefault="00295C27" w:rsidP="0082501D">
      <w:pPr>
        <w:pStyle w:val="Tytu"/>
        <w:jc w:val="left"/>
        <w:rPr>
          <w:rFonts w:ascii="Century Gothic" w:hAnsi="Century Gothic"/>
          <w:i/>
          <w:sz w:val="16"/>
          <w:szCs w:val="16"/>
        </w:rPr>
      </w:pPr>
    </w:p>
    <w:p w:rsidR="00BA67B8" w:rsidRPr="00BA67B8" w:rsidRDefault="00BA67B8" w:rsidP="00BA67B8">
      <w:pPr>
        <w:pStyle w:val="Tytu"/>
        <w:jc w:val="left"/>
        <w:rPr>
          <w:rFonts w:ascii="Century Gothic" w:hAnsi="Century Gothic"/>
          <w:b w:val="0"/>
          <w:color w:val="FF0000"/>
          <w:sz w:val="22"/>
          <w:szCs w:val="22"/>
        </w:rPr>
      </w:pPr>
      <w:r w:rsidRPr="00BA67B8">
        <w:rPr>
          <w:rFonts w:ascii="Century Gothic" w:hAnsi="Century Gothic"/>
          <w:b w:val="0"/>
          <w:sz w:val="22"/>
          <w:szCs w:val="22"/>
        </w:rPr>
        <w:t xml:space="preserve">..................................... dn. ................ 2017 r.                               </w:t>
      </w:r>
    </w:p>
    <w:p w:rsidR="00BA67B8" w:rsidRPr="000D5CB5" w:rsidRDefault="00BA67B8" w:rsidP="00BA67B8">
      <w:pPr>
        <w:spacing w:after="0" w:line="240" w:lineRule="auto"/>
        <w:ind w:left="1416" w:firstLine="708"/>
        <w:rPr>
          <w:rFonts w:ascii="Century Gothic" w:hAnsi="Century Gothic"/>
          <w:i/>
          <w:smallCaps/>
        </w:rPr>
        <w:sectPr w:rsidR="00BA67B8" w:rsidRPr="000D5CB5">
          <w:headerReference w:type="first" r:id="rId14"/>
          <w:pgSz w:w="11905" w:h="16837"/>
          <w:pgMar w:top="909" w:right="1134" w:bottom="1077" w:left="1141" w:header="708" w:footer="708" w:gutter="0"/>
          <w:cols w:space="60"/>
          <w:noEndnote/>
          <w:titlePg/>
        </w:sectPr>
      </w:pPr>
      <w:r w:rsidRPr="000D5CB5">
        <w:rPr>
          <w:rFonts w:ascii="Century Gothic" w:hAnsi="Century Gothic"/>
          <w:i/>
        </w:rPr>
        <w:t>podpis/-y upełnomocnionego/-</w:t>
      </w:r>
      <w:proofErr w:type="spellStart"/>
      <w:r w:rsidRPr="000D5CB5">
        <w:rPr>
          <w:rFonts w:ascii="Century Gothic" w:hAnsi="Century Gothic"/>
          <w:i/>
        </w:rPr>
        <w:t>ych</w:t>
      </w:r>
      <w:proofErr w:type="spellEnd"/>
      <w:r w:rsidRPr="000D5CB5">
        <w:rPr>
          <w:rFonts w:ascii="Century Gothic" w:hAnsi="Century Gothic"/>
          <w:i/>
        </w:rPr>
        <w:t xml:space="preserve"> przedstawiciela/-i </w:t>
      </w:r>
      <w:proofErr w:type="spellStart"/>
      <w:r w:rsidR="00940460">
        <w:rPr>
          <w:rFonts w:ascii="Century Gothic" w:hAnsi="Century Gothic"/>
          <w:i/>
          <w:smallCaps/>
        </w:rPr>
        <w:t>wykonawc</w:t>
      </w:r>
      <w:proofErr w:type="spellEnd"/>
    </w:p>
    <w:p w:rsidR="00B17B0C" w:rsidRDefault="00B17B0C" w:rsidP="00B17B0C">
      <w:pPr>
        <w:spacing w:after="0" w:line="280" w:lineRule="atLeast"/>
        <w:rPr>
          <w:rFonts w:ascii="Century Gothic" w:hAnsi="Century Gothic"/>
          <w:sz w:val="20"/>
          <w:szCs w:val="20"/>
        </w:rPr>
      </w:pPr>
    </w:p>
    <w:p w:rsidR="00F46867" w:rsidRDefault="00F46867" w:rsidP="00F46867">
      <w:pPr>
        <w:spacing w:after="0" w:line="24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Załącznik nr</w:t>
      </w:r>
      <w:r w:rsidR="00295C27">
        <w:rPr>
          <w:rFonts w:ascii="Century Gothic" w:hAnsi="Century Gothic" w:cs="Arial"/>
        </w:rPr>
        <w:t xml:space="preserve"> 5</w:t>
      </w:r>
    </w:p>
    <w:p w:rsidR="00F46867" w:rsidRDefault="00F46867" w:rsidP="00F46867">
      <w:pPr>
        <w:spacing w:after="0" w:line="240" w:lineRule="auto"/>
        <w:jc w:val="both"/>
        <w:rPr>
          <w:rFonts w:ascii="Century Gothic" w:hAnsi="Century Gothic" w:cs="Arial"/>
        </w:rPr>
      </w:pPr>
    </w:p>
    <w:p w:rsidR="00940460" w:rsidRDefault="00940460" w:rsidP="00F46867">
      <w:pPr>
        <w:spacing w:after="0" w:line="240" w:lineRule="auto"/>
        <w:jc w:val="both"/>
        <w:rPr>
          <w:rFonts w:ascii="Century Gothic" w:hAnsi="Century Gothic" w:cs="Arial"/>
        </w:rPr>
      </w:pPr>
    </w:p>
    <w:p w:rsidR="00940460" w:rsidRDefault="00940460" w:rsidP="00F46867">
      <w:pPr>
        <w:spacing w:after="0" w:line="24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……………………………………………………………...</w:t>
      </w:r>
    </w:p>
    <w:p w:rsidR="00F46867" w:rsidRPr="00940460" w:rsidRDefault="00F46867" w:rsidP="00F46867">
      <w:pPr>
        <w:pStyle w:val="AWIENIE"/>
        <w:overflowPunct w:val="0"/>
        <w:autoSpaceDE w:val="0"/>
        <w:autoSpaceDN w:val="0"/>
        <w:adjustRightInd w:val="0"/>
        <w:jc w:val="left"/>
        <w:textAlignment w:val="baseline"/>
        <w:rPr>
          <w:rFonts w:ascii="Century Gothic" w:hAnsi="Century Gothic"/>
          <w:b w:val="0"/>
          <w:bCs/>
          <w:i/>
          <w:sz w:val="18"/>
          <w:szCs w:val="18"/>
        </w:rPr>
      </w:pPr>
      <w:r w:rsidRPr="00940460">
        <w:rPr>
          <w:rFonts w:ascii="Century Gothic" w:hAnsi="Century Gothic"/>
          <w:b w:val="0"/>
          <w:i/>
          <w:iCs/>
          <w:sz w:val="18"/>
          <w:szCs w:val="18"/>
        </w:rPr>
        <w:t xml:space="preserve">nazwa  (imię i nazwisko)  oraz  adres  lub  pieczęć  </w:t>
      </w:r>
      <w:r w:rsidRPr="00940460">
        <w:rPr>
          <w:rFonts w:ascii="Century Gothic" w:hAnsi="Century Gothic"/>
          <w:b w:val="0"/>
          <w:i/>
          <w:iCs/>
          <w:smallCaps/>
          <w:sz w:val="18"/>
          <w:szCs w:val="18"/>
        </w:rPr>
        <w:t>wykonawcy</w:t>
      </w:r>
    </w:p>
    <w:p w:rsidR="00F46867" w:rsidRPr="000D5CB5" w:rsidRDefault="00F46867" w:rsidP="00F46867">
      <w:pPr>
        <w:spacing w:after="0" w:line="240" w:lineRule="auto"/>
        <w:jc w:val="both"/>
        <w:rPr>
          <w:rFonts w:ascii="Century Gothic" w:hAnsi="Century Gothic" w:cs="Arial"/>
        </w:rPr>
      </w:pPr>
    </w:p>
    <w:p w:rsidR="008D4B61" w:rsidRPr="00B0318B" w:rsidRDefault="008D4B61" w:rsidP="008D4B61">
      <w:pPr>
        <w:spacing w:after="0" w:line="280" w:lineRule="atLeast"/>
        <w:jc w:val="center"/>
        <w:rPr>
          <w:rFonts w:eastAsia="Times New Roman"/>
          <w:b/>
          <w:bCs/>
          <w:sz w:val="40"/>
          <w:szCs w:val="40"/>
          <w:lang w:eastAsia="pl-PL"/>
        </w:rPr>
      </w:pP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20"/>
          <w:szCs w:val="20"/>
        </w:rPr>
        <w:tab/>
      </w:r>
      <w:r w:rsidRPr="003C2448">
        <w:rPr>
          <w:rFonts w:ascii="Century Gothic" w:hAnsi="Century Gothic"/>
          <w:sz w:val="16"/>
          <w:szCs w:val="16"/>
        </w:rPr>
        <w:t xml:space="preserve">  </w:t>
      </w:r>
    </w:p>
    <w:p w:rsidR="008D4B61" w:rsidRPr="00B0318B" w:rsidRDefault="008D4B61" w:rsidP="008D4B61">
      <w:pPr>
        <w:spacing w:after="0" w:line="280" w:lineRule="atLeast"/>
        <w:jc w:val="center"/>
        <w:rPr>
          <w:rFonts w:eastAsia="Times New Roman"/>
          <w:b/>
          <w:bCs/>
          <w:sz w:val="28"/>
          <w:szCs w:val="28"/>
          <w:lang w:eastAsia="pl-PL"/>
        </w:rPr>
      </w:pPr>
      <w:r w:rsidRPr="00B0318B">
        <w:rPr>
          <w:rFonts w:eastAsia="Times New Roman"/>
          <w:b/>
          <w:bCs/>
          <w:sz w:val="28"/>
          <w:szCs w:val="28"/>
          <w:lang w:eastAsia="pl-PL"/>
        </w:rPr>
        <w:t>OŚWIADCZENIE</w:t>
      </w:r>
    </w:p>
    <w:p w:rsidR="008D4B61" w:rsidRPr="00B0318B" w:rsidRDefault="008D4B61" w:rsidP="008D4B61">
      <w:pPr>
        <w:spacing w:after="0" w:line="280" w:lineRule="atLeast"/>
        <w:jc w:val="center"/>
        <w:rPr>
          <w:rFonts w:ascii="Times New Roman" w:eastAsia="Times New Roman" w:hAnsi="Times New Roman"/>
          <w:b/>
          <w:i/>
          <w:sz w:val="28"/>
          <w:szCs w:val="28"/>
          <w:lang w:eastAsia="pl-PL"/>
        </w:rPr>
      </w:pPr>
      <w:r w:rsidRPr="00B0318B">
        <w:rPr>
          <w:rFonts w:eastAsia="Times New Roman"/>
          <w:b/>
          <w:bCs/>
          <w:i/>
          <w:sz w:val="28"/>
          <w:szCs w:val="28"/>
          <w:lang w:eastAsia="pl-PL"/>
        </w:rPr>
        <w:t>o przynależności lub braku przynależności do tej samej grupy kapitałowej</w:t>
      </w:r>
    </w:p>
    <w:p w:rsidR="008D4B61" w:rsidRDefault="008D4B61" w:rsidP="008D4B61">
      <w:pPr>
        <w:spacing w:after="0" w:line="240" w:lineRule="auto"/>
        <w:rPr>
          <w:rFonts w:eastAsia="Times New Roman"/>
          <w:sz w:val="24"/>
          <w:szCs w:val="24"/>
          <w:lang w:eastAsia="pl-PL"/>
        </w:rPr>
      </w:pPr>
    </w:p>
    <w:p w:rsidR="008D4B61" w:rsidRPr="00B0318B" w:rsidRDefault="008D4B61" w:rsidP="008D4B61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Nazwa i adres wykonawcy:</w:t>
      </w:r>
    </w:p>
    <w:p w:rsidR="008D4B61" w:rsidRPr="00B0318B" w:rsidRDefault="008D4B61" w:rsidP="008D4B61">
      <w:pPr>
        <w:spacing w:after="0" w:line="240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(Zgodnie z danymi rejestrowymi. W przypadku gdy ofertę składają podmioty wspólnie ubiegające się </w:t>
      </w:r>
      <w:r w:rsidR="00940460">
        <w:rPr>
          <w:rFonts w:ascii="Century Gothic" w:eastAsia="Times New Roman" w:hAnsi="Century Gothic"/>
          <w:i/>
          <w:sz w:val="18"/>
          <w:szCs w:val="18"/>
          <w:lang w:eastAsia="pl-PL"/>
        </w:rPr>
        <w:br/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o zamówienie należy wpisać</w:t>
      </w:r>
      <w:r w:rsidRPr="00B0318B">
        <w:rPr>
          <w:rFonts w:ascii="Century Gothic" w:eastAsia="Times New Roman" w:hAnsi="Century Gothic"/>
          <w:bCs/>
          <w:sz w:val="18"/>
          <w:szCs w:val="18"/>
          <w:lang w:eastAsia="pl-PL"/>
        </w:rPr>
        <w:t xml:space="preserve"> </w:t>
      </w:r>
      <w:r w:rsidRPr="00B0318B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 xml:space="preserve">dane dotyczące wszystkich podmiotów wspólnie ubiegających się </w:t>
      </w:r>
      <w:r w:rsidR="00940460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br/>
      </w:r>
      <w:r w:rsidRPr="00B0318B">
        <w:rPr>
          <w:rFonts w:ascii="Century Gothic" w:eastAsia="Times New Roman" w:hAnsi="Century Gothic"/>
          <w:b/>
          <w:bCs/>
          <w:sz w:val="18"/>
          <w:szCs w:val="18"/>
          <w:u w:val="single"/>
          <w:lang w:eastAsia="pl-PL"/>
        </w:rPr>
        <w:t>o zamówienie</w:t>
      </w: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,(wspólników s.c. , konsorcjantów) a nie tylko pełnomocnika.)</w:t>
      </w: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Województwo: ...............................................................................................................</w:t>
      </w: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NIP: ................................................................................................................................</w:t>
      </w: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numer telefonu i faksu wraz z numerem kierunkowym </w:t>
      </w: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..................................................</w:t>
      </w:r>
    </w:p>
    <w:p w:rsidR="008D4B61" w:rsidRPr="00B0318B" w:rsidRDefault="008D4B61" w:rsidP="008D4B61">
      <w:pPr>
        <w:spacing w:after="0" w:line="240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adres e-mail Wykonawcy   …………………………………………………………………...</w:t>
      </w:r>
    </w:p>
    <w:p w:rsidR="008D4B61" w:rsidRPr="00B0318B" w:rsidRDefault="008D4B61" w:rsidP="008D4B61">
      <w:pPr>
        <w:spacing w:after="160" w:line="259" w:lineRule="auto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>adres do korespondencji ……………………………………………………………………..</w:t>
      </w:r>
    </w:p>
    <w:p w:rsidR="008D4B61" w:rsidRDefault="008D4B61" w:rsidP="008D4B61">
      <w:pPr>
        <w:jc w:val="center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Przystępując do </w:t>
      </w:r>
      <w:proofErr w:type="spellStart"/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postepowania</w:t>
      </w:r>
      <w:proofErr w:type="spellEnd"/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 o udzielenie </w:t>
      </w:r>
      <w:proofErr w:type="spellStart"/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zamówienia</w:t>
      </w:r>
      <w:proofErr w:type="spellEnd"/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 xml:space="preserve"> publicznego pn. </w:t>
      </w:r>
    </w:p>
    <w:p w:rsidR="00F46867" w:rsidRPr="00F46867" w:rsidRDefault="00F46867" w:rsidP="00F46867">
      <w:pPr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/>
          <w:bCs/>
          <w:sz w:val="20"/>
          <w:szCs w:val="20"/>
        </w:rPr>
        <w:t>Całodobowa</w:t>
      </w:r>
      <w:r w:rsidRPr="00DE0E2E">
        <w:rPr>
          <w:rFonts w:ascii="Century Gothic" w:hAnsi="Century Gothic"/>
          <w:b/>
          <w:bCs/>
          <w:sz w:val="20"/>
          <w:szCs w:val="20"/>
        </w:rPr>
        <w:t xml:space="preserve"> ochronę fizyczną osób i mienia Centralnego Ośrodka Sportu w Warszawie przy ul. Łazienkowskiej 6a </w:t>
      </w:r>
      <w:r>
        <w:rPr>
          <w:rFonts w:ascii="Century Gothic" w:hAnsi="Century Gothic"/>
          <w:b/>
          <w:bCs/>
          <w:sz w:val="20"/>
          <w:szCs w:val="20"/>
        </w:rPr>
        <w:t>w okresie 24</w:t>
      </w:r>
      <w:r w:rsidRPr="00DE0E2E">
        <w:rPr>
          <w:rFonts w:ascii="Century Gothic" w:hAnsi="Century Gothic"/>
          <w:b/>
          <w:bCs/>
          <w:sz w:val="20"/>
          <w:szCs w:val="20"/>
        </w:rPr>
        <w:t xml:space="preserve"> miesięcy</w:t>
      </w:r>
      <w:r>
        <w:rPr>
          <w:rFonts w:ascii="Century Gothic" w:hAnsi="Century Gothic"/>
          <w:b/>
          <w:bCs/>
          <w:sz w:val="20"/>
          <w:szCs w:val="20"/>
        </w:rPr>
        <w:t>.</w:t>
      </w:r>
    </w:p>
    <w:p w:rsidR="008D4B61" w:rsidRPr="00B0318B" w:rsidRDefault="008D4B61" w:rsidP="008D4B61">
      <w:pPr>
        <w:spacing w:after="160" w:line="259" w:lineRule="auto"/>
        <w:rPr>
          <w:rFonts w:ascii="Century Gothic" w:eastAsia="Times New Roman" w:hAnsi="Century Gothic"/>
          <w:sz w:val="18"/>
          <w:szCs w:val="18"/>
          <w:lang w:eastAsia="pl-PL"/>
        </w:rPr>
      </w:pPr>
      <w:r w:rsidRPr="00B0318B">
        <w:rPr>
          <w:rFonts w:ascii="Century Gothic" w:eastAsia="Times New Roman" w:hAnsi="Century Gothic"/>
          <w:sz w:val="18"/>
          <w:szCs w:val="18"/>
          <w:lang w:eastAsia="pl-PL"/>
        </w:rPr>
        <w:t>oświadczam, że:</w:t>
      </w:r>
    </w:p>
    <w:p w:rsidR="008D4B61" w:rsidRPr="00B0318B" w:rsidRDefault="00C73E8F" w:rsidP="008D4B61">
      <w:pPr>
        <w:spacing w:after="160" w:line="259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4B61"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instrText xml:space="preserve"> FORMCHECKBOX </w:instrText>
      </w:r>
      <w:r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</w:r>
      <w:r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separate"/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end"/>
      </w:r>
      <w:r w:rsidR="008D4B61"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nie należę do tej samej grupy kapitałowej w rozumieniu ustawy z dnia 16 luty </w:t>
      </w:r>
      <w:r w:rsidR="008D4B61"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 xml:space="preserve">2007 r. o ochronie konkurencji i konsumentów (Dz. U. z dnia 2015 r. poz. 184, 1618 </w:t>
      </w:r>
      <w:r w:rsidR="008D4B61"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>i 1634)*</w:t>
      </w:r>
    </w:p>
    <w:p w:rsidR="008D4B61" w:rsidRPr="00B0318B" w:rsidRDefault="00C73E8F" w:rsidP="008D4B61">
      <w:pPr>
        <w:spacing w:after="160" w:line="259" w:lineRule="auto"/>
        <w:jc w:val="both"/>
        <w:rPr>
          <w:rFonts w:ascii="Century Gothic" w:eastAsia="Times New Roman" w:hAnsi="Century Gothic"/>
          <w:i/>
          <w:sz w:val="18"/>
          <w:szCs w:val="18"/>
          <w:lang w:eastAsia="pl-PL"/>
        </w:rPr>
      </w:pP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4B61"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instrText xml:space="preserve"> FORMCHECKBOX </w:instrText>
      </w:r>
      <w:r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</w:r>
      <w:r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separate"/>
      </w:r>
      <w:r w:rsidRPr="00B0318B">
        <w:rPr>
          <w:rFonts w:ascii="Century Gothic" w:eastAsiaTheme="minorHAnsi" w:hAnsi="Century Gothic" w:cstheme="minorBidi"/>
          <w:color w:val="FF0000"/>
          <w:sz w:val="18"/>
          <w:szCs w:val="18"/>
          <w:shd w:val="clear" w:color="auto" w:fill="FFFFFF"/>
        </w:rPr>
        <w:fldChar w:fldCharType="end"/>
      </w:r>
      <w:r w:rsidR="008D4B61"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t xml:space="preserve"> należę do tej samej grupy kapitałowej w rozumieniu ustawy z dnia 16 luty 2007 r. </w:t>
      </w:r>
      <w:r w:rsidR="008D4B61" w:rsidRPr="00B0318B">
        <w:rPr>
          <w:rFonts w:ascii="Century Gothic" w:eastAsia="Times New Roman" w:hAnsi="Century Gothic"/>
          <w:i/>
          <w:sz w:val="18"/>
          <w:szCs w:val="18"/>
          <w:lang w:eastAsia="pl-PL"/>
        </w:rPr>
        <w:br/>
        <w:t>o ochronie konkurencji i konsumentów (Dz. U. z dnia 2015 r. poz. 184, 1618 i 1634)*</w:t>
      </w:r>
    </w:p>
    <w:p w:rsidR="008D4B61" w:rsidRPr="00B0318B" w:rsidRDefault="008D4B61" w:rsidP="008D4B61">
      <w:pPr>
        <w:spacing w:after="160" w:line="259" w:lineRule="auto"/>
        <w:rPr>
          <w:rFonts w:ascii="Century Gothic" w:eastAsia="Times New Roman" w:hAnsi="Century Gothic"/>
          <w:i/>
          <w:sz w:val="18"/>
          <w:szCs w:val="18"/>
          <w:u w:val="single"/>
          <w:lang w:eastAsia="pl-PL"/>
        </w:rPr>
      </w:pPr>
      <w:r w:rsidRPr="00B0318B">
        <w:rPr>
          <w:rFonts w:ascii="Century Gothic" w:eastAsia="Times New Roman" w:hAnsi="Century Gothic"/>
          <w:i/>
          <w:sz w:val="18"/>
          <w:szCs w:val="18"/>
          <w:u w:val="single"/>
          <w:lang w:eastAsia="pl-PL"/>
        </w:rPr>
        <w:t>*właściwe zaznaczyć znakiem x</w:t>
      </w:r>
    </w:p>
    <w:p w:rsidR="008D4B61" w:rsidRPr="00B0318B" w:rsidRDefault="008D4B61" w:rsidP="008D4B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0" w:color="auto" w:fill="auto"/>
        <w:spacing w:before="100" w:beforeAutospacing="1" w:after="0" w:line="240" w:lineRule="auto"/>
        <w:jc w:val="both"/>
        <w:rPr>
          <w:rFonts w:ascii="Century Gothic" w:hAnsi="Century Gothic"/>
          <w:sz w:val="18"/>
          <w:szCs w:val="18"/>
          <w:lang w:eastAsia="pl-PL"/>
        </w:rPr>
      </w:pPr>
      <w:r w:rsidRPr="00B0318B">
        <w:rPr>
          <w:rFonts w:ascii="Century Gothic" w:hAnsi="Century Gothic"/>
          <w:b/>
          <w:bCs/>
          <w:sz w:val="18"/>
          <w:szCs w:val="18"/>
          <w:lang w:eastAsia="pl-PL"/>
        </w:rPr>
        <w:t>UWAGA:</w:t>
      </w:r>
      <w:r w:rsidRPr="00B0318B">
        <w:rPr>
          <w:rFonts w:ascii="Century Gothic" w:hAnsi="Century Gothic"/>
          <w:sz w:val="18"/>
          <w:szCs w:val="18"/>
          <w:lang w:eastAsia="pl-PL"/>
        </w:rPr>
        <w:t xml:space="preserve"> </w:t>
      </w:r>
      <w:r w:rsidRPr="00B0318B">
        <w:rPr>
          <w:rFonts w:ascii="Century Gothic" w:hAnsi="Century Gothic"/>
          <w:b/>
          <w:bCs/>
          <w:sz w:val="18"/>
          <w:szCs w:val="18"/>
          <w:lang w:eastAsia="pl-PL"/>
        </w:rPr>
        <w:t xml:space="preserve">W przypadku gdy Wykonawca przynależy do tej samej grupy kapitałowej, może przedstawić wraz z niniejszym oświadczeniem dowody, że powiązania z innym wykonawcą nie prowadzą do zakłócenia konkurencji </w:t>
      </w:r>
      <w:r w:rsidRPr="00B0318B">
        <w:rPr>
          <w:rFonts w:ascii="Century Gothic" w:hAnsi="Century Gothic"/>
          <w:b/>
          <w:bCs/>
          <w:color w:val="00B050"/>
          <w:sz w:val="18"/>
          <w:szCs w:val="18"/>
          <w:lang w:eastAsia="pl-PL"/>
        </w:rPr>
        <w:t xml:space="preserve">w przedmiotowym </w:t>
      </w:r>
      <w:r w:rsidRPr="00B0318B">
        <w:rPr>
          <w:rFonts w:ascii="Century Gothic" w:hAnsi="Century Gothic"/>
          <w:b/>
          <w:bCs/>
          <w:sz w:val="18"/>
          <w:szCs w:val="18"/>
          <w:lang w:eastAsia="pl-PL"/>
        </w:rPr>
        <w:t xml:space="preserve">postępowaniu  </w:t>
      </w:r>
      <w:r w:rsidR="00940EA3">
        <w:rPr>
          <w:rFonts w:ascii="Century Gothic" w:hAnsi="Century Gothic"/>
          <w:b/>
          <w:bCs/>
          <w:color w:val="00B050"/>
          <w:sz w:val="18"/>
          <w:szCs w:val="18"/>
          <w:lang w:eastAsia="pl-PL"/>
        </w:rPr>
        <w:t xml:space="preserve">zgodnie z art. 24 ust. </w:t>
      </w:r>
      <w:r w:rsidR="00BF61AA">
        <w:rPr>
          <w:rFonts w:ascii="Century Gothic" w:hAnsi="Century Gothic"/>
          <w:b/>
          <w:bCs/>
          <w:color w:val="00B050"/>
          <w:sz w:val="18"/>
          <w:szCs w:val="18"/>
          <w:lang w:eastAsia="pl-PL"/>
        </w:rPr>
        <w:t xml:space="preserve">11 </w:t>
      </w:r>
      <w:proofErr w:type="spellStart"/>
      <w:r w:rsidR="00BF61AA">
        <w:rPr>
          <w:rFonts w:ascii="Century Gothic" w:hAnsi="Century Gothic"/>
          <w:b/>
          <w:bCs/>
          <w:color w:val="00B050"/>
          <w:sz w:val="18"/>
          <w:szCs w:val="18"/>
          <w:lang w:eastAsia="pl-PL"/>
        </w:rPr>
        <w:t>Pzp</w:t>
      </w:r>
      <w:proofErr w:type="spellEnd"/>
      <w:r w:rsidRPr="00B0318B">
        <w:rPr>
          <w:rFonts w:ascii="Century Gothic" w:hAnsi="Century Gothic"/>
          <w:b/>
          <w:bCs/>
          <w:color w:val="00B050"/>
          <w:sz w:val="18"/>
          <w:szCs w:val="18"/>
          <w:lang w:eastAsia="pl-PL"/>
        </w:rPr>
        <w:t>.</w:t>
      </w:r>
      <w:r w:rsidRPr="00B0318B">
        <w:rPr>
          <w:rFonts w:ascii="Century Gothic" w:hAnsi="Century Gothic"/>
          <w:b/>
          <w:bCs/>
          <w:i/>
          <w:iCs/>
          <w:color w:val="00B050"/>
          <w:sz w:val="18"/>
          <w:szCs w:val="18"/>
          <w:lang w:eastAsia="pl-PL"/>
        </w:rPr>
        <w:t> </w:t>
      </w:r>
    </w:p>
    <w:p w:rsidR="008D4B61" w:rsidRPr="00B0318B" w:rsidRDefault="008D4B61" w:rsidP="008D4B61">
      <w:pPr>
        <w:spacing w:before="100" w:beforeAutospacing="1" w:after="100" w:afterAutospacing="1" w:line="240" w:lineRule="auto"/>
        <w:rPr>
          <w:rFonts w:ascii="Century Gothic" w:hAnsi="Century Gothic"/>
          <w:sz w:val="18"/>
          <w:szCs w:val="18"/>
          <w:lang w:eastAsia="pl-PL"/>
        </w:rPr>
      </w:pPr>
    </w:p>
    <w:p w:rsidR="00BA67B8" w:rsidRPr="00940460" w:rsidRDefault="008D4B61" w:rsidP="009404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auto" w:fill="auto"/>
        <w:spacing w:before="100" w:beforeAutospacing="1" w:after="100" w:afterAutospacing="1" w:line="240" w:lineRule="auto"/>
        <w:rPr>
          <w:rFonts w:ascii="Century Gothic" w:hAnsi="Century Gothic"/>
          <w:color w:val="FF0000"/>
          <w:sz w:val="18"/>
          <w:szCs w:val="18"/>
          <w:lang w:eastAsia="pl-PL"/>
        </w:rPr>
      </w:pPr>
      <w:r w:rsidRPr="00B0318B">
        <w:rPr>
          <w:rFonts w:ascii="Century Gothic" w:hAnsi="Century Gothic"/>
          <w:b/>
          <w:bCs/>
          <w:color w:val="FF0000"/>
          <w:sz w:val="18"/>
          <w:szCs w:val="18"/>
          <w:lang w:eastAsia="pl-PL"/>
        </w:rPr>
        <w:t>POUCZENIE:</w:t>
      </w:r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 xml:space="preserve"> Oświadczenie </w:t>
      </w:r>
      <w:r w:rsidRPr="00B0318B">
        <w:rPr>
          <w:rFonts w:ascii="Century Gothic" w:hAnsi="Century Gothic"/>
          <w:bCs/>
          <w:color w:val="FF0000"/>
          <w:sz w:val="18"/>
          <w:szCs w:val="18"/>
          <w:lang w:eastAsia="pl-PL"/>
        </w:rPr>
        <w:t>o przynależności lub braku przynależności do tej samej grupy kapitałowej</w:t>
      </w:r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 xml:space="preserve">, o której </w:t>
      </w:r>
      <w:r w:rsidR="00BF61AA">
        <w:rPr>
          <w:rFonts w:ascii="Century Gothic" w:hAnsi="Century Gothic"/>
          <w:color w:val="FF0000"/>
          <w:sz w:val="18"/>
          <w:szCs w:val="18"/>
          <w:lang w:eastAsia="pl-PL"/>
        </w:rPr>
        <w:t xml:space="preserve">mowa w art. 24 ust. 1 </w:t>
      </w:r>
      <w:proofErr w:type="spellStart"/>
      <w:r w:rsidR="00BF61AA">
        <w:rPr>
          <w:rFonts w:ascii="Century Gothic" w:hAnsi="Century Gothic"/>
          <w:color w:val="FF0000"/>
          <w:sz w:val="18"/>
          <w:szCs w:val="18"/>
          <w:lang w:eastAsia="pl-PL"/>
        </w:rPr>
        <w:t>pkt</w:t>
      </w:r>
      <w:proofErr w:type="spellEnd"/>
      <w:r w:rsidR="00BF61AA">
        <w:rPr>
          <w:rFonts w:ascii="Century Gothic" w:hAnsi="Century Gothic"/>
          <w:color w:val="FF0000"/>
          <w:sz w:val="18"/>
          <w:szCs w:val="18"/>
          <w:lang w:eastAsia="pl-PL"/>
        </w:rPr>
        <w:t xml:space="preserve"> 23 </w:t>
      </w:r>
      <w:proofErr w:type="spellStart"/>
      <w:r w:rsidR="00BF61AA">
        <w:rPr>
          <w:rFonts w:ascii="Century Gothic" w:hAnsi="Century Gothic"/>
          <w:color w:val="FF0000"/>
          <w:sz w:val="18"/>
          <w:szCs w:val="18"/>
          <w:lang w:eastAsia="pl-PL"/>
        </w:rPr>
        <w:t>Pzp</w:t>
      </w:r>
      <w:proofErr w:type="spellEnd"/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 xml:space="preserve">, składa każdy Wykonawca – w tym, z osobna każdy Wykonawca ubiegający się wspólnie o udzielenie </w:t>
      </w:r>
      <w:proofErr w:type="spellStart"/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>zamówienia</w:t>
      </w:r>
      <w:proofErr w:type="spellEnd"/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 xml:space="preserve">, </w:t>
      </w:r>
      <w:r w:rsidRPr="00B0318B">
        <w:rPr>
          <w:rFonts w:ascii="Century Gothic" w:hAnsi="Century Gothic"/>
          <w:color w:val="FF0000"/>
          <w:sz w:val="18"/>
          <w:szCs w:val="18"/>
          <w:u w:val="single"/>
          <w:lang w:eastAsia="pl-PL"/>
        </w:rPr>
        <w:t>chyba że</w:t>
      </w:r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 xml:space="preserve"> z treści pełnomocnictwa udzielonego</w:t>
      </w:r>
      <w:r w:rsidR="00BF61AA">
        <w:rPr>
          <w:rFonts w:ascii="Century Gothic" w:hAnsi="Century Gothic"/>
          <w:color w:val="FF0000"/>
          <w:sz w:val="18"/>
          <w:szCs w:val="18"/>
          <w:lang w:eastAsia="pl-PL"/>
        </w:rPr>
        <w:t xml:space="preserve"> na podstawie art. 23 ust. 2 </w:t>
      </w:r>
      <w:proofErr w:type="spellStart"/>
      <w:r w:rsidR="00BF61AA">
        <w:rPr>
          <w:rFonts w:ascii="Century Gothic" w:hAnsi="Century Gothic"/>
          <w:color w:val="FF0000"/>
          <w:sz w:val="18"/>
          <w:szCs w:val="18"/>
          <w:lang w:eastAsia="pl-PL"/>
        </w:rPr>
        <w:t>Pzp</w:t>
      </w:r>
      <w:proofErr w:type="spellEnd"/>
      <w:r w:rsidR="00A93315">
        <w:rPr>
          <w:rFonts w:ascii="Century Gothic" w:hAnsi="Century Gothic"/>
          <w:color w:val="FF0000"/>
          <w:sz w:val="18"/>
          <w:szCs w:val="18"/>
          <w:lang w:eastAsia="pl-PL"/>
        </w:rPr>
        <w:t>.</w:t>
      </w:r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 xml:space="preserve"> wynika umocowanie pełnomocnika do złożenia takiego oświadczenia w imieniu Wykonawcy wspólnie ubiegającego się o udzielenie </w:t>
      </w:r>
      <w:proofErr w:type="spellStart"/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>zamówienia</w:t>
      </w:r>
      <w:proofErr w:type="spellEnd"/>
      <w:r w:rsidRPr="00B0318B">
        <w:rPr>
          <w:rFonts w:ascii="Century Gothic" w:hAnsi="Century Gothic"/>
          <w:color w:val="FF0000"/>
          <w:sz w:val="18"/>
          <w:szCs w:val="18"/>
          <w:lang w:eastAsia="pl-PL"/>
        </w:rPr>
        <w:t>.</w:t>
      </w:r>
    </w:p>
    <w:p w:rsidR="00940460" w:rsidRDefault="00940460" w:rsidP="00BA67B8">
      <w:pPr>
        <w:pStyle w:val="Tytu"/>
        <w:jc w:val="left"/>
        <w:rPr>
          <w:rFonts w:ascii="Century Gothic" w:hAnsi="Century Gothic"/>
          <w:b w:val="0"/>
          <w:sz w:val="22"/>
          <w:szCs w:val="22"/>
        </w:rPr>
      </w:pPr>
    </w:p>
    <w:p w:rsidR="00BA67B8" w:rsidRPr="00BA67B8" w:rsidRDefault="00BA67B8" w:rsidP="00BA67B8">
      <w:pPr>
        <w:pStyle w:val="Tytu"/>
        <w:jc w:val="left"/>
        <w:rPr>
          <w:rFonts w:ascii="Century Gothic" w:hAnsi="Century Gothic"/>
          <w:b w:val="0"/>
          <w:color w:val="FF0000"/>
          <w:sz w:val="22"/>
          <w:szCs w:val="22"/>
        </w:rPr>
      </w:pPr>
      <w:r w:rsidRPr="00BA67B8">
        <w:rPr>
          <w:rFonts w:ascii="Century Gothic" w:hAnsi="Century Gothic"/>
          <w:b w:val="0"/>
          <w:sz w:val="22"/>
          <w:szCs w:val="22"/>
        </w:rPr>
        <w:t xml:space="preserve">..................................... dn. ................ 2017 r.                               </w:t>
      </w:r>
    </w:p>
    <w:p w:rsidR="00BA67B8" w:rsidRPr="000D5CB5" w:rsidRDefault="00BA67B8" w:rsidP="00BA67B8">
      <w:pPr>
        <w:spacing w:after="0" w:line="240" w:lineRule="auto"/>
        <w:ind w:left="1416" w:firstLine="708"/>
        <w:rPr>
          <w:rFonts w:ascii="Century Gothic" w:hAnsi="Century Gothic"/>
          <w:i/>
          <w:smallCaps/>
        </w:rPr>
        <w:sectPr w:rsidR="00BA67B8" w:rsidRPr="000D5CB5">
          <w:headerReference w:type="first" r:id="rId15"/>
          <w:pgSz w:w="11905" w:h="16837"/>
          <w:pgMar w:top="909" w:right="1134" w:bottom="1077" w:left="1141" w:header="708" w:footer="708" w:gutter="0"/>
          <w:cols w:space="60"/>
          <w:noEndnote/>
          <w:titlePg/>
        </w:sectPr>
      </w:pPr>
      <w:r w:rsidRPr="000D5CB5">
        <w:rPr>
          <w:rFonts w:ascii="Century Gothic" w:hAnsi="Century Gothic"/>
          <w:i/>
        </w:rPr>
        <w:t>podpis/-y upełnomocnionego/-</w:t>
      </w:r>
      <w:proofErr w:type="spellStart"/>
      <w:r w:rsidRPr="000D5CB5">
        <w:rPr>
          <w:rFonts w:ascii="Century Gothic" w:hAnsi="Century Gothic"/>
          <w:i/>
        </w:rPr>
        <w:t>ych</w:t>
      </w:r>
      <w:proofErr w:type="spellEnd"/>
      <w:r w:rsidRPr="000D5CB5">
        <w:rPr>
          <w:rFonts w:ascii="Century Gothic" w:hAnsi="Century Gothic"/>
          <w:i/>
        </w:rPr>
        <w:t xml:space="preserve"> przedstawiciela/-i </w:t>
      </w:r>
      <w:r w:rsidR="00592106">
        <w:rPr>
          <w:rFonts w:ascii="Century Gothic" w:hAnsi="Century Gothic"/>
          <w:i/>
          <w:smallCaps/>
        </w:rPr>
        <w:t>wykonawcy</w:t>
      </w:r>
    </w:p>
    <w:p w:rsidR="00F46867" w:rsidRDefault="00F46867" w:rsidP="00F46867">
      <w:pPr>
        <w:spacing w:after="0" w:line="240" w:lineRule="auto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lastRenderedPageBreak/>
        <w:t>Załącznik nr</w:t>
      </w:r>
      <w:r w:rsidR="00BA67B8">
        <w:rPr>
          <w:rFonts w:ascii="Century Gothic" w:hAnsi="Century Gothic" w:cs="Arial"/>
        </w:rPr>
        <w:t xml:space="preserve"> 6</w:t>
      </w:r>
    </w:p>
    <w:p w:rsidR="00F46867" w:rsidRDefault="00F46867" w:rsidP="00F46867">
      <w:pPr>
        <w:spacing w:after="0" w:line="240" w:lineRule="auto"/>
        <w:jc w:val="both"/>
        <w:rPr>
          <w:rFonts w:ascii="Century Gothic" w:hAnsi="Century Gothic" w:cs="Arial"/>
        </w:rPr>
      </w:pPr>
    </w:p>
    <w:p w:rsidR="00F46867" w:rsidRPr="000D5CB5" w:rsidRDefault="00F46867" w:rsidP="00F46867">
      <w:pPr>
        <w:spacing w:after="0" w:line="240" w:lineRule="auto"/>
        <w:jc w:val="both"/>
        <w:rPr>
          <w:rFonts w:ascii="Century Gothic" w:hAnsi="Century Gothic" w:cs="Arial"/>
        </w:rPr>
      </w:pPr>
    </w:p>
    <w:p w:rsidR="00F46867" w:rsidRPr="00940EA3" w:rsidRDefault="00F46867" w:rsidP="00940EA3">
      <w:pPr>
        <w:spacing w:after="0" w:line="240" w:lineRule="auto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Umowa nr.............../wzór</w:t>
      </w:r>
    </w:p>
    <w:p w:rsidR="00F46867" w:rsidRPr="00940EA3" w:rsidRDefault="00F46867" w:rsidP="00940EA3">
      <w:pPr>
        <w:spacing w:after="0" w:line="240" w:lineRule="auto"/>
        <w:jc w:val="center"/>
        <w:rPr>
          <w:rFonts w:ascii="Century Gothic" w:hAnsi="Century Gothic"/>
        </w:rPr>
      </w:pPr>
    </w:p>
    <w:p w:rsidR="00F46867" w:rsidRPr="00940EA3" w:rsidRDefault="00BA67B8" w:rsidP="00940EA3">
      <w:pPr>
        <w:spacing w:after="0" w:line="240" w:lineRule="auto"/>
        <w:rPr>
          <w:rFonts w:ascii="Century Gothic" w:hAnsi="Century Gothic"/>
        </w:rPr>
      </w:pPr>
      <w:r w:rsidRPr="00940EA3">
        <w:rPr>
          <w:rFonts w:ascii="Century Gothic" w:hAnsi="Century Gothic"/>
        </w:rPr>
        <w:t>zawarta w dniu … 2017</w:t>
      </w:r>
      <w:r w:rsidR="00F46867" w:rsidRPr="00940EA3">
        <w:rPr>
          <w:rFonts w:ascii="Century Gothic" w:hAnsi="Century Gothic"/>
        </w:rPr>
        <w:t xml:space="preserve"> r. w Warszawie pomiędzy:</w:t>
      </w:r>
    </w:p>
    <w:p w:rsidR="00F46867" w:rsidRPr="00940EA3" w:rsidRDefault="0093740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Centralnym Ośrodkiem Sportu, instytucją gospodarki b</w:t>
      </w:r>
      <w:r w:rsidR="00F46867" w:rsidRPr="00940EA3">
        <w:rPr>
          <w:rFonts w:ascii="Century Gothic" w:hAnsi="Century Gothic"/>
        </w:rPr>
        <w:t>udżetowej</w:t>
      </w:r>
      <w:r w:rsidR="005345E3" w:rsidRPr="00940EA3">
        <w:rPr>
          <w:rFonts w:ascii="Century Gothic" w:hAnsi="Century Gothic"/>
        </w:rPr>
        <w:t>,</w:t>
      </w:r>
      <w:r w:rsidR="00F46867" w:rsidRPr="00940EA3">
        <w:rPr>
          <w:rFonts w:ascii="Century Gothic" w:hAnsi="Century Gothic"/>
        </w:rPr>
        <w:t xml:space="preserve"> z siedzibą w Warszawie, (00-449), ul. Łazienkowska 6A, zarejestrowanym pod numerem KRS 0000374033 w Krajowym Rejestrze Sądowym przez Sąd Rejonowy dla M. St. Warszawy w Warszawie, XII Wydział Gospodarczy Krajowego Rejestru Sądowego, posiadającym numery: NIP 701-027-39-50 i Regon 142733356-00042,, 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zwanym dalej „</w:t>
      </w:r>
      <w:r w:rsidR="00D16C73" w:rsidRPr="00D16C73">
        <w:rPr>
          <w:rFonts w:ascii="Century Gothic" w:hAnsi="Century Gothic"/>
          <w:b/>
        </w:rPr>
        <w:t>Zamawiającym</w:t>
      </w:r>
      <w:r w:rsidRPr="00940EA3">
        <w:rPr>
          <w:rFonts w:ascii="Century Gothic" w:hAnsi="Century Gothic"/>
        </w:rPr>
        <w:t xml:space="preserve">”, 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reprezentowanym przez: ……………. – …………………,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a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… </w:t>
      </w:r>
      <w:r w:rsidRPr="00940EA3">
        <w:rPr>
          <w:rFonts w:ascii="Century Gothic" w:hAnsi="Century Gothic"/>
          <w:i/>
          <w:iCs/>
        </w:rPr>
        <w:t>(nazwa albo imię i nazwisko osoby fizycznej)</w:t>
      </w:r>
      <w:r w:rsidRPr="00940EA3">
        <w:rPr>
          <w:rFonts w:ascii="Century Gothic" w:hAnsi="Century Gothic"/>
        </w:rPr>
        <w:t xml:space="preserve">, adres: … zarejestrowaną </w:t>
      </w:r>
      <w:r w:rsidR="00592106" w:rsidRPr="00940EA3">
        <w:rPr>
          <w:rFonts w:ascii="Century Gothic" w:hAnsi="Century Gothic"/>
        </w:rPr>
        <w:t xml:space="preserve">pod nr KRS </w:t>
      </w:r>
      <w:r w:rsidRPr="00940EA3">
        <w:rPr>
          <w:rFonts w:ascii="Century Gothic" w:hAnsi="Century Gothic"/>
        </w:rPr>
        <w:t xml:space="preserve">w </w:t>
      </w:r>
      <w:r w:rsidR="00592106" w:rsidRPr="00940EA3">
        <w:rPr>
          <w:rFonts w:ascii="Century Gothic" w:hAnsi="Century Gothic"/>
        </w:rPr>
        <w:t>Krajowym Rejestrze Sądowym przez Sąd Rejonowy</w:t>
      </w:r>
      <w:r w:rsidRPr="00940EA3">
        <w:rPr>
          <w:rFonts w:ascii="Century Gothic" w:hAnsi="Century Gothic"/>
        </w:rPr>
        <w:t xml:space="preserve"> w …</w:t>
      </w:r>
      <w:r w:rsidR="00592106" w:rsidRPr="00940EA3">
        <w:rPr>
          <w:rFonts w:ascii="Century Gothic" w:hAnsi="Century Gothic"/>
        </w:rPr>
        <w:t>………, kapitał zakładowy w kwocie …………………..w całości opłacony</w:t>
      </w:r>
      <w:r w:rsidRPr="00940EA3">
        <w:rPr>
          <w:rFonts w:ascii="Century Gothic" w:hAnsi="Century Gothic"/>
        </w:rPr>
        <w:t xml:space="preserve"> </w:t>
      </w:r>
      <w:r w:rsidRPr="00940EA3">
        <w:rPr>
          <w:rFonts w:ascii="Century Gothic" w:hAnsi="Century Gothic"/>
          <w:i/>
          <w:iCs/>
        </w:rPr>
        <w:t>(dla osób prawnych)</w:t>
      </w:r>
      <w:r w:rsidRPr="00940EA3">
        <w:rPr>
          <w:rFonts w:ascii="Century Gothic" w:hAnsi="Century Gothic"/>
        </w:rPr>
        <w:t>/ewidencji działalności gospodarczej prowadzonej przez … pod nr …</w:t>
      </w:r>
      <w:r w:rsidRPr="00940EA3">
        <w:rPr>
          <w:rFonts w:ascii="Century Gothic" w:hAnsi="Century Gothic"/>
          <w:i/>
          <w:iCs/>
        </w:rPr>
        <w:t>(dla osoby fizycznej prowadzącej działalność gospodarczą, w tym w ramach spółki cywilnej)</w:t>
      </w:r>
      <w:r w:rsidRPr="00940EA3">
        <w:rPr>
          <w:rFonts w:ascii="Century Gothic" w:hAnsi="Century Gothic"/>
        </w:rPr>
        <w:t xml:space="preserve">, NIP: … PESEL: … </w:t>
      </w:r>
      <w:r w:rsidRPr="00940EA3">
        <w:rPr>
          <w:rFonts w:ascii="Century Gothic" w:hAnsi="Century Gothic"/>
          <w:i/>
          <w:iCs/>
        </w:rPr>
        <w:t xml:space="preserve">(tylko dla osób fizycznych prowadzących działalność gospodarczą, w tym w ramach spółki cywilnej), 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zwanym dalej „</w:t>
      </w:r>
      <w:r w:rsidR="00D16C73" w:rsidRPr="00D16C73">
        <w:rPr>
          <w:rFonts w:ascii="Century Gothic" w:hAnsi="Century Gothic"/>
          <w:b/>
        </w:rPr>
        <w:t>Wykonawcą</w:t>
      </w:r>
      <w:r w:rsidRPr="00940EA3">
        <w:rPr>
          <w:rFonts w:ascii="Century Gothic" w:hAnsi="Century Gothic"/>
        </w:rPr>
        <w:t xml:space="preserve">”, 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reprezentowanym przez:</w:t>
      </w:r>
    </w:p>
    <w:p w:rsidR="00F46867" w:rsidRPr="00940EA3" w:rsidRDefault="00F46867" w:rsidP="00940EA3">
      <w:pPr>
        <w:widowControl w:val="0"/>
        <w:tabs>
          <w:tab w:val="left" w:pos="1984"/>
        </w:tabs>
        <w:spacing w:after="0" w:line="240" w:lineRule="auto"/>
        <w:ind w:right="72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 ................................ - .............................</w:t>
      </w:r>
      <w:r w:rsidRPr="00940EA3">
        <w:rPr>
          <w:rFonts w:ascii="Century Gothic" w:hAnsi="Century Gothic"/>
          <w:i/>
          <w:iCs/>
        </w:rPr>
        <w:t xml:space="preserve"> (reprezentacja musi wynikać z wpisu do właściwego rejestru lub z pełnomocnictwa)</w:t>
      </w:r>
      <w:r w:rsidRPr="00940EA3">
        <w:rPr>
          <w:rFonts w:ascii="Century Gothic" w:hAnsi="Century Gothic"/>
        </w:rPr>
        <w:t xml:space="preserve"> 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łącznie zwanymi dalej „Stronami”</w:t>
      </w:r>
    </w:p>
    <w:p w:rsidR="00940EA3" w:rsidRDefault="00940EA3" w:rsidP="00940EA3">
      <w:pPr>
        <w:spacing w:after="0" w:line="240" w:lineRule="auto"/>
        <w:jc w:val="both"/>
        <w:rPr>
          <w:rFonts w:ascii="Century Gothic" w:hAnsi="Century Gothic"/>
        </w:rPr>
      </w:pP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 rezultacie dokonania przez Zamawiającego wyboru oferty Wykonawcy w</w:t>
      </w:r>
      <w:r w:rsidR="00BF61AA" w:rsidRPr="00940EA3">
        <w:rPr>
          <w:rFonts w:ascii="Century Gothic" w:hAnsi="Century Gothic"/>
        </w:rPr>
        <w:t xml:space="preserve"> trybie </w:t>
      </w:r>
      <w:r w:rsidR="005345E3" w:rsidRPr="00940EA3">
        <w:rPr>
          <w:rFonts w:ascii="Century Gothic" w:hAnsi="Century Gothic"/>
        </w:rPr>
        <w:t xml:space="preserve">określonym w </w:t>
      </w:r>
      <w:r w:rsidR="00BF61AA" w:rsidRPr="00940EA3">
        <w:rPr>
          <w:rFonts w:ascii="Century Gothic" w:hAnsi="Century Gothic"/>
        </w:rPr>
        <w:t>art. 138o</w:t>
      </w:r>
      <w:r w:rsidR="005345E3" w:rsidRPr="00940EA3">
        <w:rPr>
          <w:rFonts w:ascii="Century Gothic" w:hAnsi="Century Gothic"/>
        </w:rPr>
        <w:t xml:space="preserve"> </w:t>
      </w:r>
      <w:r w:rsidRPr="00940EA3">
        <w:rPr>
          <w:rFonts w:ascii="Century Gothic" w:hAnsi="Century Gothic"/>
        </w:rPr>
        <w:t xml:space="preserve">ustawy z dnia 29 stycznia 2004 r. Prawo Zamówień Publicznych (tj. </w:t>
      </w:r>
      <w:proofErr w:type="spellStart"/>
      <w:r w:rsidRPr="00940EA3">
        <w:rPr>
          <w:rFonts w:ascii="Century Gothic" w:hAnsi="Century Gothic"/>
        </w:rPr>
        <w:t>Dz.U</w:t>
      </w:r>
      <w:proofErr w:type="spellEnd"/>
      <w:r w:rsidRPr="00940EA3">
        <w:rPr>
          <w:rFonts w:ascii="Century Gothic" w:hAnsi="Century Gothic"/>
        </w:rPr>
        <w:t xml:space="preserve"> z 2015 r. poz. 2164 ze zm.) (dalej „</w:t>
      </w:r>
      <w:r w:rsidR="00D16C73" w:rsidRPr="00D16C73">
        <w:rPr>
          <w:rFonts w:ascii="Century Gothic" w:hAnsi="Century Gothic"/>
          <w:b/>
        </w:rPr>
        <w:t>PZP</w:t>
      </w:r>
      <w:r w:rsidRPr="00940EA3">
        <w:rPr>
          <w:rFonts w:ascii="Century Gothic" w:hAnsi="Century Gothic"/>
        </w:rPr>
        <w:t>”) o następującej treści:</w:t>
      </w:r>
    </w:p>
    <w:p w:rsidR="00940EA3" w:rsidRDefault="00940EA3" w:rsidP="00940EA3">
      <w:pPr>
        <w:spacing w:after="0" w:line="240" w:lineRule="auto"/>
        <w:jc w:val="center"/>
        <w:rPr>
          <w:rFonts w:ascii="Century Gothic" w:hAnsi="Century Gothic"/>
          <w:b/>
          <w:bCs/>
        </w:rPr>
      </w:pPr>
    </w:p>
    <w:p w:rsidR="00F46867" w:rsidRPr="00940EA3" w:rsidRDefault="00F46867" w:rsidP="00940EA3">
      <w:pPr>
        <w:spacing w:after="0" w:line="240" w:lineRule="auto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1.</w:t>
      </w:r>
    </w:p>
    <w:p w:rsidR="00F46867" w:rsidRPr="00940EA3" w:rsidRDefault="00F46867" w:rsidP="00FD2901">
      <w:pPr>
        <w:pStyle w:val="Tekstpodstawowy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284" w:hanging="284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Przedmiotem Umowy jest świadczenie przez Wykonawcę usługi całodobowej, siedem dni w tygodniu ochrony fizycznej osób i mienia oraz obiektów Centralnego Ośrodka Sportu w Warszawie</w:t>
      </w:r>
      <w:r w:rsidR="00940EA3">
        <w:rPr>
          <w:rFonts w:ascii="Century Gothic" w:hAnsi="Century Gothic"/>
          <w:sz w:val="22"/>
          <w:szCs w:val="22"/>
        </w:rPr>
        <w:t xml:space="preserve"> przy ulicy Łazienkowskiej 6a w </w:t>
      </w:r>
      <w:r w:rsidRPr="00940EA3">
        <w:rPr>
          <w:rFonts w:ascii="Century Gothic" w:hAnsi="Century Gothic"/>
          <w:sz w:val="22"/>
          <w:szCs w:val="22"/>
        </w:rPr>
        <w:t xml:space="preserve">okresie 24 miesięcy od dnia rozpoczęcia świadczenia usługi na warunkach określonych w opisie przedmiotu </w:t>
      </w:r>
      <w:proofErr w:type="spellStart"/>
      <w:r w:rsidRPr="00940EA3">
        <w:rPr>
          <w:rFonts w:ascii="Century Gothic" w:hAnsi="Century Gothic"/>
          <w:sz w:val="22"/>
          <w:szCs w:val="22"/>
        </w:rPr>
        <w:t>zamówienia</w:t>
      </w:r>
      <w:proofErr w:type="spellEnd"/>
      <w:r w:rsidRPr="00940EA3">
        <w:rPr>
          <w:rFonts w:ascii="Century Gothic" w:hAnsi="Century Gothic"/>
          <w:sz w:val="22"/>
          <w:szCs w:val="22"/>
        </w:rPr>
        <w:t>, stanowiącym integralną część Umowy (</w:t>
      </w:r>
      <w:r w:rsidRPr="00940EA3">
        <w:rPr>
          <w:rFonts w:ascii="Century Gothic" w:hAnsi="Century Gothic"/>
          <w:b/>
          <w:bCs/>
          <w:sz w:val="22"/>
          <w:szCs w:val="22"/>
        </w:rPr>
        <w:t>Załącznik nr 1</w:t>
      </w:r>
      <w:r w:rsidRPr="00940EA3">
        <w:rPr>
          <w:rFonts w:ascii="Century Gothic" w:hAnsi="Century Gothic"/>
          <w:sz w:val="22"/>
          <w:szCs w:val="22"/>
        </w:rPr>
        <w:t xml:space="preserve"> do niniejszej Umowy).</w:t>
      </w:r>
    </w:p>
    <w:p w:rsidR="00F46867" w:rsidRPr="00940EA3" w:rsidRDefault="00F46867" w:rsidP="00FD2901">
      <w:pPr>
        <w:pStyle w:val="Tekstpodstawowy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284" w:hanging="284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Wykaz obiektów podlegających ochronie stanowi </w:t>
      </w:r>
      <w:r w:rsidRPr="00940EA3">
        <w:rPr>
          <w:rFonts w:ascii="Century Gothic" w:hAnsi="Century Gothic"/>
          <w:b/>
          <w:bCs/>
          <w:sz w:val="22"/>
          <w:szCs w:val="22"/>
        </w:rPr>
        <w:t>Załącznik nr 2</w:t>
      </w:r>
      <w:r w:rsidRPr="00940EA3">
        <w:rPr>
          <w:rFonts w:ascii="Century Gothic" w:hAnsi="Century Gothic"/>
          <w:sz w:val="22"/>
          <w:szCs w:val="22"/>
        </w:rPr>
        <w:t xml:space="preserve"> do niniejszej Umowy (dalej „</w:t>
      </w:r>
      <w:r w:rsidRPr="00940EA3">
        <w:rPr>
          <w:rFonts w:ascii="Century Gothic" w:hAnsi="Century Gothic"/>
          <w:b/>
          <w:bCs/>
          <w:sz w:val="22"/>
          <w:szCs w:val="22"/>
        </w:rPr>
        <w:t>Obiekty</w:t>
      </w:r>
      <w:r w:rsidRPr="00940EA3">
        <w:rPr>
          <w:rFonts w:ascii="Century Gothic" w:hAnsi="Century Gothic"/>
          <w:sz w:val="22"/>
          <w:szCs w:val="22"/>
        </w:rPr>
        <w:t>”).</w:t>
      </w:r>
    </w:p>
    <w:p w:rsidR="00F46867" w:rsidRPr="00940EA3" w:rsidRDefault="00F46867" w:rsidP="00FD2901">
      <w:pPr>
        <w:pStyle w:val="Tekstpodstawowy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284" w:hanging="284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Wykonawca przyjmuje do wiadomości, że świadczenie usług ochrony związanych z realizacją przedmiotu niniejszej Umowy łączy się z przetwarzaniem danych osobowych. Wykonawca zobowiązuje się dochować należytej staranności w celu wypełnienia wymogów zagwarantowania bezpieczeństwa przetwarzania danych osobowych pozyskanych w związku z realizacją przedmiotu niniejszej Umowy, zgodnie z ustawą z dnia 29 sierpnia 1997 r. o ochronie danych osobowych (tj. </w:t>
      </w:r>
      <w:proofErr w:type="spellStart"/>
      <w:r w:rsidRPr="00940EA3">
        <w:rPr>
          <w:rFonts w:ascii="Century Gothic" w:hAnsi="Century Gothic"/>
          <w:sz w:val="22"/>
          <w:szCs w:val="22"/>
        </w:rPr>
        <w:t>Dz.U</w:t>
      </w:r>
      <w:proofErr w:type="spellEnd"/>
      <w:r w:rsidRPr="00940EA3">
        <w:rPr>
          <w:rFonts w:ascii="Century Gothic" w:hAnsi="Century Gothic"/>
          <w:sz w:val="22"/>
          <w:szCs w:val="22"/>
        </w:rPr>
        <w:t xml:space="preserve"> z 2016 poz. 922). Zmawiający ma prawo kontrolować dochowanie przez Wykonawcę wymogów bezpieczeństwa przetwarzania danych osobowych.</w:t>
      </w:r>
    </w:p>
    <w:p w:rsidR="00F46867" w:rsidRPr="00940EA3" w:rsidRDefault="00F46867" w:rsidP="00FD2901">
      <w:pPr>
        <w:pStyle w:val="Tekstpodstawowy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284" w:hanging="284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W związku oraz w celu prawidłowej realizacji Umowy Zamawiający powierza Wykonawcy przetwarzanie danych osobowych, których Zamawiający jest administratorem, zgodnie z art. 31 ustawy o ochronie danych osobowych, </w:t>
      </w:r>
      <w:r w:rsidRPr="00940EA3">
        <w:rPr>
          <w:rFonts w:ascii="Century Gothic" w:hAnsi="Century Gothic"/>
          <w:sz w:val="22"/>
          <w:szCs w:val="22"/>
        </w:rPr>
        <w:lastRenderedPageBreak/>
        <w:t xml:space="preserve">Powierzone Wykonawcy przez Zamawiającego do przetwarzania dane osobowe obejmują: imiona i nazwiska, nr telefonów, adresy e-mail, nr PESEL, nr dowodów osobistych, paszportów, stanowiska lub pełnione funkcje, daty i miejsce urodzenia. </w:t>
      </w:r>
    </w:p>
    <w:p w:rsidR="00F46867" w:rsidRDefault="00F46867" w:rsidP="00FD2901">
      <w:pPr>
        <w:pStyle w:val="Tekstpodstawowy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284" w:hanging="284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Najpóźniej w dniu wygaśnięcia lub rozwiązania Umowy Wykonawca ma obowiązek zwrócić Zamawiającemu wszystkie nośniki z danymi osobowymi lub komisyjnie je zniszczyć, z czego Wykonawca sporządzi protokół i przedstawi go Zamawiającemu najpóźniej w ostatnim dniu obowiązywania Umowy. W przeciwnym razie Wykonawca odpowiada za wszelkie szkody związane z nieuprawnionym przetwarzaniem danych osobowych po zakończeniu obowiązywania niniejszej Umowy.</w:t>
      </w:r>
    </w:p>
    <w:p w:rsidR="007450F9" w:rsidRPr="00940EA3" w:rsidRDefault="007450F9" w:rsidP="00FD2901">
      <w:pPr>
        <w:pStyle w:val="Tekstpodstawowy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ind w:left="284" w:hanging="284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Oferta Wykonawcy z dnia ……. 2017 r. stanowi integralną część Umowy.</w:t>
      </w:r>
    </w:p>
    <w:p w:rsidR="00F46867" w:rsidRPr="00940EA3" w:rsidRDefault="00F46867" w:rsidP="00940EA3">
      <w:pPr>
        <w:spacing w:after="0" w:line="240" w:lineRule="auto"/>
        <w:jc w:val="both"/>
        <w:rPr>
          <w:rFonts w:ascii="Century Gothic" w:hAnsi="Century Gothic"/>
        </w:rPr>
      </w:pPr>
    </w:p>
    <w:p w:rsidR="00F46867" w:rsidRPr="00940EA3" w:rsidRDefault="00F46867" w:rsidP="00940EA3">
      <w:pPr>
        <w:spacing w:after="0" w:line="240" w:lineRule="auto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2.</w:t>
      </w:r>
    </w:p>
    <w:p w:rsidR="00F46867" w:rsidRPr="00940EA3" w:rsidRDefault="00F46867" w:rsidP="00FD2901">
      <w:pPr>
        <w:pStyle w:val="Tekstpodstawowy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Wykonawca zobowiązany jest do realizacji Umowy zgodnie z przepisami ustawy z dnia</w:t>
      </w:r>
      <w:r w:rsidR="00E07628" w:rsidRPr="00940EA3">
        <w:rPr>
          <w:rFonts w:ascii="Century Gothic" w:hAnsi="Century Gothic"/>
          <w:sz w:val="22"/>
          <w:szCs w:val="22"/>
        </w:rPr>
        <w:t xml:space="preserve"> </w:t>
      </w:r>
      <w:r w:rsidRPr="00940EA3">
        <w:rPr>
          <w:rFonts w:ascii="Century Gothic" w:hAnsi="Century Gothic"/>
          <w:spacing w:val="3"/>
          <w:sz w:val="22"/>
          <w:szCs w:val="22"/>
        </w:rPr>
        <w:t>22 sierpnia 1997 r. o ochronie osób i mienia (</w:t>
      </w:r>
      <w:proofErr w:type="spellStart"/>
      <w:r w:rsidR="00E07628" w:rsidRPr="00940EA3">
        <w:rPr>
          <w:rFonts w:ascii="Century Gothic" w:hAnsi="Century Gothic"/>
          <w:sz w:val="22"/>
          <w:szCs w:val="22"/>
        </w:rPr>
        <w:t>t.j</w:t>
      </w:r>
      <w:proofErr w:type="spellEnd"/>
      <w:r w:rsidR="00E07628" w:rsidRPr="00940EA3">
        <w:rPr>
          <w:rFonts w:ascii="Century Gothic" w:hAnsi="Century Gothic"/>
          <w:sz w:val="22"/>
          <w:szCs w:val="22"/>
        </w:rPr>
        <w:t xml:space="preserve">. </w:t>
      </w:r>
      <w:proofErr w:type="spellStart"/>
      <w:r w:rsidR="00E07628" w:rsidRPr="00940EA3">
        <w:rPr>
          <w:rFonts w:ascii="Century Gothic" w:hAnsi="Century Gothic"/>
          <w:sz w:val="22"/>
          <w:szCs w:val="22"/>
        </w:rPr>
        <w:t>Dz.U</w:t>
      </w:r>
      <w:proofErr w:type="spellEnd"/>
      <w:r w:rsidR="00E07628" w:rsidRPr="00940EA3">
        <w:rPr>
          <w:rFonts w:ascii="Century Gothic" w:hAnsi="Century Gothic"/>
          <w:sz w:val="22"/>
          <w:szCs w:val="22"/>
        </w:rPr>
        <w:t>. 2016 r. poz. 1432 ze zm.</w:t>
      </w:r>
      <w:r w:rsidRPr="00940EA3">
        <w:rPr>
          <w:rFonts w:ascii="Century Gothic" w:hAnsi="Century Gothic"/>
          <w:sz w:val="22"/>
          <w:szCs w:val="22"/>
        </w:rPr>
        <w:t xml:space="preserve">) oraz zgodnie z opisem przedmiotu </w:t>
      </w:r>
      <w:proofErr w:type="spellStart"/>
      <w:r w:rsidRPr="00940EA3">
        <w:rPr>
          <w:rFonts w:ascii="Century Gothic" w:hAnsi="Century Gothic"/>
          <w:sz w:val="22"/>
          <w:szCs w:val="22"/>
        </w:rPr>
        <w:t>zamówienia</w:t>
      </w:r>
      <w:proofErr w:type="spellEnd"/>
      <w:r w:rsidRPr="00940EA3">
        <w:rPr>
          <w:rFonts w:ascii="Century Gothic" w:hAnsi="Century Gothic"/>
          <w:sz w:val="22"/>
          <w:szCs w:val="22"/>
        </w:rPr>
        <w:t xml:space="preserve"> stanowiącym Załącznik nr 1 do Umowy.</w:t>
      </w:r>
    </w:p>
    <w:p w:rsidR="00F46867" w:rsidRPr="00940EA3" w:rsidRDefault="00F46867" w:rsidP="00FD2901">
      <w:pPr>
        <w:pStyle w:val="Tekstpodstawowy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40" w:lineRule="auto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W zakresie zadań umownych, wymienionych w § 1, Wykonawca oświadcza, że posiada aktualną </w:t>
      </w:r>
      <w:r w:rsidRPr="00940EA3">
        <w:rPr>
          <w:rFonts w:ascii="Century Gothic" w:hAnsi="Century Gothic"/>
          <w:sz w:val="22"/>
          <w:szCs w:val="22"/>
          <w:lang w:val="nl-NL"/>
        </w:rPr>
        <w:t>koncesj</w:t>
      </w:r>
      <w:r w:rsidRPr="00940EA3">
        <w:rPr>
          <w:rFonts w:ascii="Century Gothic" w:hAnsi="Century Gothic"/>
          <w:sz w:val="22"/>
          <w:szCs w:val="22"/>
        </w:rPr>
        <w:t xml:space="preserve">ę wydaną przez Ministra właściwego do spraw wewnętrznych Nr ………….., </w:t>
      </w:r>
      <w:r w:rsidRPr="00940EA3">
        <w:rPr>
          <w:rFonts w:ascii="Century Gothic" w:hAnsi="Century Gothic"/>
          <w:spacing w:val="6"/>
          <w:sz w:val="22"/>
          <w:szCs w:val="22"/>
        </w:rPr>
        <w:t xml:space="preserve">uprawniającą </w:t>
      </w:r>
      <w:r w:rsidRPr="00940EA3">
        <w:rPr>
          <w:rFonts w:ascii="Century Gothic" w:hAnsi="Century Gothic"/>
          <w:spacing w:val="6"/>
          <w:sz w:val="22"/>
          <w:szCs w:val="22"/>
          <w:lang w:val="pt-PT"/>
        </w:rPr>
        <w:t xml:space="preserve">do </w:t>
      </w:r>
      <w:r w:rsidRPr="00940EA3">
        <w:rPr>
          <w:rFonts w:ascii="Century Gothic" w:hAnsi="Century Gothic"/>
          <w:sz w:val="22"/>
          <w:szCs w:val="22"/>
        </w:rPr>
        <w:t xml:space="preserve">bezpośredniej ochrony fizycznej osób i mienia stałego, dozoru sygnałów przesyłanych, gromadzonych </w:t>
      </w:r>
      <w:r w:rsidR="00760B6C">
        <w:rPr>
          <w:rFonts w:ascii="Century Gothic" w:hAnsi="Century Gothic"/>
          <w:sz w:val="22"/>
          <w:szCs w:val="22"/>
        </w:rPr>
        <w:br/>
      </w:r>
      <w:r w:rsidRPr="00940EA3">
        <w:rPr>
          <w:rFonts w:ascii="Century Gothic" w:hAnsi="Century Gothic"/>
          <w:sz w:val="22"/>
          <w:szCs w:val="22"/>
        </w:rPr>
        <w:t>i przetwarzanych w elektronicznych urządzeniach i systemach alarmowych.</w:t>
      </w:r>
    </w:p>
    <w:p w:rsidR="00F46867" w:rsidRPr="00940EA3" w:rsidRDefault="00F46867" w:rsidP="00940EA3">
      <w:pPr>
        <w:pStyle w:val="Tekstpodstawowywcity"/>
        <w:tabs>
          <w:tab w:val="left" w:pos="360"/>
        </w:tabs>
        <w:spacing w:after="0" w:line="240" w:lineRule="auto"/>
        <w:ind w:left="0"/>
        <w:rPr>
          <w:rFonts w:ascii="Century Gothic" w:hAnsi="Century Gothic"/>
        </w:rPr>
      </w:pPr>
      <w:r w:rsidRPr="00940EA3">
        <w:rPr>
          <w:rFonts w:ascii="Century Gothic" w:hAnsi="Century Gothic"/>
        </w:rPr>
        <w:t>3.</w:t>
      </w:r>
      <w:r w:rsidRPr="00940EA3">
        <w:rPr>
          <w:rFonts w:ascii="Century Gothic" w:hAnsi="Century Gothic"/>
        </w:rPr>
        <w:tab/>
        <w:t xml:space="preserve">Koncesja, o której mowa w ust. 2 stanowi </w:t>
      </w:r>
      <w:r w:rsidRPr="00940EA3">
        <w:rPr>
          <w:rFonts w:ascii="Century Gothic" w:hAnsi="Century Gothic"/>
          <w:b/>
          <w:bCs/>
        </w:rPr>
        <w:t>Załączniki nr 3</w:t>
      </w:r>
      <w:r w:rsidRPr="00940EA3">
        <w:rPr>
          <w:rFonts w:ascii="Century Gothic" w:hAnsi="Century Gothic"/>
        </w:rPr>
        <w:t xml:space="preserve"> do Umowy.</w:t>
      </w:r>
    </w:p>
    <w:p w:rsidR="00F46867" w:rsidRDefault="00F46867" w:rsidP="00940EA3">
      <w:pPr>
        <w:shd w:val="clear" w:color="auto" w:fill="FFFFFF"/>
        <w:tabs>
          <w:tab w:val="left" w:pos="360"/>
        </w:tabs>
        <w:spacing w:after="0" w:line="240" w:lineRule="auto"/>
        <w:ind w:left="360" w:hanging="360"/>
        <w:jc w:val="both"/>
        <w:rPr>
          <w:rFonts w:ascii="Century Gothic" w:hAnsi="Century Gothic"/>
          <w:spacing w:val="3"/>
        </w:rPr>
      </w:pPr>
      <w:r w:rsidRPr="00940EA3">
        <w:rPr>
          <w:rFonts w:ascii="Century Gothic" w:hAnsi="Century Gothic"/>
        </w:rPr>
        <w:t>4.</w:t>
      </w:r>
      <w:r w:rsidRPr="00940EA3">
        <w:rPr>
          <w:rFonts w:ascii="Century Gothic" w:hAnsi="Century Gothic"/>
        </w:rPr>
        <w:tab/>
      </w:r>
      <w:r w:rsidRPr="00940EA3">
        <w:rPr>
          <w:rFonts w:ascii="Century Gothic" w:hAnsi="Century Gothic"/>
          <w:spacing w:val="7"/>
        </w:rPr>
        <w:t xml:space="preserve">Wykonawca zobowiązuje się do wykonywania usług ochrony stanowiących przedmiot Umowy </w:t>
      </w:r>
      <w:r w:rsidR="00DA277F">
        <w:rPr>
          <w:rFonts w:ascii="Century Gothic" w:hAnsi="Century Gothic"/>
          <w:spacing w:val="7"/>
        </w:rPr>
        <w:t xml:space="preserve">wyłącznie </w:t>
      </w:r>
      <w:r w:rsidRPr="00940EA3">
        <w:rPr>
          <w:rFonts w:ascii="Century Gothic" w:hAnsi="Century Gothic"/>
          <w:spacing w:val="7"/>
        </w:rPr>
        <w:t xml:space="preserve">przy pomocy </w:t>
      </w:r>
      <w:r w:rsidRPr="00940EA3">
        <w:rPr>
          <w:rFonts w:ascii="Century Gothic" w:hAnsi="Century Gothic"/>
          <w:spacing w:val="3"/>
        </w:rPr>
        <w:t xml:space="preserve">zatrudnionych przez siebie </w:t>
      </w:r>
      <w:r w:rsidR="00DA277F">
        <w:rPr>
          <w:rFonts w:ascii="Century Gothic" w:hAnsi="Century Gothic"/>
          <w:spacing w:val="3"/>
        </w:rPr>
        <w:t>na podstawie umowy o pracę wy</w:t>
      </w:r>
      <w:r w:rsidRPr="00940EA3">
        <w:rPr>
          <w:rFonts w:ascii="Century Gothic" w:hAnsi="Century Gothic"/>
          <w:spacing w:val="3"/>
        </w:rPr>
        <w:t>kwalifikowanych pracowników ochrony</w:t>
      </w:r>
      <w:r w:rsidR="00DA277F">
        <w:rPr>
          <w:rFonts w:ascii="Century Gothic" w:hAnsi="Century Gothic"/>
          <w:spacing w:val="3"/>
        </w:rPr>
        <w:t xml:space="preserve"> posiadając</w:t>
      </w:r>
      <w:r w:rsidR="00074782">
        <w:rPr>
          <w:rFonts w:ascii="Century Gothic" w:hAnsi="Century Gothic"/>
          <w:spacing w:val="3"/>
        </w:rPr>
        <w:t>ych aktualne uprawnienia w zakresie ochrony</w:t>
      </w:r>
      <w:r w:rsidRPr="00940EA3">
        <w:rPr>
          <w:rFonts w:ascii="Century Gothic" w:hAnsi="Century Gothic"/>
          <w:spacing w:val="3"/>
        </w:rPr>
        <w:t xml:space="preserve">. Za działania lub zaniechania ochroniarzy wykonujących usługi ochrony </w:t>
      </w:r>
      <w:r w:rsidR="00DA277F">
        <w:rPr>
          <w:rFonts w:ascii="Century Gothic" w:hAnsi="Century Gothic"/>
          <w:spacing w:val="3"/>
        </w:rPr>
        <w:t xml:space="preserve">z ramienia Wykonawcy </w:t>
      </w:r>
      <w:r w:rsidRPr="00940EA3">
        <w:rPr>
          <w:rFonts w:ascii="Century Gothic" w:hAnsi="Century Gothic"/>
          <w:spacing w:val="3"/>
        </w:rPr>
        <w:t>na terenie Obiektów odpowiedzialność ponosi Wykonawca jak za własne działania lub zaniechania.</w:t>
      </w:r>
    </w:p>
    <w:p w:rsidR="00074782" w:rsidRPr="00940EA3" w:rsidRDefault="00074782" w:rsidP="00940EA3">
      <w:pPr>
        <w:shd w:val="clear" w:color="auto" w:fill="FFFFFF"/>
        <w:tabs>
          <w:tab w:val="left" w:pos="360"/>
        </w:tabs>
        <w:spacing w:after="0" w:line="240" w:lineRule="auto"/>
        <w:ind w:left="360" w:hanging="360"/>
        <w:jc w:val="both"/>
        <w:rPr>
          <w:rFonts w:ascii="Century Gothic" w:hAnsi="Century Gothic"/>
        </w:rPr>
      </w:pPr>
      <w:r>
        <w:rPr>
          <w:rFonts w:ascii="Century Gothic" w:hAnsi="Century Gothic"/>
          <w:spacing w:val="3"/>
        </w:rPr>
        <w:t xml:space="preserve">5. Wykonawca nie ma prawa wykonywać przedmiotu usług ochrony </w:t>
      </w:r>
      <w:r w:rsidR="00391C0C">
        <w:rPr>
          <w:rFonts w:ascii="Century Gothic" w:hAnsi="Century Gothic"/>
          <w:spacing w:val="3"/>
        </w:rPr>
        <w:t xml:space="preserve">Obiektów za pomocą jakiegokolwiek </w:t>
      </w:r>
      <w:proofErr w:type="spellStart"/>
      <w:r w:rsidR="00391C0C">
        <w:rPr>
          <w:rFonts w:ascii="Century Gothic" w:hAnsi="Century Gothic"/>
          <w:spacing w:val="3"/>
        </w:rPr>
        <w:t>podykonawcy</w:t>
      </w:r>
      <w:bookmarkStart w:id="0" w:name="_GoBack"/>
      <w:bookmarkEnd w:id="0"/>
      <w:proofErr w:type="spellEnd"/>
      <w:r>
        <w:rPr>
          <w:rFonts w:ascii="Century Gothic" w:hAnsi="Century Gothic"/>
          <w:spacing w:val="3"/>
        </w:rPr>
        <w:t>.</w:t>
      </w:r>
    </w:p>
    <w:p w:rsidR="00940EA3" w:rsidRDefault="00940EA3" w:rsidP="00940EA3">
      <w:pPr>
        <w:spacing w:after="0" w:line="240" w:lineRule="auto"/>
        <w:jc w:val="center"/>
        <w:rPr>
          <w:rFonts w:ascii="Century Gothic" w:hAnsi="Century Gothic"/>
          <w:b/>
          <w:bCs/>
        </w:rPr>
      </w:pPr>
    </w:p>
    <w:p w:rsidR="00F46867" w:rsidRPr="00940EA3" w:rsidRDefault="00F46867" w:rsidP="00940EA3">
      <w:pPr>
        <w:spacing w:after="0" w:line="240" w:lineRule="auto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3.</w:t>
      </w:r>
    </w:p>
    <w:p w:rsidR="00F46867" w:rsidRPr="00940EA3" w:rsidRDefault="00F46867" w:rsidP="00FD2901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Umowa zawarta jest na czas oznaczony </w:t>
      </w:r>
      <w:r w:rsidR="00DA277F">
        <w:rPr>
          <w:rFonts w:ascii="Century Gothic" w:hAnsi="Century Gothic"/>
        </w:rPr>
        <w:t xml:space="preserve">24 (dwudziestu czterech) miesięcy licząc od dnia </w:t>
      </w:r>
      <w:r w:rsidR="007C0A45">
        <w:rPr>
          <w:rFonts w:ascii="Century Gothic" w:hAnsi="Century Gothic"/>
        </w:rPr>
        <w:t xml:space="preserve">zawarcia Umowy, jednak nie wcześniej niż od dnia </w:t>
      </w:r>
      <w:r w:rsidR="00DA277F">
        <w:rPr>
          <w:rFonts w:ascii="Century Gothic" w:hAnsi="Century Gothic"/>
        </w:rPr>
        <w:t xml:space="preserve">01 marca 2017 r. </w:t>
      </w:r>
    </w:p>
    <w:p w:rsidR="00F46867" w:rsidRPr="00940EA3" w:rsidRDefault="00F46867" w:rsidP="00FD2901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Podstawą do rozpoczęcia świadczenia usług stanowiących przedmiot Umowy będzie przekazanie Wykonawcy Obiektów na podstawie protokołu zdawczo-odbiorczego podpisanego przez upoważnionych przedstawicieli obydwu Stron. Data i godzina rozpoczęcia i zakończenia świadczenia </w:t>
      </w:r>
      <w:proofErr w:type="spellStart"/>
      <w:r w:rsidRPr="00940EA3">
        <w:rPr>
          <w:rFonts w:ascii="Century Gothic" w:hAnsi="Century Gothic"/>
        </w:rPr>
        <w:t>usł</w:t>
      </w:r>
      <w:proofErr w:type="spellEnd"/>
      <w:r w:rsidRPr="00940EA3">
        <w:rPr>
          <w:rFonts w:ascii="Century Gothic" w:hAnsi="Century Gothic"/>
          <w:lang w:val="sv-SE"/>
        </w:rPr>
        <w:t>ug ochrony Obiekt</w:t>
      </w:r>
      <w:r w:rsidRPr="00940EA3">
        <w:rPr>
          <w:rFonts w:ascii="Century Gothic" w:hAnsi="Century Gothic"/>
        </w:rPr>
        <w:t xml:space="preserve">ów  winna być  odnotowana przez Wykonawcę w książce służb, którą zobowiązany jest prowadzić </w:t>
      </w:r>
      <w:r w:rsidRPr="00940EA3">
        <w:rPr>
          <w:rFonts w:ascii="Century Gothic" w:hAnsi="Century Gothic"/>
          <w:lang w:val="fr-FR"/>
        </w:rPr>
        <w:t>na bie</w:t>
      </w:r>
      <w:proofErr w:type="spellStart"/>
      <w:r w:rsidRPr="00940EA3">
        <w:rPr>
          <w:rFonts w:ascii="Century Gothic" w:hAnsi="Century Gothic"/>
        </w:rPr>
        <w:t>żąco</w:t>
      </w:r>
      <w:proofErr w:type="spellEnd"/>
      <w:r w:rsidRPr="00940EA3">
        <w:rPr>
          <w:rFonts w:ascii="Century Gothic" w:hAnsi="Century Gothic"/>
        </w:rPr>
        <w:t xml:space="preserve"> Wykonawca i udostępniać Zamawiającemu na każde jego żądanie.</w:t>
      </w:r>
    </w:p>
    <w:p w:rsidR="00F46867" w:rsidRPr="00940EA3" w:rsidRDefault="00F46867" w:rsidP="00FD2901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Projekt protokołu zdawczo-odbiorczego, o którym mowa w ust. 2 sporządza Wykonawca w terminie 3 dni od zawarcia Umowy. Protokół zdawczo-odbiorczy musi zawierać</w:t>
      </w:r>
      <w:r w:rsidRPr="00940EA3">
        <w:rPr>
          <w:rFonts w:ascii="Century Gothic" w:hAnsi="Century Gothic"/>
          <w:lang w:val="nl-NL"/>
        </w:rPr>
        <w:t>: dat</w:t>
      </w:r>
      <w:r w:rsidRPr="00940EA3">
        <w:rPr>
          <w:rFonts w:ascii="Century Gothic" w:hAnsi="Century Gothic"/>
        </w:rPr>
        <w:t xml:space="preserve">ę i godzinę rozpoczęcia świadczenia </w:t>
      </w:r>
      <w:proofErr w:type="spellStart"/>
      <w:r w:rsidRPr="00940EA3">
        <w:rPr>
          <w:rFonts w:ascii="Century Gothic" w:hAnsi="Century Gothic"/>
        </w:rPr>
        <w:t>usł</w:t>
      </w:r>
      <w:proofErr w:type="spellEnd"/>
      <w:r w:rsidRPr="00940EA3">
        <w:rPr>
          <w:rFonts w:ascii="Century Gothic" w:hAnsi="Century Gothic"/>
          <w:lang w:val="sv-SE"/>
        </w:rPr>
        <w:t>ug ochrony, dane os</w:t>
      </w:r>
      <w:proofErr w:type="spellStart"/>
      <w:r w:rsidRPr="00940EA3">
        <w:rPr>
          <w:rFonts w:ascii="Century Gothic" w:hAnsi="Century Gothic"/>
        </w:rPr>
        <w:t>ób</w:t>
      </w:r>
      <w:proofErr w:type="spellEnd"/>
      <w:r w:rsidRPr="00940EA3">
        <w:rPr>
          <w:rFonts w:ascii="Century Gothic" w:hAnsi="Century Gothic"/>
        </w:rPr>
        <w:t xml:space="preserve"> przekazujących i przejmujących dany Obiekt do ochrony, podstawowe informacje o aktualnym stanie bezpieczeństwa Obiektów (rodzaje zabezpieczeń technicznych i potencjalne zagrożenia).</w:t>
      </w:r>
    </w:p>
    <w:p w:rsidR="00F46867" w:rsidRPr="00940EA3" w:rsidRDefault="00F46867" w:rsidP="00FD2901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Zamawiający zobowiązuje się do zapoznania Wykonawcy z Obiektami następnego dnia po zawarciu Umowy. Wykonawca zobowiązuje się do </w:t>
      </w:r>
      <w:r w:rsidRPr="00940EA3">
        <w:rPr>
          <w:rFonts w:ascii="Century Gothic" w:hAnsi="Century Gothic"/>
        </w:rPr>
        <w:lastRenderedPageBreak/>
        <w:t xml:space="preserve">rozpoczęcia świadczenia </w:t>
      </w:r>
      <w:proofErr w:type="spellStart"/>
      <w:r w:rsidRPr="00940EA3">
        <w:rPr>
          <w:rFonts w:ascii="Century Gothic" w:hAnsi="Century Gothic"/>
        </w:rPr>
        <w:t>usł</w:t>
      </w:r>
      <w:proofErr w:type="spellEnd"/>
      <w:r w:rsidRPr="00940EA3">
        <w:rPr>
          <w:rFonts w:ascii="Century Gothic" w:hAnsi="Century Gothic"/>
          <w:lang w:val="sv-SE"/>
        </w:rPr>
        <w:t>ug ochrony Obiekt</w:t>
      </w:r>
      <w:r w:rsidRPr="00940EA3">
        <w:rPr>
          <w:rFonts w:ascii="Century Gothic" w:hAnsi="Century Gothic"/>
        </w:rPr>
        <w:t xml:space="preserve">ów w dniu …, od godz. 00:00. Z tą </w:t>
      </w:r>
      <w:proofErr w:type="spellStart"/>
      <w:r w:rsidRPr="00940EA3">
        <w:rPr>
          <w:rFonts w:ascii="Century Gothic" w:hAnsi="Century Gothic"/>
          <w:lang w:val="de-DE"/>
        </w:rPr>
        <w:t>chwil</w:t>
      </w:r>
      <w:proofErr w:type="spellEnd"/>
      <w:r w:rsidRPr="00940EA3">
        <w:rPr>
          <w:rFonts w:ascii="Century Gothic" w:hAnsi="Century Gothic"/>
        </w:rPr>
        <w:t xml:space="preserve">ą Wykonawca ponosi odpowiedzialność za należyte wykonanie </w:t>
      </w:r>
      <w:proofErr w:type="spellStart"/>
      <w:r w:rsidRPr="00940EA3">
        <w:rPr>
          <w:rFonts w:ascii="Century Gothic" w:hAnsi="Century Gothic"/>
        </w:rPr>
        <w:t>usł</w:t>
      </w:r>
      <w:proofErr w:type="spellEnd"/>
      <w:r w:rsidRPr="00940EA3">
        <w:rPr>
          <w:rFonts w:ascii="Century Gothic" w:hAnsi="Century Gothic"/>
          <w:lang w:val="sv-SE"/>
        </w:rPr>
        <w:t>ug ochrony Obiekt</w:t>
      </w:r>
      <w:r w:rsidRPr="00940EA3">
        <w:rPr>
          <w:rFonts w:ascii="Century Gothic" w:hAnsi="Century Gothic"/>
        </w:rPr>
        <w:t>ów w ramach niniejszej Umowy przy zachowaniu wymogu należytej staranności związanej z zawodowym świadczeniem usług ochrony przez Wykonawcę.</w:t>
      </w:r>
    </w:p>
    <w:p w:rsidR="00940EA3" w:rsidRDefault="00940EA3" w:rsidP="00940EA3">
      <w:pPr>
        <w:spacing w:after="0" w:line="240" w:lineRule="auto"/>
        <w:jc w:val="center"/>
        <w:rPr>
          <w:rFonts w:ascii="Century Gothic" w:hAnsi="Century Gothic"/>
          <w:b/>
          <w:bCs/>
        </w:rPr>
      </w:pPr>
    </w:p>
    <w:p w:rsidR="00F46867" w:rsidRPr="00940EA3" w:rsidRDefault="005345E3" w:rsidP="00940EA3">
      <w:pPr>
        <w:spacing w:after="0" w:line="240" w:lineRule="auto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 xml:space="preserve">§ </w:t>
      </w:r>
      <w:r w:rsidR="00F46867" w:rsidRPr="00940EA3">
        <w:rPr>
          <w:rFonts w:ascii="Century Gothic" w:hAnsi="Century Gothic"/>
          <w:b/>
          <w:bCs/>
        </w:rPr>
        <w:t>4.</w:t>
      </w:r>
    </w:p>
    <w:p w:rsidR="00F46867" w:rsidRPr="00940EA3" w:rsidRDefault="00F46867" w:rsidP="00FD2901">
      <w:pPr>
        <w:pStyle w:val="Tekstpodstawowywcity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Wykonawca zobowiązuje się do wykonywania następujących czynności w ramach świadczenia usług ochrony fizycznej osób, mienia, Obiektów :</w:t>
      </w:r>
    </w:p>
    <w:p w:rsidR="00F46867" w:rsidRPr="00940EA3" w:rsidRDefault="00F46867" w:rsidP="00FD2901">
      <w:pPr>
        <w:pStyle w:val="Stopka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całodobowa fizyczna ochrona obiektów siedem dni w tygodniu w obsadzie 5 (pięciu) wykwalifikowanych ochraniarzy w tym dowódca zmiany, realizowana w miarę możliwości przez stały zespół osób, w następującym układzie osób:</w:t>
      </w:r>
    </w:p>
    <w:p w:rsidR="00F46867" w:rsidRPr="00940EA3" w:rsidRDefault="00F46867" w:rsidP="00FD2901">
      <w:pPr>
        <w:pStyle w:val="Stopka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2148"/>
        </w:tabs>
        <w:suppressAutoHyphens w:val="0"/>
        <w:ind w:left="1134" w:hanging="283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Hala widowiskowo-sportowa Torwar I, wejście od ul. Łazienkowskiej: 2 osoby codziennie całodobowo,</w:t>
      </w:r>
    </w:p>
    <w:p w:rsidR="00F46867" w:rsidRPr="00940EA3" w:rsidRDefault="00F46867" w:rsidP="00FD2901">
      <w:pPr>
        <w:pStyle w:val="Stopka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2148"/>
        </w:tabs>
        <w:suppressAutoHyphens w:val="0"/>
        <w:ind w:left="1134" w:hanging="283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Hala widowiskowo-sportowa Torwar I, wejście od pętli autobusowej: 1 osoba codziennie w godzinach 7.00 – 24.00,</w:t>
      </w:r>
    </w:p>
    <w:p w:rsidR="00F46867" w:rsidRPr="00940EA3" w:rsidRDefault="00F46867" w:rsidP="00FD2901">
      <w:pPr>
        <w:pStyle w:val="Stopka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2148"/>
        </w:tabs>
        <w:suppressAutoHyphens w:val="0"/>
        <w:ind w:left="1134" w:hanging="283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Hala widowiskowo-sportowa Torwar II: 1 osoba codziennie całodobowo,</w:t>
      </w:r>
    </w:p>
    <w:p w:rsidR="00F46867" w:rsidRPr="00940EA3" w:rsidRDefault="00F46867" w:rsidP="00FD2901">
      <w:pPr>
        <w:pStyle w:val="Stopka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clear" w:pos="2148"/>
        </w:tabs>
        <w:suppressAutoHyphens w:val="0"/>
        <w:ind w:left="1134" w:hanging="283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Hala widowiskowo-sportowa Torwar II - 1 osoba codziennie w godz. 7.00 – 24.00.</w:t>
      </w:r>
    </w:p>
    <w:p w:rsidR="00F46867" w:rsidRPr="00940EA3" w:rsidRDefault="00F46867" w:rsidP="00FD2901">
      <w:pPr>
        <w:pStyle w:val="Stopka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Zapobiegania i przeciwdziałania kradzieżom, rozbojom, kradzieżom z włamaniem, dewastacji oraz innym zakłóceniom ładu i porządku na terenie ochranianych Obiektów,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Dokonywanie obchodów budynków Obiektów w godzinach 7.00 – 20.00 co 2 godziny, w godzinach  20.00 – 7.00 co 1 godzinę, oraz doraźnie na polecenie osoby upoważnionej przez Zamawiającego lub zgodnie ze stwierdzonymi w tym zakresie potrzebami przez Wykonawcę,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Dokonywanie obchodów terenu na zewnątrz budynków Obiektów w godzinach  7.00 – 20.00 co 2 godziny, w godzinach  20.00 – 7.00 co 1 godzinę, oraz doraźnie na polecenie osoby upoważnionej przez Zamawiającego lub zgodnie ze stwierdzonymi w tym zakresie potrzebami przez Wykonawcę,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Zamawiający zastrzega sobie prawo do sprawdzenia w każdym czasie realizacji przez Wykonawcę zobowiązań, o których </w:t>
      </w:r>
      <w:r w:rsidR="00940EA3" w:rsidRPr="00940EA3">
        <w:rPr>
          <w:rFonts w:ascii="Century Gothic" w:hAnsi="Century Gothic"/>
        </w:rPr>
        <w:t xml:space="preserve">mowa w </w:t>
      </w:r>
      <w:proofErr w:type="spellStart"/>
      <w:r w:rsidR="00940EA3" w:rsidRPr="00940EA3">
        <w:rPr>
          <w:rFonts w:ascii="Century Gothic" w:hAnsi="Century Gothic"/>
        </w:rPr>
        <w:t>pkt</w:t>
      </w:r>
      <w:proofErr w:type="spellEnd"/>
      <w:r w:rsidRPr="00940EA3">
        <w:rPr>
          <w:rFonts w:ascii="Century Gothic" w:hAnsi="Century Gothic"/>
        </w:rPr>
        <w:t xml:space="preserve"> 1-4. 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Nadzorowania nad ruchem osób wchodzących i wychodzących poprzez ustalanie uprawnień do przebywania w ochranianych Obiektach. W tym ewidencjonowanie wejść i wyjść gości na Obiektach. Obsługa interesantów – udzielanie informacji, kierowanie ruchem osobowym w budynkach Obiektów itp.,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Kontrolowania przestrzegania przez parkujące na terenie Zamawiającego pojazdy w miejscach zakazu zatrzymywania i postoju,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Wydawania, przyjmowania i gromadzenia kluczy od pomieszczeń służbowych, ewidencjonowanie kluczy plombowanych oraz ochrona przed dostępem osób nieuprawnionych – zgodnie z instrukcją dotyczącą zasad gospodarki kluczami w Centralnym Ośrodku Sportu w Warszawie stanowiącą </w:t>
      </w:r>
      <w:r w:rsidRPr="00940EA3">
        <w:rPr>
          <w:rFonts w:ascii="Century Gothic" w:hAnsi="Century Gothic"/>
          <w:b/>
          <w:bCs/>
        </w:rPr>
        <w:t>Załącznik nr  4</w:t>
      </w:r>
      <w:r w:rsidRPr="00940EA3">
        <w:rPr>
          <w:rFonts w:ascii="Century Gothic" w:hAnsi="Century Gothic"/>
        </w:rPr>
        <w:t xml:space="preserve"> do Umowy,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Wykorzystywania i nadzorowania istniejącego systemu monitoringu,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Kontrolowania, aktywowania i dezaktywowania systemu </w:t>
      </w:r>
      <w:proofErr w:type="spellStart"/>
      <w:r w:rsidRPr="00940EA3">
        <w:rPr>
          <w:rFonts w:ascii="Century Gothic" w:hAnsi="Century Gothic"/>
        </w:rPr>
        <w:t>p.poż</w:t>
      </w:r>
      <w:proofErr w:type="spellEnd"/>
      <w:r w:rsidRPr="00940EA3">
        <w:rPr>
          <w:rFonts w:ascii="Century Gothic" w:hAnsi="Century Gothic"/>
        </w:rPr>
        <w:t xml:space="preserve"> (we współpracy z firmą monitorującą </w:t>
      </w:r>
      <w:r w:rsidRPr="00940EA3">
        <w:rPr>
          <w:rFonts w:ascii="Century Gothic" w:hAnsi="Century Gothic"/>
          <w:lang w:val="da-DK"/>
        </w:rPr>
        <w:t>sygna</w:t>
      </w:r>
      <w:r w:rsidRPr="00940EA3">
        <w:rPr>
          <w:rFonts w:ascii="Century Gothic" w:hAnsi="Century Gothic"/>
        </w:rPr>
        <w:t>ł pożaru) oraz Systemu Sygnalizacji Włamania i Napadu,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lastRenderedPageBreak/>
        <w:t>Niedopuszczania do wnoszenia materiałów niebezpiecznych oraz materiałów i towarów przeznaczonych do sprzedaży lub rozpowszechniania przez przedstawicieli firm zewnętrznych,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Niedopuszczenie do wnoszenia i spożywania/zażywania na terenie Obiektów alkoholu i środków odurzających. Osoby wobec których istnieje uzasadnione podejrzenie przebywania w stanie wskazującym na spożycie alkoholu lub zażycie środka odurzającego, winne być usunięte z Obiektów (siłami Wykonawcy, Policji lub Straży Miejskiej),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Pełnej znajomości rozkładu pomieszczeń w poszczególnych Obiektach, dróg ewakuacyjnych w obiektach i na terenie Zamawiającego,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Znajomości rozmieszczenia i umiejętności obsługi głównych wyłączników prądu, </w:t>
      </w:r>
      <w:proofErr w:type="spellStart"/>
      <w:r w:rsidRPr="00940EA3">
        <w:rPr>
          <w:rFonts w:ascii="Century Gothic" w:hAnsi="Century Gothic"/>
        </w:rPr>
        <w:t>p.poż</w:t>
      </w:r>
      <w:proofErr w:type="spellEnd"/>
      <w:r w:rsidRPr="00940EA3">
        <w:rPr>
          <w:rFonts w:ascii="Century Gothic" w:hAnsi="Century Gothic"/>
        </w:rPr>
        <w:t>, zaworów wodnych oraz wyłączników urządzeń podtrzymujących napięcie (serwerownia, centrala telefoniczna),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Podejmowania niezbędnych działań w przypadku wydarzeń nadzwyczajnych (pożar, zalanie, awarie elektryczne itp.) poprzez wezwanie odpowiednich służb publicznych (pogotowia ratunkowego, gazowego, wodociągowego i ciepłowniczego oraz policji, straży pożarnej itp.). W przypadku zaistnienia jednej z w/w sytuacji należy niezwłocznie zawiadomić wyznaczoną osobę z ramienia Wykonawcy,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Pomocy w organizowaniu ewakuacji budynków w sytuacji zagrożenia pożarowego lub terrorystycznego, do czasu przybycia odpowiednich służb,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Znajomości numerów telefonów do ekip pogotowia technicznego, serwisów </w:t>
      </w:r>
      <w:r w:rsidR="005345E3" w:rsidRPr="00940EA3">
        <w:rPr>
          <w:rFonts w:ascii="Century Gothic" w:hAnsi="Century Gothic"/>
        </w:rPr>
        <w:t>oraz kierownictwa Zamawiającego,</w:t>
      </w:r>
      <w:r w:rsidRPr="00940EA3">
        <w:rPr>
          <w:rFonts w:ascii="Century Gothic" w:hAnsi="Century Gothic"/>
        </w:rPr>
        <w:t xml:space="preserve"> a </w:t>
      </w:r>
      <w:proofErr w:type="spellStart"/>
      <w:r w:rsidRPr="00940EA3">
        <w:rPr>
          <w:rFonts w:ascii="Century Gothic" w:hAnsi="Century Gothic"/>
        </w:rPr>
        <w:t>takż</w:t>
      </w:r>
      <w:proofErr w:type="spellEnd"/>
      <w:r w:rsidRPr="00940EA3">
        <w:rPr>
          <w:rFonts w:ascii="Century Gothic" w:hAnsi="Century Gothic"/>
          <w:lang w:val="pt-PT"/>
        </w:rPr>
        <w:t xml:space="preserve">e do </w:t>
      </w:r>
      <w:r w:rsidRPr="00940EA3">
        <w:rPr>
          <w:rFonts w:ascii="Century Gothic" w:hAnsi="Century Gothic"/>
        </w:rPr>
        <w:t>ścisłej współpracy z osobą wyznaczoną ze strony Zamawiającego w zakresie ochrony, bezpieczeństwa i obowiązującego porządku,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Egzekwowania przestrzegania przez pracowników i gości postanowień instrukcji postępowania na wypadek pożaru, stanowiącej </w:t>
      </w:r>
      <w:r w:rsidRPr="00940EA3">
        <w:rPr>
          <w:rFonts w:ascii="Century Gothic" w:hAnsi="Century Gothic"/>
          <w:b/>
          <w:bCs/>
        </w:rPr>
        <w:t>Załącznik nr 5</w:t>
      </w:r>
      <w:r w:rsidRPr="00940EA3">
        <w:rPr>
          <w:rFonts w:ascii="Century Gothic" w:hAnsi="Century Gothic"/>
        </w:rPr>
        <w:t xml:space="preserve"> do Umowy,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Współdziałania w zakresie zapewnienia bezpieczeństwa i ochrony mienia </w:t>
      </w:r>
      <w:r w:rsidRPr="00940EA3">
        <w:rPr>
          <w:rFonts w:ascii="Century Gothic" w:hAnsi="Century Gothic"/>
          <w:spacing w:val="6"/>
        </w:rPr>
        <w:t>chronionego obiektu z właściwymi jednostkami policji i służb miejskich,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Prowadzenia książki służb i dokumentowanie w niej spostrzeżeń, nieprawidłowości oraz zaistniałych ważnych wydarzeń w czasie pełnienia służby, mających wpływ na bezpieczeństwo osób, budynków i mienia. Sporządzanie raportów z w/w zdarzeń,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  <w:lang w:val="pt-PT"/>
        </w:rPr>
      </w:pPr>
      <w:r w:rsidRPr="00940EA3">
        <w:rPr>
          <w:rFonts w:ascii="Century Gothic" w:hAnsi="Century Gothic"/>
          <w:lang w:val="pt-PT"/>
        </w:rPr>
        <w:t>Udost</w:t>
      </w:r>
      <w:proofErr w:type="spellStart"/>
      <w:r w:rsidRPr="00940EA3">
        <w:rPr>
          <w:rFonts w:ascii="Century Gothic" w:hAnsi="Century Gothic"/>
        </w:rPr>
        <w:t>ępniana</w:t>
      </w:r>
      <w:proofErr w:type="spellEnd"/>
      <w:r w:rsidRPr="00940EA3">
        <w:rPr>
          <w:rFonts w:ascii="Century Gothic" w:hAnsi="Century Gothic"/>
        </w:rPr>
        <w:t xml:space="preserve"> na żądanie osoby wyznaczonej z ramienia Zamawiającego do wglądu oraz ewentualnego wpisywania uwag książki służb,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Zachowania w tajemnicy wszelkich informacji i danych otrzymanych i uzyskanych od Zamawiającego w związku z wykonaniem zobowiązań wynikających z Umowy,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Utrzymywania patrolu interwencyjnego w gotowości do natychmiastowego działania. Przybycie patrolu nastąpić ma w czasie 5 min w godz. 20.00 – 7.00, a w godzinach 7.00 – 20.00 czas podjęcia interwencji 10 min. od otrzymania sygnału alarmowego,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Zamawiający zastrzega sobie prawo do sprawdzenia w każdym czasie szybkości i jakości wykonywanych usług przez patrol interwencyjny,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Kontrolowania punktów infrastruktury technicznej budynków głównie miejsc zagrożenia awaryjnego instalacji wodnych, centralnego ogrzewania, elektrycznych, sygnalizacyjnych itp.,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Sprawdzania prawidłowości zamknięć pomieszczeń i zabezpieczeń budynków, głównie miejsc szczególnej ochrony,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lastRenderedPageBreak/>
        <w:t>Obsługi systemów przeciwwłamaniowych w obiektach, w tym sprawdzanie stanu zabezpieczenia technicznego drzwi zewnętrznych i okien,</w:t>
      </w:r>
    </w:p>
    <w:p w:rsidR="00F46867" w:rsidRPr="00940EA3" w:rsidRDefault="00F46867" w:rsidP="00FD2901">
      <w:pPr>
        <w:pStyle w:val="Stopk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Pokrycia strat i szkód materialnych poniesionych przez Zamawiającego oraz osoby trzecie z przyczyn bezspornie leżących po stronie Wykonawcy.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2.</w:t>
      </w:r>
      <w:r w:rsidRPr="00940EA3">
        <w:rPr>
          <w:rFonts w:ascii="Century Gothic" w:hAnsi="Century Gothic"/>
        </w:rPr>
        <w:tab/>
        <w:t>Wykonawca zobowiązuje się do wykonywania następujących czynności w ramach monitorowania sygnałów alarmowych Zamawiającego:</w:t>
      </w:r>
    </w:p>
    <w:p w:rsidR="00F46867" w:rsidRPr="00940EA3" w:rsidRDefault="00F46867" w:rsidP="00FD2901">
      <w:pPr>
        <w:pStyle w:val="Tekstpodstawowywcity2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Podejmowania interwencji przez cały czas trwania Umowy przy pomocy grupy ochrony doraźnej na sygnały alarmowe pochodzące z lokalnego systemu alarmowego,</w:t>
      </w:r>
    </w:p>
    <w:p w:rsidR="00F46867" w:rsidRPr="00940EA3" w:rsidRDefault="00F46867" w:rsidP="00FD2901">
      <w:pPr>
        <w:pStyle w:val="Tekstpodstawowywcity2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Przybycia i interwencji ochrony doraźnej, która nastąpi w czasie do 5 minut w godzinach 20.00 - 7.00, a w godzinach 7.00 - 20.00 czas podjęcia interwencji może ulec przedłużeniu do 10 minut od otrzymania sygnału alarmowego,</w:t>
      </w:r>
    </w:p>
    <w:p w:rsidR="00F46867" w:rsidRPr="00940EA3" w:rsidRDefault="00F46867" w:rsidP="00FD2901">
      <w:pPr>
        <w:pStyle w:val="Tekstpodstawowywcity2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Interwencji zmierzającej do udaremnienia powstania szkody na osobie lub mieniu Zleceniodawcy poprzez:</w:t>
      </w:r>
    </w:p>
    <w:p w:rsidR="00F46867" w:rsidRPr="00940EA3" w:rsidRDefault="00F46867" w:rsidP="00FD2901">
      <w:pPr>
        <w:pStyle w:val="Tekstpodstawowywcity2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ujęcie ewentualnego sprawcy przestępstwa i oddanie w ręce Policji a także zabezpieczenie obiektu do czasu przybycia osoby wyznaczonej przez Zleceniodawcę, </w:t>
      </w:r>
    </w:p>
    <w:p w:rsidR="00F46867" w:rsidRPr="00940EA3" w:rsidRDefault="00F46867" w:rsidP="00FD2901">
      <w:pPr>
        <w:pStyle w:val="Tekstpodstawowywcity2"/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podjęcie mieszczących się w granicach prawa działań zmierzających do eliminacji zagrożeń przy współdziałaniu ze służbami miejskimi i służbami ratowniczymi (np. straż pożarna, policja, pogotowie ratunkowe itp.).</w:t>
      </w:r>
    </w:p>
    <w:p w:rsidR="00F46867" w:rsidRPr="00940EA3" w:rsidRDefault="00F46867" w:rsidP="00FD2901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Przekazywania jednej z osób wyznaczonych z ramienia Zamawiającego, informacji o alarmach i przeprowadzonych interwencjach w chronionych obiektach z jednoczesnym odnotowaniem tych faktów w książce służb,</w:t>
      </w:r>
    </w:p>
    <w:p w:rsidR="00F46867" w:rsidRPr="00940EA3" w:rsidRDefault="00F46867" w:rsidP="00FD2901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Sprawdzenia przyczyny otrzymanego sygnału alarmowego i w razie potrzeby:</w:t>
      </w:r>
    </w:p>
    <w:p w:rsidR="00F46867" w:rsidRPr="00940EA3" w:rsidRDefault="00F46867" w:rsidP="00FD2901">
      <w:pPr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podjąć zdecydowane działania zmierzające do ochrony porządku, osób i mienia,</w:t>
      </w:r>
    </w:p>
    <w:p w:rsidR="00F46867" w:rsidRPr="00940EA3" w:rsidRDefault="00F46867" w:rsidP="00FD2901">
      <w:pPr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powiadomić osobę wyznaczoną z ramienia COS oraz właściwe służby publiczne,</w:t>
      </w:r>
    </w:p>
    <w:p w:rsidR="00F46867" w:rsidRPr="00940EA3" w:rsidRDefault="00F46867" w:rsidP="00FD2901">
      <w:pPr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zatrzymać sprawcę (jeżeli jest to możliwe) do czasu przybycia policji,</w:t>
      </w:r>
    </w:p>
    <w:p w:rsidR="00F46867" w:rsidRPr="00940EA3" w:rsidRDefault="00F46867" w:rsidP="00FD2901">
      <w:pPr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podjąć niezbędne czynności celem zabezpieczenia miejsca zdarzenia oraz ewentualnych śladów,</w:t>
      </w:r>
    </w:p>
    <w:p w:rsidR="00F46867" w:rsidRPr="00940EA3" w:rsidRDefault="00F46867" w:rsidP="00FD2901">
      <w:pPr>
        <w:numPr>
          <w:ilvl w:val="1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ustalić personalia ewentualnych świadków.</w:t>
      </w:r>
    </w:p>
    <w:p w:rsidR="00F46867" w:rsidRPr="00940EA3" w:rsidRDefault="00F46867" w:rsidP="00940EA3">
      <w:pPr>
        <w:tabs>
          <w:tab w:val="left" w:pos="360"/>
        </w:tabs>
        <w:spacing w:after="0" w:line="240" w:lineRule="auto"/>
        <w:ind w:left="357" w:hanging="357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3.</w:t>
      </w:r>
      <w:r w:rsidRPr="00940EA3">
        <w:rPr>
          <w:rFonts w:ascii="Century Gothic" w:hAnsi="Century Gothic"/>
        </w:rPr>
        <w:tab/>
        <w:t>Wykonawca zobowiązuje się do wykonywania następujących czynności w ramach ochrony imprezy:</w:t>
      </w:r>
    </w:p>
    <w:p w:rsidR="00F46867" w:rsidRPr="00940EA3" w:rsidRDefault="00F46867" w:rsidP="00FD2901">
      <w:pPr>
        <w:pStyle w:val="Tekstpodstawowy2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Zapewni bezpieczeństwo </w:t>
      </w:r>
      <w:proofErr w:type="spellStart"/>
      <w:r w:rsidRPr="00940EA3">
        <w:rPr>
          <w:rFonts w:ascii="Century Gothic" w:hAnsi="Century Gothic"/>
          <w:sz w:val="22"/>
          <w:szCs w:val="22"/>
        </w:rPr>
        <w:t>osó</w:t>
      </w:r>
      <w:proofErr w:type="spellEnd"/>
      <w:r w:rsidRPr="00940EA3">
        <w:rPr>
          <w:rFonts w:ascii="Century Gothic" w:hAnsi="Century Gothic"/>
          <w:sz w:val="22"/>
          <w:szCs w:val="22"/>
          <w:lang w:val="sv-SE"/>
        </w:rPr>
        <w:t>b i ochron</w:t>
      </w:r>
      <w:r w:rsidRPr="00940EA3">
        <w:rPr>
          <w:rFonts w:ascii="Century Gothic" w:hAnsi="Century Gothic"/>
          <w:sz w:val="22"/>
          <w:szCs w:val="22"/>
        </w:rPr>
        <w:t xml:space="preserve">ę mienia w czasie trwania imprez sportowych, kulturalnych i innych organizowanych w obiektach Zamawiającego, o których mowa w § 4 ust. 3 </w:t>
      </w:r>
      <w:proofErr w:type="spellStart"/>
      <w:r w:rsidRPr="00940EA3">
        <w:rPr>
          <w:rFonts w:ascii="Century Gothic" w:hAnsi="Century Gothic"/>
          <w:sz w:val="22"/>
          <w:szCs w:val="22"/>
        </w:rPr>
        <w:t>pkt</w:t>
      </w:r>
      <w:proofErr w:type="spellEnd"/>
      <w:r w:rsidRPr="00940EA3">
        <w:rPr>
          <w:rFonts w:ascii="Century Gothic" w:hAnsi="Century Gothic"/>
          <w:sz w:val="22"/>
          <w:szCs w:val="22"/>
        </w:rPr>
        <w:t xml:space="preserve"> 2 i 3. W ramach realizacji tej części przedmiotu </w:t>
      </w:r>
      <w:proofErr w:type="spellStart"/>
      <w:r w:rsidRPr="00940EA3">
        <w:rPr>
          <w:rFonts w:ascii="Century Gothic" w:hAnsi="Century Gothic"/>
          <w:sz w:val="22"/>
          <w:szCs w:val="22"/>
        </w:rPr>
        <w:t>zamówienia</w:t>
      </w:r>
      <w:proofErr w:type="spellEnd"/>
      <w:r w:rsidRPr="00940EA3">
        <w:rPr>
          <w:rFonts w:ascii="Century Gothic" w:hAnsi="Century Gothic"/>
          <w:sz w:val="22"/>
          <w:szCs w:val="22"/>
        </w:rPr>
        <w:t xml:space="preserve"> Wykonawca zapewni pracowników ochrony, urządzenia i środki techniczne w zakresie spełniającym postanowienia ustawy o bezpieczeństwie imprez masowych;</w:t>
      </w:r>
    </w:p>
    <w:p w:rsidR="00F46867" w:rsidRPr="00940EA3" w:rsidRDefault="00F46867" w:rsidP="00FD2901">
      <w:pPr>
        <w:pStyle w:val="Tekstpodstawowy2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Będzie zawierał umowy o ochronie i bezpieczeństwie imprez masowych bezpośrednio z organizatorem tych imprez;</w:t>
      </w:r>
    </w:p>
    <w:p w:rsidR="00F46867" w:rsidRPr="00940EA3" w:rsidRDefault="00F46867" w:rsidP="00FD2901">
      <w:pPr>
        <w:pStyle w:val="Tekstpodstawowy2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W ramach wynagrodzenia przewidzianego z tytułu realizacji Umowy Wykonawca zabezpi</w:t>
      </w:r>
      <w:r w:rsidR="00387126" w:rsidRPr="00940EA3">
        <w:rPr>
          <w:rFonts w:ascii="Century Gothic" w:hAnsi="Century Gothic"/>
          <w:sz w:val="22"/>
          <w:szCs w:val="22"/>
        </w:rPr>
        <w:t>eczy ochronę 4 (czterech)</w:t>
      </w:r>
      <w:r w:rsidR="00516950" w:rsidRPr="00940EA3">
        <w:rPr>
          <w:rFonts w:ascii="Century Gothic" w:hAnsi="Century Gothic"/>
          <w:sz w:val="22"/>
          <w:szCs w:val="22"/>
        </w:rPr>
        <w:t xml:space="preserve"> imprez masowych</w:t>
      </w:r>
      <w:r w:rsidRPr="00940EA3">
        <w:rPr>
          <w:rFonts w:ascii="Century Gothic" w:hAnsi="Century Gothic"/>
          <w:sz w:val="22"/>
          <w:szCs w:val="22"/>
        </w:rPr>
        <w:t xml:space="preserve"> na rzecz Ministerstwa S</w:t>
      </w:r>
      <w:r w:rsidR="009B64EA" w:rsidRPr="00940EA3">
        <w:rPr>
          <w:rFonts w:ascii="Century Gothic" w:hAnsi="Century Gothic"/>
          <w:sz w:val="22"/>
          <w:szCs w:val="22"/>
        </w:rPr>
        <w:t>portu i Turystyki lub</w:t>
      </w:r>
      <w:r w:rsidRPr="00940EA3">
        <w:rPr>
          <w:rFonts w:ascii="Century Gothic" w:hAnsi="Century Gothic"/>
          <w:sz w:val="22"/>
          <w:szCs w:val="22"/>
        </w:rPr>
        <w:t xml:space="preserve"> Centralnego Ośrodka Sportu.</w:t>
      </w:r>
    </w:p>
    <w:p w:rsidR="00F46867" w:rsidRPr="00940EA3" w:rsidRDefault="00F46867" w:rsidP="00FD2901">
      <w:pPr>
        <w:pStyle w:val="Tekstpodstawowy2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Będzie przekazywał na rzecz Zamawiającego 5% </w:t>
      </w:r>
      <w:proofErr w:type="spellStart"/>
      <w:r w:rsidRPr="00940EA3">
        <w:rPr>
          <w:rFonts w:ascii="Century Gothic" w:hAnsi="Century Gothic"/>
          <w:sz w:val="22"/>
          <w:szCs w:val="22"/>
        </w:rPr>
        <w:t>wartoś</w:t>
      </w:r>
      <w:proofErr w:type="spellEnd"/>
      <w:r w:rsidRPr="00940EA3">
        <w:rPr>
          <w:rFonts w:ascii="Century Gothic" w:hAnsi="Century Gothic"/>
          <w:sz w:val="22"/>
          <w:szCs w:val="22"/>
          <w:lang w:val="it-IT"/>
        </w:rPr>
        <w:t>ci brutto ka</w:t>
      </w:r>
      <w:proofErr w:type="spellStart"/>
      <w:r w:rsidRPr="00940EA3">
        <w:rPr>
          <w:rFonts w:ascii="Century Gothic" w:hAnsi="Century Gothic"/>
          <w:sz w:val="22"/>
          <w:szCs w:val="22"/>
        </w:rPr>
        <w:t>żdego</w:t>
      </w:r>
      <w:proofErr w:type="spellEnd"/>
      <w:r w:rsidRPr="00940EA3">
        <w:rPr>
          <w:rFonts w:ascii="Century Gothic" w:hAnsi="Century Gothic"/>
          <w:sz w:val="22"/>
          <w:szCs w:val="22"/>
        </w:rPr>
        <w:t xml:space="preserve"> kontraktu, o którym mowa w § 4 ust. 3 </w:t>
      </w:r>
      <w:proofErr w:type="spellStart"/>
      <w:r w:rsidRPr="00940EA3">
        <w:rPr>
          <w:rFonts w:ascii="Century Gothic" w:hAnsi="Century Gothic"/>
          <w:sz w:val="22"/>
          <w:szCs w:val="22"/>
        </w:rPr>
        <w:t>pkt</w:t>
      </w:r>
      <w:proofErr w:type="spellEnd"/>
      <w:r w:rsidRPr="00940EA3">
        <w:rPr>
          <w:rFonts w:ascii="Century Gothic" w:hAnsi="Century Gothic"/>
          <w:sz w:val="22"/>
          <w:szCs w:val="22"/>
        </w:rPr>
        <w:t xml:space="preserve"> 2. W związku z tym Wykonawca ma obowiązek przesłania na koniec każdego miesiąca do Zamawiającego wykazu ochranianych imprez wraz z wartością kontraktów brutto.  W celu </w:t>
      </w:r>
      <w:r w:rsidRPr="00940EA3">
        <w:rPr>
          <w:rFonts w:ascii="Century Gothic" w:hAnsi="Century Gothic"/>
          <w:sz w:val="22"/>
          <w:szCs w:val="22"/>
        </w:rPr>
        <w:lastRenderedPageBreak/>
        <w:t>potwierdzenia wartości kontraktów Zamawiający może żądać przedstawienia do wglądu umów z organizatorami imprez. Na podstawie w/w wykazu Zamawiający wystawi na rzecz Wykonawcy fakturę  za wyżej wymienioną prowizję.</w:t>
      </w:r>
    </w:p>
    <w:p w:rsidR="00F46867" w:rsidRPr="00940EA3" w:rsidRDefault="00F46867" w:rsidP="00FD2901">
      <w:pPr>
        <w:pStyle w:val="Tekstpodstawowy2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Istnieje możliwość zawarcia umowy przez organizatora imprezy z inną firmą </w:t>
      </w:r>
      <w:r w:rsidRPr="00940EA3">
        <w:rPr>
          <w:rFonts w:ascii="Century Gothic" w:hAnsi="Century Gothic"/>
          <w:sz w:val="22"/>
          <w:szCs w:val="22"/>
          <w:lang w:val="sv-SE"/>
        </w:rPr>
        <w:t>ochroniarsk</w:t>
      </w:r>
      <w:r w:rsidRPr="00940EA3">
        <w:rPr>
          <w:rFonts w:ascii="Century Gothic" w:hAnsi="Century Gothic"/>
          <w:sz w:val="22"/>
          <w:szCs w:val="22"/>
        </w:rPr>
        <w:t xml:space="preserve">ą. W takim przypadku przejęcie części obiektu wynajętego przez organizatora imprezy (z wyłączeniem monitoringu) następuje na podstawie protokołu zdawczo odbiorczego między obiema firmami ochroniarskimi. W tym przypadku Wykonawca jest zobowiązany do ścisłej współpracy z inną firmą </w:t>
      </w:r>
      <w:r w:rsidRPr="00940EA3">
        <w:rPr>
          <w:rFonts w:ascii="Century Gothic" w:hAnsi="Century Gothic"/>
          <w:sz w:val="22"/>
          <w:szCs w:val="22"/>
          <w:lang w:val="sv-SE"/>
        </w:rPr>
        <w:t>ochroniarsk</w:t>
      </w:r>
      <w:r w:rsidRPr="00940EA3">
        <w:rPr>
          <w:rFonts w:ascii="Century Gothic" w:hAnsi="Century Gothic"/>
          <w:sz w:val="22"/>
          <w:szCs w:val="22"/>
        </w:rPr>
        <w:t>ą w sposób gwarantujący bezpieczeństwo mienia i osób przebywających w obiektach.</w:t>
      </w:r>
    </w:p>
    <w:p w:rsidR="00F46867" w:rsidRPr="00940EA3" w:rsidRDefault="00F46867" w:rsidP="00FD2901">
      <w:pPr>
        <w:pStyle w:val="Tekstpodstawowy2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W ramach Umowy Wykonawca zobowiązany jest do utrwalania przebiegu imprez masowych odbywających się na terenie obiektów hal widowiskowo-sportowych Torwar I </w:t>
      </w:r>
      <w:proofErr w:type="spellStart"/>
      <w:r w:rsidRPr="00940EA3">
        <w:rPr>
          <w:rFonts w:ascii="Century Gothic" w:hAnsi="Century Gothic"/>
          <w:sz w:val="22"/>
          <w:szCs w:val="22"/>
        </w:rPr>
        <w:t>i</w:t>
      </w:r>
      <w:proofErr w:type="spellEnd"/>
      <w:r w:rsidRPr="00940EA3">
        <w:rPr>
          <w:rFonts w:ascii="Century Gothic" w:hAnsi="Century Gothic"/>
          <w:sz w:val="22"/>
          <w:szCs w:val="22"/>
        </w:rPr>
        <w:t xml:space="preserve"> Torwar II wykorzystując istniejący system monitoringu zgodnie z ustawą o imprezach masowych oraz Rozporządzeniem Ministra Spraw Wewnętrznych i Administracji z dnia 10 stycznia 2011r w sprawie sposobu utrwalania przebiegu imprez masowych. </w:t>
      </w:r>
    </w:p>
    <w:p w:rsidR="00F46867" w:rsidRPr="00940EA3" w:rsidRDefault="00F46867" w:rsidP="00FD2901">
      <w:pPr>
        <w:pStyle w:val="Tekstpodstawowy2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Wykonawca zobowiązany jest do przestrzegania i egzekwowania regulaminu hali widowiskowo-sportowej Torwar I oraz regulaminu lodowiska Torwar II stanowiącymi </w:t>
      </w:r>
      <w:r w:rsidRPr="00940EA3">
        <w:rPr>
          <w:rFonts w:ascii="Century Gothic" w:hAnsi="Century Gothic"/>
          <w:b/>
          <w:bCs/>
          <w:sz w:val="22"/>
          <w:szCs w:val="22"/>
        </w:rPr>
        <w:t>Załącznik nr 6</w:t>
      </w:r>
      <w:r w:rsidRPr="00940EA3">
        <w:rPr>
          <w:rFonts w:ascii="Century Gothic" w:hAnsi="Century Gothic"/>
          <w:sz w:val="22"/>
          <w:szCs w:val="22"/>
        </w:rPr>
        <w:t xml:space="preserve"> do Umowy.</w:t>
      </w:r>
    </w:p>
    <w:p w:rsidR="00F46867" w:rsidRPr="00940EA3" w:rsidRDefault="00F46867" w:rsidP="00FD2901">
      <w:pPr>
        <w:pStyle w:val="Tekstpodstawowy2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 xml:space="preserve">Pracownicy ochrony podlegają bezpośrednio Wykonawcy i mogą wykonywać polecenia tylko od Wykonawcy, Zamawiającego lub osoby upoważnionej przez Zamawiającego oraz właściwych służb (Policja, Państwowa Straż </w:t>
      </w:r>
      <w:proofErr w:type="spellStart"/>
      <w:r w:rsidRPr="00940EA3">
        <w:rPr>
          <w:rFonts w:ascii="Century Gothic" w:hAnsi="Century Gothic"/>
          <w:sz w:val="22"/>
          <w:szCs w:val="22"/>
        </w:rPr>
        <w:t>Poż</w:t>
      </w:r>
      <w:proofErr w:type="spellEnd"/>
      <w:r w:rsidRPr="00940EA3">
        <w:rPr>
          <w:rFonts w:ascii="Century Gothic" w:hAnsi="Century Gothic"/>
          <w:sz w:val="22"/>
          <w:szCs w:val="22"/>
          <w:lang w:val="sv-SE"/>
        </w:rPr>
        <w:t>arna itp.).</w:t>
      </w:r>
    </w:p>
    <w:p w:rsidR="00F46867" w:rsidRPr="00940EA3" w:rsidRDefault="00F46867" w:rsidP="00FD2901">
      <w:pPr>
        <w:pStyle w:val="Tekstpodstawowy2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0"/>
        </w:tabs>
        <w:spacing w:after="0" w:line="240" w:lineRule="auto"/>
        <w:jc w:val="both"/>
        <w:rPr>
          <w:rFonts w:ascii="Century Gothic" w:hAnsi="Century Gothic"/>
          <w:sz w:val="22"/>
          <w:szCs w:val="22"/>
        </w:rPr>
      </w:pPr>
      <w:r w:rsidRPr="00940EA3">
        <w:rPr>
          <w:rFonts w:ascii="Century Gothic" w:hAnsi="Century Gothic"/>
          <w:sz w:val="22"/>
          <w:szCs w:val="22"/>
        </w:rPr>
        <w:t>Zamawiający lub upoważniona przez niego osoba, może wydać osobom dozorującym polecenia, pod warunkiem odnotowania ich w książce służb. Polecenia te będą wykonywane tylko w przypadku, jeżeli mieszczą się w przedmiocie Umowy i nie kolidują z przepisami prawa oraz nie wpływają ujemnie na stan bezpieczeństwa danego Obiektu.</w:t>
      </w:r>
    </w:p>
    <w:p w:rsidR="00F46867" w:rsidRPr="00940EA3" w:rsidRDefault="00F46867" w:rsidP="00940EA3">
      <w:pPr>
        <w:pStyle w:val="Tekstpodstawowy2"/>
        <w:spacing w:after="0" w:line="240" w:lineRule="auto"/>
        <w:rPr>
          <w:rFonts w:ascii="Century Gothic" w:hAnsi="Century Gothic"/>
          <w:sz w:val="22"/>
          <w:szCs w:val="22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5.</w:t>
      </w:r>
    </w:p>
    <w:p w:rsidR="00F46867" w:rsidRPr="00940EA3" w:rsidRDefault="00F46867" w:rsidP="00940EA3">
      <w:pPr>
        <w:tabs>
          <w:tab w:val="left" w:pos="7560"/>
        </w:tabs>
        <w:spacing w:after="0" w:line="240" w:lineRule="auto"/>
        <w:rPr>
          <w:rFonts w:ascii="Century Gothic" w:hAnsi="Century Gothic"/>
        </w:rPr>
      </w:pPr>
      <w:r w:rsidRPr="00940EA3">
        <w:rPr>
          <w:rFonts w:ascii="Century Gothic" w:hAnsi="Century Gothic"/>
        </w:rPr>
        <w:t>Wykonawca wyposaży we własnym zakresie i na własny koszt osoby wykonujące w jego imieniu ochronę Obiektów w:</w:t>
      </w:r>
    </w:p>
    <w:p w:rsidR="00F46867" w:rsidRPr="00940EA3" w:rsidRDefault="00F46867" w:rsidP="00940EA3">
      <w:pPr>
        <w:spacing w:after="0" w:line="240" w:lineRule="auto"/>
        <w:ind w:left="360"/>
        <w:rPr>
          <w:rFonts w:ascii="Century Gothic" w:hAnsi="Century Gothic"/>
        </w:rPr>
      </w:pPr>
      <w:r w:rsidRPr="00940EA3">
        <w:rPr>
          <w:rFonts w:ascii="Century Gothic" w:hAnsi="Century Gothic"/>
        </w:rPr>
        <w:t>a)</w:t>
      </w:r>
      <w:r w:rsidRPr="00940EA3">
        <w:rPr>
          <w:rFonts w:ascii="Century Gothic" w:hAnsi="Century Gothic"/>
        </w:rPr>
        <w:tab/>
        <w:t>wyposażenie zgodne z obowiązującymi przepisami prawa,</w:t>
      </w:r>
    </w:p>
    <w:p w:rsidR="00F46867" w:rsidRPr="00940EA3" w:rsidRDefault="00F46867" w:rsidP="00940EA3">
      <w:pPr>
        <w:spacing w:after="0" w:line="240" w:lineRule="auto"/>
        <w:ind w:left="360"/>
        <w:rPr>
          <w:rFonts w:ascii="Century Gothic" w:hAnsi="Century Gothic"/>
        </w:rPr>
      </w:pPr>
      <w:r w:rsidRPr="00940EA3">
        <w:rPr>
          <w:rFonts w:ascii="Century Gothic" w:hAnsi="Century Gothic"/>
        </w:rPr>
        <w:t>b)</w:t>
      </w:r>
      <w:r w:rsidRPr="00940EA3">
        <w:rPr>
          <w:rFonts w:ascii="Century Gothic" w:hAnsi="Century Gothic"/>
        </w:rPr>
        <w:tab/>
        <w:t>jednolite, estetyczne umundurowanie z widocznym logo firmy,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  <w:tab w:val="left" w:pos="720"/>
        </w:tabs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      c)</w:t>
      </w:r>
      <w:r w:rsidRPr="00940EA3">
        <w:rPr>
          <w:rFonts w:ascii="Century Gothic" w:hAnsi="Century Gothic"/>
        </w:rPr>
        <w:tab/>
        <w:t>identyfikatory z logo firmy oraz z imieniem i nazwiskiem pracownika,</w:t>
      </w:r>
    </w:p>
    <w:p w:rsidR="00F46867" w:rsidRPr="00940EA3" w:rsidRDefault="00F46867" w:rsidP="00FD2901">
      <w:pPr>
        <w:numPr>
          <w:ilvl w:val="1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środki łączności niezbędne do wykonywania wyznaczonych zadań, </w:t>
      </w:r>
    </w:p>
    <w:p w:rsidR="00F46867" w:rsidRPr="00940EA3" w:rsidRDefault="00F46867" w:rsidP="00FD2901">
      <w:pPr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0"/>
        </w:tabs>
        <w:suppressAutoHyphens w:val="0"/>
        <w:spacing w:after="0" w:line="240" w:lineRule="auto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inne potrzebne przedmioty i materiały np. latarki, materiały </w:t>
      </w:r>
      <w:proofErr w:type="spellStart"/>
      <w:r w:rsidRPr="00940EA3">
        <w:rPr>
          <w:rFonts w:ascii="Century Gothic" w:hAnsi="Century Gothic"/>
        </w:rPr>
        <w:t>piś</w:t>
      </w:r>
      <w:proofErr w:type="spellEnd"/>
      <w:r w:rsidRPr="00940EA3">
        <w:rPr>
          <w:rFonts w:ascii="Century Gothic" w:hAnsi="Century Gothic"/>
          <w:lang w:val="fr-FR"/>
        </w:rPr>
        <w:t>mienne itp.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  <w:tab w:val="left" w:pos="1260"/>
        </w:tabs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6.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36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Osobami wskazanymi do kontaktów i upoważnionymi do podpisywania protokołów oraz prowadzenia uzgodnień i korespondencji są: 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36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  <w:u w:val="single"/>
        </w:rPr>
        <w:t>od strony Zamawiającego są: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36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 zakresie spraw dotyczących hali widowiskowo-sportowej Torwar I </w:t>
      </w:r>
      <w:proofErr w:type="spellStart"/>
      <w:r w:rsidRPr="00940EA3">
        <w:rPr>
          <w:rFonts w:ascii="Century Gothic" w:hAnsi="Century Gothic"/>
        </w:rPr>
        <w:t>i</w:t>
      </w:r>
      <w:proofErr w:type="spellEnd"/>
      <w:r w:rsidRPr="00940EA3">
        <w:rPr>
          <w:rFonts w:ascii="Century Gothic" w:hAnsi="Century Gothic"/>
        </w:rPr>
        <w:t xml:space="preserve"> terenów zewnętrznych: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1080"/>
        <w:jc w:val="both"/>
        <w:rPr>
          <w:rFonts w:ascii="Century Gothic" w:hAnsi="Century Gothic"/>
          <w:lang w:val="en-US"/>
        </w:rPr>
      </w:pPr>
      <w:r w:rsidRPr="00940EA3">
        <w:rPr>
          <w:rFonts w:ascii="Century Gothic" w:hAnsi="Century Gothic"/>
          <w:lang w:val="en-US"/>
        </w:rPr>
        <w:t xml:space="preserve">1. ……………………….. tel. </w:t>
      </w:r>
      <w:r w:rsidRPr="00940EA3">
        <w:rPr>
          <w:rFonts w:ascii="Century Gothic" w:hAnsi="Century Gothic"/>
          <w:lang w:val="de-DE"/>
        </w:rPr>
        <w:t xml:space="preserve"> ………. e-</w:t>
      </w:r>
      <w:proofErr w:type="spellStart"/>
      <w:r w:rsidRPr="00940EA3">
        <w:rPr>
          <w:rFonts w:ascii="Century Gothic" w:hAnsi="Century Gothic"/>
          <w:lang w:val="de-DE"/>
        </w:rPr>
        <w:t>mail</w:t>
      </w:r>
      <w:proofErr w:type="spellEnd"/>
      <w:r w:rsidRPr="00940EA3">
        <w:rPr>
          <w:rFonts w:ascii="Century Gothic" w:hAnsi="Century Gothic"/>
          <w:lang w:val="de-DE"/>
        </w:rPr>
        <w:t xml:space="preserve"> …………..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1080"/>
        <w:jc w:val="both"/>
        <w:rPr>
          <w:rFonts w:ascii="Century Gothic" w:hAnsi="Century Gothic"/>
          <w:lang w:val="en-US"/>
        </w:rPr>
      </w:pPr>
      <w:r w:rsidRPr="00940EA3">
        <w:rPr>
          <w:rFonts w:ascii="Century Gothic" w:hAnsi="Century Gothic"/>
          <w:lang w:val="de-DE"/>
        </w:rPr>
        <w:t>2. ……………………….. tel.  ………., e-</w:t>
      </w:r>
      <w:proofErr w:type="spellStart"/>
      <w:r w:rsidRPr="00940EA3">
        <w:rPr>
          <w:rFonts w:ascii="Century Gothic" w:hAnsi="Century Gothic"/>
          <w:lang w:val="de-DE"/>
        </w:rPr>
        <w:t>mail</w:t>
      </w:r>
      <w:proofErr w:type="spellEnd"/>
      <w:r w:rsidRPr="00940EA3">
        <w:rPr>
          <w:rFonts w:ascii="Century Gothic" w:hAnsi="Century Gothic"/>
          <w:lang w:val="de-DE"/>
        </w:rPr>
        <w:t xml:space="preserve"> …………..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36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 zakresie spraw dotyczących obiektu hali widowiskowo-sportowej Torwar II Lodowisko i terenów zewnętrznych: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1080" w:hanging="1080"/>
        <w:jc w:val="both"/>
        <w:rPr>
          <w:rFonts w:ascii="Century Gothic" w:hAnsi="Century Gothic"/>
          <w:lang w:val="en-US"/>
        </w:rPr>
      </w:pPr>
      <w:r w:rsidRPr="00940EA3">
        <w:rPr>
          <w:rFonts w:ascii="Century Gothic" w:eastAsia="Century Gothic" w:hAnsi="Century Gothic" w:cs="Century Gothic"/>
        </w:rPr>
        <w:tab/>
      </w:r>
      <w:r w:rsidRPr="00940EA3">
        <w:rPr>
          <w:rFonts w:ascii="Century Gothic" w:hAnsi="Century Gothic"/>
          <w:lang w:val="de-DE"/>
        </w:rPr>
        <w:t>1.</w:t>
      </w:r>
      <w:r w:rsidRPr="00940EA3">
        <w:rPr>
          <w:rFonts w:ascii="Century Gothic" w:hAnsi="Century Gothic"/>
          <w:lang w:val="de-DE"/>
        </w:rPr>
        <w:tab/>
        <w:t xml:space="preserve"> ……………………….. tel.  ………., e-</w:t>
      </w:r>
      <w:proofErr w:type="spellStart"/>
      <w:r w:rsidRPr="00940EA3">
        <w:rPr>
          <w:rFonts w:ascii="Century Gothic" w:hAnsi="Century Gothic"/>
          <w:lang w:val="de-DE"/>
        </w:rPr>
        <w:t>mail</w:t>
      </w:r>
      <w:proofErr w:type="spellEnd"/>
      <w:r w:rsidRPr="00940EA3">
        <w:rPr>
          <w:rFonts w:ascii="Century Gothic" w:hAnsi="Century Gothic"/>
          <w:lang w:val="de-DE"/>
        </w:rPr>
        <w:t xml:space="preserve"> …………..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1080"/>
        <w:jc w:val="both"/>
        <w:rPr>
          <w:rFonts w:ascii="Century Gothic" w:hAnsi="Century Gothic"/>
          <w:lang w:val="en-US"/>
        </w:rPr>
      </w:pPr>
      <w:r w:rsidRPr="00940EA3">
        <w:rPr>
          <w:rFonts w:ascii="Century Gothic" w:hAnsi="Century Gothic"/>
          <w:lang w:val="de-DE"/>
        </w:rPr>
        <w:t>2.</w:t>
      </w:r>
      <w:r w:rsidRPr="00940EA3">
        <w:rPr>
          <w:rFonts w:ascii="Century Gothic" w:hAnsi="Century Gothic"/>
          <w:lang w:val="de-DE"/>
        </w:rPr>
        <w:tab/>
        <w:t>……………………….. tel.  ………., e-</w:t>
      </w:r>
      <w:proofErr w:type="spellStart"/>
      <w:r w:rsidRPr="00940EA3">
        <w:rPr>
          <w:rFonts w:ascii="Century Gothic" w:hAnsi="Century Gothic"/>
          <w:lang w:val="de-DE"/>
        </w:rPr>
        <w:t>mail</w:t>
      </w:r>
      <w:proofErr w:type="spellEnd"/>
      <w:r w:rsidRPr="00940EA3">
        <w:rPr>
          <w:rFonts w:ascii="Century Gothic" w:hAnsi="Century Gothic"/>
          <w:lang w:val="de-DE"/>
        </w:rPr>
        <w:t>. …………..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</w:tabs>
        <w:ind w:left="36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  <w:u w:val="single"/>
        </w:rPr>
        <w:t>od strony Wykonawcy są:</w:t>
      </w:r>
    </w:p>
    <w:p w:rsidR="00F46867" w:rsidRPr="00940EA3" w:rsidRDefault="00F46867" w:rsidP="00FD2901">
      <w:pPr>
        <w:pStyle w:val="Stopka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lastRenderedPageBreak/>
        <w:t>……………………….. tel. ……….</w:t>
      </w:r>
      <w:r w:rsidRPr="00940EA3">
        <w:rPr>
          <w:rFonts w:ascii="Century Gothic" w:hAnsi="Century Gothic"/>
          <w:lang w:val="en-US"/>
        </w:rPr>
        <w:t xml:space="preserve">, e-mail </w:t>
      </w:r>
      <w:r w:rsidRPr="00940EA3">
        <w:rPr>
          <w:rFonts w:ascii="Century Gothic" w:hAnsi="Century Gothic"/>
        </w:rPr>
        <w:t xml:space="preserve"> …………..</w:t>
      </w:r>
    </w:p>
    <w:p w:rsidR="00F46867" w:rsidRPr="00940EA3" w:rsidRDefault="00F46867" w:rsidP="00FD2901">
      <w:pPr>
        <w:pStyle w:val="Tekstpodstawowywcity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……………………….. </w:t>
      </w:r>
      <w:r w:rsidRPr="00940EA3">
        <w:rPr>
          <w:rFonts w:ascii="Century Gothic" w:hAnsi="Century Gothic"/>
          <w:lang w:val="en-US"/>
        </w:rPr>
        <w:t>tel. ………. e-mail ………..…………..</w:t>
      </w:r>
    </w:p>
    <w:p w:rsidR="00F46867" w:rsidRPr="00940EA3" w:rsidRDefault="00F46867" w:rsidP="00940EA3">
      <w:pPr>
        <w:pStyle w:val="Tekstpodstawowywcity"/>
        <w:tabs>
          <w:tab w:val="left" w:pos="1080"/>
        </w:tabs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Strony mają prawo do zmiany w/w osób w każdym czasie trwania umowy pod warunkiem uprzedniego zawiadomienia drugiej Strony o zmianie osoby wraz z podaniem aktualnych danych osoby upoważnionej do kontakt</w:t>
      </w:r>
      <w:r w:rsidR="00E07628" w:rsidRPr="00940EA3">
        <w:rPr>
          <w:rFonts w:ascii="Century Gothic" w:hAnsi="Century Gothic"/>
        </w:rPr>
        <w:t>u oraz jej danych kontaktowych.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7.</w:t>
      </w:r>
    </w:p>
    <w:p w:rsidR="00F46867" w:rsidRPr="00940EA3" w:rsidRDefault="00F46867" w:rsidP="00FD2901">
      <w:pPr>
        <w:pStyle w:val="Tekstpodstawowywcity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Zamawiający zobowiązuje się zapewnić osobom realizującym usługi ochrony w imieniu Wykonawcy w ramach przedmiotu niniejszej Umowy swobodny </w:t>
      </w:r>
      <w:proofErr w:type="spellStart"/>
      <w:r w:rsidRPr="00940EA3">
        <w:rPr>
          <w:rFonts w:ascii="Century Gothic" w:hAnsi="Century Gothic"/>
        </w:rPr>
        <w:t>dostę</w:t>
      </w:r>
      <w:proofErr w:type="spellEnd"/>
      <w:r w:rsidRPr="00940EA3">
        <w:rPr>
          <w:rFonts w:ascii="Century Gothic" w:hAnsi="Century Gothic"/>
          <w:lang w:val="nl-NL"/>
        </w:rPr>
        <w:t>p do</w:t>
      </w:r>
      <w:r w:rsidRPr="00940EA3">
        <w:rPr>
          <w:rFonts w:ascii="Century Gothic" w:hAnsi="Century Gothic"/>
          <w:spacing w:val="5"/>
        </w:rPr>
        <w:t xml:space="preserve"> pomieszczeń Obiektów w zakresie niezbędnym do prawidłowego wykonania czynności </w:t>
      </w:r>
      <w:r w:rsidRPr="00940EA3">
        <w:rPr>
          <w:rFonts w:ascii="Century Gothic" w:hAnsi="Century Gothic"/>
        </w:rPr>
        <w:t>powierzonych w ramach Umowy.</w:t>
      </w:r>
    </w:p>
    <w:p w:rsidR="00F46867" w:rsidRPr="00940EA3" w:rsidRDefault="00F46867" w:rsidP="00FD2901">
      <w:pPr>
        <w:pStyle w:val="Tekstpodstawowywcity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Zamawiający udostępni Wykonawcy oraz ochraniarzom </w:t>
      </w:r>
      <w:r w:rsidR="00BF61AA" w:rsidRPr="00940EA3">
        <w:rPr>
          <w:rFonts w:ascii="Century Gothic" w:hAnsi="Century Gothic"/>
        </w:rPr>
        <w:t>działającym w imieniu Wykonawcy</w:t>
      </w:r>
      <w:r w:rsidRPr="00940EA3">
        <w:rPr>
          <w:rFonts w:ascii="Century Gothic" w:hAnsi="Century Gothic"/>
        </w:rPr>
        <w:t xml:space="preserve">: portiernie jako miejsca pełnienia posterunków, </w:t>
      </w:r>
      <w:r w:rsidRPr="00940EA3">
        <w:rPr>
          <w:rFonts w:ascii="Century Gothic" w:hAnsi="Century Gothic"/>
          <w:spacing w:val="7"/>
        </w:rPr>
        <w:t xml:space="preserve">łączność telefoniczną umożliwiającą komunikowanie się wyłącznie w sprawach </w:t>
      </w:r>
      <w:r w:rsidRPr="00940EA3">
        <w:rPr>
          <w:rFonts w:ascii="Century Gothic" w:hAnsi="Century Gothic"/>
        </w:rPr>
        <w:t xml:space="preserve">związanych z ochroną, </w:t>
      </w:r>
      <w:r w:rsidRPr="00940EA3">
        <w:rPr>
          <w:rFonts w:ascii="Century Gothic" w:hAnsi="Century Gothic"/>
          <w:spacing w:val="3"/>
        </w:rPr>
        <w:t xml:space="preserve">komplet kluczy do pomieszczeń Obiektów i zapewni zabezpieczone miejsce do ich </w:t>
      </w:r>
      <w:r w:rsidRPr="00940EA3">
        <w:rPr>
          <w:rFonts w:ascii="Century Gothic" w:hAnsi="Century Gothic"/>
          <w:spacing w:val="-3"/>
        </w:rPr>
        <w:t>przechowywania.</w:t>
      </w:r>
    </w:p>
    <w:p w:rsidR="00F46867" w:rsidRPr="00940EA3" w:rsidRDefault="00F46867" w:rsidP="00FD2901">
      <w:pPr>
        <w:pStyle w:val="Tekstpodstawowywcity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Zamawiający zapewni Wykonawcy oraz ochraniarzom działającym w imieniu wykonawcy dostęp do energii elektrycznej, wody i urządzeń higieniczno – sanitarnych.</w:t>
      </w:r>
    </w:p>
    <w:p w:rsidR="00F46867" w:rsidRPr="00940EA3" w:rsidRDefault="00F46867" w:rsidP="00FD2901">
      <w:pPr>
        <w:pStyle w:val="Tekstpodstawowywcity"/>
        <w:numPr>
          <w:ilvl w:val="0"/>
          <w:numId w:val="42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Zamawiający udostępni na prośbę Wykonawcy posiadaną dokumentację techniczną Obiektów w zakresie związanym z prawidłową realizacją przedmiotu Umowy.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8.</w:t>
      </w:r>
    </w:p>
    <w:p w:rsidR="00F46867" w:rsidRPr="00940EA3" w:rsidRDefault="00F46867" w:rsidP="00FD2901">
      <w:pPr>
        <w:pStyle w:val="Tekstpodstawowywcity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Wykonawca zobowiązuje się, że przez cały okres wykonywania Umowy będzie posiadał aktualne ubezpieczenie od odpowiedzialności cywilnej kontraktowej i deliktowej w zakresie prowadzonej działalności gospodarczej, każde na kwotę 3 000 000,00 zł. Wykonawca zobowiązany jest w terminie siedmiu dni od daty utraty ważności dokumentu potwierdzającego ubezpieczenie OC przedstawić Zamawiającemu aktualny dokument. Zamawiającemu przysługuje prawo odstąpienia od </w:t>
      </w:r>
      <w:r w:rsidR="007450F9">
        <w:rPr>
          <w:rFonts w:ascii="Century Gothic" w:hAnsi="Century Gothic"/>
        </w:rPr>
        <w:t>U</w:t>
      </w:r>
      <w:r w:rsidRPr="00940EA3">
        <w:rPr>
          <w:rFonts w:ascii="Century Gothic" w:hAnsi="Century Gothic"/>
        </w:rPr>
        <w:t>mowy</w:t>
      </w:r>
      <w:r w:rsidR="007450F9">
        <w:rPr>
          <w:rFonts w:ascii="Century Gothic" w:hAnsi="Century Gothic"/>
        </w:rPr>
        <w:t xml:space="preserve"> z przyczyn leżących po stronie Wykonawcy</w:t>
      </w:r>
      <w:r w:rsidRPr="00940EA3">
        <w:rPr>
          <w:rFonts w:ascii="Century Gothic" w:hAnsi="Century Gothic"/>
        </w:rPr>
        <w:t>, jeśli Wykonawca na pierwsze pisemne żądanie, wystosowane do Wykonawcy po upływie 7 – dniowego terminu, nie dostarczy Zamawiającemu aktualnego dokumentu potwierdzającego zawarcie umowy ubezpieczenia OC</w:t>
      </w:r>
      <w:r w:rsidR="007450F9">
        <w:rPr>
          <w:rFonts w:ascii="Century Gothic" w:hAnsi="Century Gothic"/>
        </w:rPr>
        <w:t xml:space="preserve"> zgodnie z ust. 1</w:t>
      </w:r>
      <w:r w:rsidRPr="00940EA3">
        <w:rPr>
          <w:rFonts w:ascii="Century Gothic" w:hAnsi="Century Gothic"/>
        </w:rPr>
        <w:t>.</w:t>
      </w:r>
    </w:p>
    <w:p w:rsidR="00F46867" w:rsidRPr="00940EA3" w:rsidRDefault="00F46867" w:rsidP="00FD2901">
      <w:pPr>
        <w:pStyle w:val="Tekstpodstawowywcity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Dokumenty</w:t>
      </w:r>
      <w:r w:rsidR="007450F9">
        <w:rPr>
          <w:rFonts w:ascii="Century Gothic" w:hAnsi="Century Gothic"/>
        </w:rPr>
        <w:t xml:space="preserve"> aktualnej polisy ubezpieczeniowej</w:t>
      </w:r>
      <w:r w:rsidRPr="00940EA3">
        <w:rPr>
          <w:rFonts w:ascii="Century Gothic" w:hAnsi="Century Gothic"/>
        </w:rPr>
        <w:t xml:space="preserve">, o których mowa w ust. 1 stanowią </w:t>
      </w:r>
      <w:r w:rsidRPr="00940EA3">
        <w:rPr>
          <w:rFonts w:ascii="Century Gothic" w:hAnsi="Century Gothic"/>
          <w:b/>
          <w:bCs/>
        </w:rPr>
        <w:t>Załącznik nr 7</w:t>
      </w:r>
      <w:r w:rsidRPr="00940EA3">
        <w:rPr>
          <w:rFonts w:ascii="Century Gothic" w:hAnsi="Century Gothic"/>
        </w:rPr>
        <w:t xml:space="preserve"> do Umowy.</w:t>
      </w:r>
    </w:p>
    <w:p w:rsidR="00F46867" w:rsidRPr="00940EA3" w:rsidRDefault="00F46867" w:rsidP="00940EA3">
      <w:pPr>
        <w:pStyle w:val="Tekstpodstawowywcity"/>
        <w:tabs>
          <w:tab w:val="left" w:pos="1080"/>
        </w:tabs>
        <w:spacing w:after="0" w:line="240" w:lineRule="auto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9.</w:t>
      </w:r>
    </w:p>
    <w:p w:rsidR="00F46867" w:rsidRPr="00940EA3" w:rsidRDefault="00F46867" w:rsidP="00FD2901">
      <w:pPr>
        <w:pStyle w:val="Tekstpodstawowywcity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Zgodnie z ofertą Wykonawcy, </w:t>
      </w:r>
      <w:r w:rsidR="007450F9">
        <w:rPr>
          <w:rFonts w:ascii="Century Gothic" w:hAnsi="Century Gothic"/>
        </w:rPr>
        <w:t xml:space="preserve">całkowite </w:t>
      </w:r>
      <w:r w:rsidRPr="00940EA3">
        <w:rPr>
          <w:rFonts w:ascii="Century Gothic" w:hAnsi="Century Gothic"/>
        </w:rPr>
        <w:t xml:space="preserve">wynagrodzenie za świadczenie usług ochrony w ramach przedmiotu Umowy </w:t>
      </w:r>
      <w:r w:rsidRPr="00940EA3">
        <w:rPr>
          <w:rFonts w:ascii="Century Gothic" w:hAnsi="Century Gothic"/>
          <w:b/>
          <w:bCs/>
        </w:rPr>
        <w:t xml:space="preserve">  </w:t>
      </w:r>
      <w:r w:rsidRPr="00940EA3">
        <w:rPr>
          <w:rFonts w:ascii="Century Gothic" w:hAnsi="Century Gothic"/>
        </w:rPr>
        <w:t>przez okres 24 miesięcy, reali</w:t>
      </w:r>
      <w:r w:rsidR="00BF61AA" w:rsidRPr="00940EA3">
        <w:rPr>
          <w:rFonts w:ascii="Century Gothic" w:hAnsi="Century Gothic"/>
        </w:rPr>
        <w:t>zowanej w łącznym wymiarze 77380</w:t>
      </w:r>
      <w:r w:rsidRPr="00940EA3">
        <w:rPr>
          <w:rFonts w:ascii="Century Gothic" w:hAnsi="Century Gothic"/>
        </w:rPr>
        <w:t xml:space="preserve">  osobogodzin, ma charakter ryczałtowy i wynosić będzie................................. zł </w:t>
      </w:r>
      <w:r w:rsidRPr="00940EA3">
        <w:rPr>
          <w:rFonts w:ascii="Century Gothic" w:hAnsi="Century Gothic"/>
          <w:lang w:val="it-IT"/>
        </w:rPr>
        <w:t>netto plus nale</w:t>
      </w:r>
      <w:proofErr w:type="spellStart"/>
      <w:r w:rsidRPr="00940EA3">
        <w:rPr>
          <w:rFonts w:ascii="Century Gothic" w:hAnsi="Century Gothic"/>
        </w:rPr>
        <w:t>żny</w:t>
      </w:r>
      <w:proofErr w:type="spellEnd"/>
      <w:r w:rsidRPr="00940EA3">
        <w:rPr>
          <w:rFonts w:ascii="Century Gothic" w:hAnsi="Century Gothic"/>
        </w:rPr>
        <w:t xml:space="preserve"> podatek VAT ............ zł, co daje kwotę ................................. zł </w:t>
      </w:r>
      <w:r w:rsidRPr="00940EA3">
        <w:rPr>
          <w:rFonts w:ascii="Century Gothic" w:hAnsi="Century Gothic"/>
          <w:lang w:val="it-IT"/>
        </w:rPr>
        <w:t>brutto.</w:t>
      </w:r>
    </w:p>
    <w:p w:rsidR="00F46867" w:rsidRPr="00940EA3" w:rsidRDefault="00F46867" w:rsidP="00FD2901">
      <w:pPr>
        <w:pStyle w:val="Tekstpodstawowywcity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t>Wynagrodzenie, o którym mowa w ust. 1 będzie wypłacane w równych ratach w miesięcznych okresach rozliczeniowych</w:t>
      </w:r>
      <w:r w:rsidR="007450F9">
        <w:rPr>
          <w:rFonts w:ascii="Century Gothic" w:hAnsi="Century Gothic"/>
        </w:rPr>
        <w:t xml:space="preserve"> (obejmujących każdorazowo miesiąc kalendarzowy)</w:t>
      </w:r>
      <w:r w:rsidRPr="00940EA3">
        <w:rPr>
          <w:rFonts w:ascii="Century Gothic" w:hAnsi="Century Gothic"/>
        </w:rPr>
        <w:t xml:space="preserve">, w wysokości 1/24 wynagrodzenia określonego w ust. 1, tj.:.............................. zł </w:t>
      </w:r>
      <w:r w:rsidRPr="00940EA3">
        <w:rPr>
          <w:rFonts w:ascii="Century Gothic" w:hAnsi="Century Gothic"/>
          <w:lang w:val="it-IT"/>
        </w:rPr>
        <w:t>netto plus nale</w:t>
      </w:r>
      <w:proofErr w:type="spellStart"/>
      <w:r w:rsidRPr="00940EA3">
        <w:rPr>
          <w:rFonts w:ascii="Century Gothic" w:hAnsi="Century Gothic"/>
        </w:rPr>
        <w:t>żny</w:t>
      </w:r>
      <w:proofErr w:type="spellEnd"/>
      <w:r w:rsidRPr="00940EA3">
        <w:rPr>
          <w:rFonts w:ascii="Century Gothic" w:hAnsi="Century Gothic"/>
        </w:rPr>
        <w:t xml:space="preserve"> podatek VAT ............ zł, co daje kwotę ................................. zł </w:t>
      </w:r>
      <w:r w:rsidRPr="00940EA3">
        <w:rPr>
          <w:rFonts w:ascii="Century Gothic" w:hAnsi="Century Gothic"/>
          <w:lang w:val="it-IT"/>
        </w:rPr>
        <w:t>brutto.</w:t>
      </w:r>
    </w:p>
    <w:p w:rsidR="00F46867" w:rsidRPr="00940EA3" w:rsidRDefault="00F46867" w:rsidP="00FD2901">
      <w:pPr>
        <w:pStyle w:val="Tekstpodstawowywcity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t>Płatności wynagrodzenia  realizowane będą na podstawie faktur wystawianych z dołu na koniec miesię</w:t>
      </w:r>
      <w:r w:rsidR="00E07628" w:rsidRPr="00940EA3">
        <w:rPr>
          <w:rFonts w:ascii="Century Gothic" w:hAnsi="Century Gothic"/>
        </w:rPr>
        <w:t>cznego okresu rozliczeniowego,</w:t>
      </w:r>
      <w:r w:rsidRPr="00940EA3">
        <w:rPr>
          <w:rFonts w:ascii="Century Gothic" w:hAnsi="Century Gothic"/>
        </w:rPr>
        <w:t xml:space="preserve"> przelewem bankowym na </w:t>
      </w:r>
      <w:r w:rsidRPr="00940EA3">
        <w:rPr>
          <w:rFonts w:ascii="Century Gothic" w:hAnsi="Century Gothic"/>
        </w:rPr>
        <w:lastRenderedPageBreak/>
        <w:t xml:space="preserve">rachunek Wykonawcy wskazany w fakturze, w terminie 14 dni od otrzymania </w:t>
      </w:r>
      <w:r w:rsidR="00E07628" w:rsidRPr="00940EA3">
        <w:rPr>
          <w:rFonts w:ascii="Century Gothic" w:hAnsi="Century Gothic"/>
        </w:rPr>
        <w:t xml:space="preserve">przez Zamawiającego </w:t>
      </w:r>
      <w:r w:rsidRPr="00940EA3">
        <w:rPr>
          <w:rFonts w:ascii="Century Gothic" w:hAnsi="Century Gothic"/>
        </w:rPr>
        <w:t xml:space="preserve">prawidłowo wystawionej faktury. </w:t>
      </w:r>
    </w:p>
    <w:p w:rsidR="00592106" w:rsidRPr="00940EA3" w:rsidRDefault="00592106" w:rsidP="00FD2901">
      <w:pPr>
        <w:pStyle w:val="Tekstpodstawowywcity"/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t>Zamawiający oświadcza, że jest uprawniony do otrzymywania faktur  i upoważnia Wykonawcę do wystawiania faktur bez podpisu odbiorcy.</w:t>
      </w:r>
    </w:p>
    <w:p w:rsidR="00592106" w:rsidRPr="00940EA3" w:rsidRDefault="00592106" w:rsidP="00FD2901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Wynagrodzenie określone w ust. 1 obejmuje wszelkie koszty i wydatki Wykonawcy, jak </w:t>
      </w:r>
      <w:proofErr w:type="spellStart"/>
      <w:r w:rsidRPr="00940EA3">
        <w:rPr>
          <w:rFonts w:ascii="Century Gothic" w:hAnsi="Century Gothic"/>
        </w:rPr>
        <w:t>r</w:t>
      </w:r>
      <w:proofErr w:type="spellEnd"/>
      <w:r w:rsidRPr="00940EA3">
        <w:rPr>
          <w:rFonts w:ascii="Century Gothic" w:hAnsi="Century Gothic"/>
          <w:lang w:val="es-ES_tradnl"/>
        </w:rPr>
        <w:t>ó</w:t>
      </w:r>
      <w:proofErr w:type="spellStart"/>
      <w:r w:rsidRPr="00940EA3">
        <w:rPr>
          <w:rFonts w:ascii="Century Gothic" w:hAnsi="Century Gothic"/>
        </w:rPr>
        <w:t>wnież</w:t>
      </w:r>
      <w:proofErr w:type="spellEnd"/>
      <w:r w:rsidRPr="00940EA3">
        <w:rPr>
          <w:rFonts w:ascii="Century Gothic" w:hAnsi="Century Gothic"/>
        </w:rPr>
        <w:t xml:space="preserve"> wykonanie wszystkich czynności związanych z realizacją przedmiotu Umowy, a w </w:t>
      </w:r>
      <w:proofErr w:type="spellStart"/>
      <w:r w:rsidRPr="00940EA3">
        <w:rPr>
          <w:rFonts w:ascii="Century Gothic" w:hAnsi="Century Gothic"/>
        </w:rPr>
        <w:t>szczeg</w:t>
      </w:r>
      <w:proofErr w:type="spellEnd"/>
      <w:r w:rsidRPr="00940EA3">
        <w:rPr>
          <w:rFonts w:ascii="Century Gothic" w:hAnsi="Century Gothic"/>
          <w:lang w:val="es-ES_tradnl"/>
        </w:rPr>
        <w:t>ó</w:t>
      </w:r>
      <w:proofErr w:type="spellStart"/>
      <w:r w:rsidRPr="00940EA3">
        <w:rPr>
          <w:rFonts w:ascii="Century Gothic" w:hAnsi="Century Gothic"/>
        </w:rPr>
        <w:t>lności</w:t>
      </w:r>
      <w:proofErr w:type="spellEnd"/>
      <w:r w:rsidRPr="00940EA3">
        <w:rPr>
          <w:rFonts w:ascii="Century Gothic" w:hAnsi="Century Gothic"/>
        </w:rPr>
        <w:t>: wynagrodzenia ochroniarzy</w:t>
      </w:r>
      <w:r w:rsidR="007450F9">
        <w:rPr>
          <w:rFonts w:ascii="Century Gothic" w:hAnsi="Century Gothic"/>
        </w:rPr>
        <w:t xml:space="preserve"> oraz innych własnych pracowników i współpracowników</w:t>
      </w:r>
      <w:r w:rsidRPr="00940EA3">
        <w:rPr>
          <w:rFonts w:ascii="Century Gothic" w:hAnsi="Century Gothic"/>
        </w:rPr>
        <w:t xml:space="preserve">, koszty użytkowania własnego sprzętu i materiałów niezbędnych do należytego wykonywania przedmiotu </w:t>
      </w:r>
      <w:r w:rsidR="007450F9">
        <w:rPr>
          <w:rFonts w:ascii="Century Gothic" w:hAnsi="Century Gothic"/>
        </w:rPr>
        <w:t>U</w:t>
      </w:r>
      <w:r w:rsidRPr="00940EA3">
        <w:rPr>
          <w:rFonts w:ascii="Century Gothic" w:hAnsi="Century Gothic"/>
        </w:rPr>
        <w:t xml:space="preserve">mowy, ubezpieczenia i inne opłaty niewymienione, a </w:t>
      </w:r>
      <w:proofErr w:type="spellStart"/>
      <w:r w:rsidRPr="00940EA3">
        <w:rPr>
          <w:rFonts w:ascii="Century Gothic" w:hAnsi="Century Gothic"/>
        </w:rPr>
        <w:t>kt</w:t>
      </w:r>
      <w:proofErr w:type="spellEnd"/>
      <w:r w:rsidRPr="00940EA3">
        <w:rPr>
          <w:rFonts w:ascii="Century Gothic" w:hAnsi="Century Gothic"/>
          <w:lang w:val="es-ES_tradnl"/>
        </w:rPr>
        <w:t>ó</w:t>
      </w:r>
      <w:proofErr w:type="spellStart"/>
      <w:r w:rsidRPr="00940EA3">
        <w:rPr>
          <w:rFonts w:ascii="Century Gothic" w:hAnsi="Century Gothic"/>
        </w:rPr>
        <w:t>re</w:t>
      </w:r>
      <w:proofErr w:type="spellEnd"/>
      <w:r w:rsidRPr="00940EA3">
        <w:rPr>
          <w:rFonts w:ascii="Century Gothic" w:hAnsi="Century Gothic"/>
        </w:rPr>
        <w:t xml:space="preserve"> mogą wystąpić przy realizacji przedmiotu </w:t>
      </w:r>
      <w:r w:rsidR="007450F9">
        <w:rPr>
          <w:rFonts w:ascii="Century Gothic" w:hAnsi="Century Gothic"/>
        </w:rPr>
        <w:t>U</w:t>
      </w:r>
      <w:r w:rsidRPr="00940EA3">
        <w:rPr>
          <w:rFonts w:ascii="Century Gothic" w:hAnsi="Century Gothic"/>
        </w:rPr>
        <w:t>mowy, zysk, narzuty, ewentualne upusty, podatki w tym podatek VAT oraz pozostał</w:t>
      </w:r>
      <w:r w:rsidRPr="00940EA3">
        <w:rPr>
          <w:rFonts w:ascii="Century Gothic" w:hAnsi="Century Gothic"/>
          <w:lang w:val="da-DK"/>
        </w:rPr>
        <w:t>e sk</w:t>
      </w:r>
      <w:proofErr w:type="spellStart"/>
      <w:r w:rsidRPr="00940EA3">
        <w:rPr>
          <w:rFonts w:ascii="Century Gothic" w:hAnsi="Century Gothic"/>
        </w:rPr>
        <w:t>ładniki</w:t>
      </w:r>
      <w:proofErr w:type="spellEnd"/>
      <w:r w:rsidRPr="00940EA3">
        <w:rPr>
          <w:rFonts w:ascii="Century Gothic" w:hAnsi="Century Gothic"/>
        </w:rPr>
        <w:t xml:space="preserve"> </w:t>
      </w:r>
      <w:proofErr w:type="spellStart"/>
      <w:r w:rsidRPr="00940EA3">
        <w:rPr>
          <w:rFonts w:ascii="Century Gothic" w:hAnsi="Century Gothic"/>
        </w:rPr>
        <w:t>cenotw</w:t>
      </w:r>
      <w:proofErr w:type="spellEnd"/>
      <w:r w:rsidRPr="00940EA3">
        <w:rPr>
          <w:rFonts w:ascii="Century Gothic" w:hAnsi="Century Gothic"/>
          <w:lang w:val="es-ES_tradnl"/>
        </w:rPr>
        <w:t>ó</w:t>
      </w:r>
      <w:proofErr w:type="spellStart"/>
      <w:r w:rsidRPr="00940EA3">
        <w:rPr>
          <w:rFonts w:ascii="Century Gothic" w:hAnsi="Century Gothic"/>
        </w:rPr>
        <w:t>rcze</w:t>
      </w:r>
      <w:proofErr w:type="spellEnd"/>
      <w:r w:rsidRPr="00940EA3">
        <w:rPr>
          <w:rFonts w:ascii="Century Gothic" w:hAnsi="Century Gothic"/>
        </w:rPr>
        <w:t>.</w:t>
      </w:r>
    </w:p>
    <w:p w:rsidR="00592106" w:rsidRDefault="00592106" w:rsidP="00FD2901">
      <w:pPr>
        <w:numPr>
          <w:ilvl w:val="0"/>
          <w:numId w:val="4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 dzień zapłaty wynagrodzenia Strony uznają dzień obciążenia rachunku bankowego Zamawiającego.</w:t>
      </w:r>
    </w:p>
    <w:p w:rsidR="00E33FA2" w:rsidRPr="00DC6717" w:rsidRDefault="00E33FA2" w:rsidP="00E33FA2">
      <w:pPr>
        <w:numPr>
          <w:ilvl w:val="0"/>
          <w:numId w:val="46"/>
        </w:numPr>
        <w:tabs>
          <w:tab w:val="left" w:pos="284"/>
        </w:tabs>
        <w:spacing w:after="0" w:line="240" w:lineRule="auto"/>
        <w:ind w:right="425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W przypadku </w:t>
      </w:r>
      <w:r w:rsidRPr="00DC6717">
        <w:rPr>
          <w:rFonts w:ascii="Century Gothic" w:hAnsi="Century Gothic"/>
        </w:rPr>
        <w:t>wystąpienia konieczności wykonania usług dodatkowych, o których mowa w § 1</w:t>
      </w:r>
      <w:r w:rsidR="00760B6C">
        <w:rPr>
          <w:rFonts w:ascii="Century Gothic" w:hAnsi="Century Gothic"/>
        </w:rPr>
        <w:t>3</w:t>
      </w:r>
      <w:r w:rsidRPr="00DC6717">
        <w:rPr>
          <w:rFonts w:ascii="Century Gothic" w:hAnsi="Century Gothic"/>
        </w:rPr>
        <w:t xml:space="preserve"> ust. 1 lit. b) niniejszej Umowy Zamawiający zapłaci Wykonawcy wynagrodzenie w wysokości równej iloczynowi </w:t>
      </w:r>
      <w:r w:rsidR="007450F9">
        <w:rPr>
          <w:rFonts w:ascii="Century Gothic" w:hAnsi="Century Gothic"/>
        </w:rPr>
        <w:t xml:space="preserve">ilości </w:t>
      </w:r>
      <w:r w:rsidRPr="00DC6717">
        <w:rPr>
          <w:rFonts w:ascii="Century Gothic" w:hAnsi="Century Gothic"/>
        </w:rPr>
        <w:t xml:space="preserve">dodatkowo przepracowanych </w:t>
      </w:r>
      <w:r w:rsidR="007450F9">
        <w:rPr>
          <w:rFonts w:ascii="Century Gothic" w:hAnsi="Century Gothic"/>
        </w:rPr>
        <w:t xml:space="preserve">i potwierdzonych przez Zamawiającego </w:t>
      </w:r>
      <w:r w:rsidRPr="00DC6717">
        <w:rPr>
          <w:rFonts w:ascii="Century Gothic" w:hAnsi="Century Gothic"/>
        </w:rPr>
        <w:t xml:space="preserve">godzin </w:t>
      </w:r>
      <w:r w:rsidR="007450F9">
        <w:rPr>
          <w:rFonts w:ascii="Century Gothic" w:hAnsi="Century Gothic"/>
        </w:rPr>
        <w:t xml:space="preserve">pracy </w:t>
      </w:r>
      <w:r w:rsidRPr="00DC6717">
        <w:rPr>
          <w:rFonts w:ascii="Century Gothic" w:hAnsi="Century Gothic"/>
        </w:rPr>
        <w:t>pracowników ochrony i stawki ……….. zł netto</w:t>
      </w:r>
      <w:r>
        <w:rPr>
          <w:rFonts w:ascii="Century Gothic" w:hAnsi="Century Gothic"/>
        </w:rPr>
        <w:t xml:space="preserve"> (słownie złotych netto: ………..</w:t>
      </w:r>
      <w:r w:rsidRPr="00DC6717">
        <w:rPr>
          <w:rFonts w:ascii="Century Gothic" w:hAnsi="Century Gothic"/>
        </w:rPr>
        <w:t>)</w:t>
      </w:r>
      <w:r>
        <w:rPr>
          <w:rFonts w:ascii="Century Gothic" w:hAnsi="Century Gothic"/>
        </w:rPr>
        <w:t xml:space="preserve"> </w:t>
      </w:r>
      <w:r w:rsidRPr="00DC6717">
        <w:rPr>
          <w:rFonts w:ascii="Century Gothic" w:hAnsi="Century Gothic"/>
        </w:rPr>
        <w:t>plus obowiązując</w:t>
      </w:r>
      <w:r>
        <w:rPr>
          <w:rFonts w:ascii="Century Gothic" w:hAnsi="Century Gothic"/>
        </w:rPr>
        <w:t>y podatek VAT za każdą godzinę</w:t>
      </w:r>
      <w:r w:rsidR="007450F9">
        <w:rPr>
          <w:rFonts w:ascii="Century Gothic" w:hAnsi="Century Gothic"/>
        </w:rPr>
        <w:t xml:space="preserve"> pracy</w:t>
      </w:r>
      <w:r w:rsidRPr="00DC6717">
        <w:rPr>
          <w:rFonts w:ascii="Century Gothic" w:hAnsi="Century Gothic"/>
        </w:rPr>
        <w:t xml:space="preserve">, na podstawie wcześniej sporządzonego </w:t>
      </w:r>
      <w:r w:rsidR="007450F9">
        <w:rPr>
          <w:rFonts w:ascii="Century Gothic" w:hAnsi="Century Gothic"/>
        </w:rPr>
        <w:t xml:space="preserve">i podpisanego przez Strony w tym zakresie </w:t>
      </w:r>
      <w:r w:rsidRPr="00DC6717">
        <w:rPr>
          <w:rFonts w:ascii="Century Gothic" w:hAnsi="Century Gothic"/>
        </w:rPr>
        <w:t>aneksu do Umowy.</w:t>
      </w:r>
    </w:p>
    <w:p w:rsidR="00E33FA2" w:rsidRPr="00940EA3" w:rsidRDefault="00E33FA2" w:rsidP="00E33FA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jc w:val="both"/>
        <w:rPr>
          <w:rFonts w:ascii="Century Gothic" w:hAnsi="Century Gothic"/>
        </w:rPr>
      </w:pPr>
    </w:p>
    <w:p w:rsidR="00F46867" w:rsidRPr="00940EA3" w:rsidRDefault="00F46867" w:rsidP="00940EA3">
      <w:pPr>
        <w:pStyle w:val="Tekstpodstawowywcity"/>
        <w:spacing w:after="0" w:line="240" w:lineRule="auto"/>
        <w:ind w:left="0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10.</w:t>
      </w:r>
    </w:p>
    <w:p w:rsidR="00F46867" w:rsidRPr="00940EA3" w:rsidRDefault="00F46867" w:rsidP="00FD2901">
      <w:pPr>
        <w:widowControl w:val="0"/>
        <w:numPr>
          <w:ilvl w:val="1"/>
          <w:numId w:val="4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Wykonawca wniósł zabezpieczenie należytego wykonania Umowy w formie ……………………. w wysokości 10% ceny całkowitej podanej w ofercie </w:t>
      </w:r>
      <w:r w:rsidR="007450F9">
        <w:rPr>
          <w:rFonts w:ascii="Century Gothic" w:hAnsi="Century Gothic"/>
        </w:rPr>
        <w:t xml:space="preserve">Wykonawcy </w:t>
      </w:r>
      <w:r w:rsidRPr="00940EA3">
        <w:rPr>
          <w:rFonts w:ascii="Century Gothic" w:hAnsi="Century Gothic"/>
        </w:rPr>
        <w:t>za przedmiot Umowy, co stanowi kwotę w wysokości: … zł (słownie: …). Wykonawca ma obowiązek utrzymywać zabezpieczenie należytego wykonania Umowy w powyższej kwocie przez cały czas obowiązywania Umowy.</w:t>
      </w:r>
    </w:p>
    <w:p w:rsidR="00F46867" w:rsidRPr="00940EA3" w:rsidRDefault="00F46867" w:rsidP="00FD2901">
      <w:pPr>
        <w:widowControl w:val="0"/>
        <w:numPr>
          <w:ilvl w:val="1"/>
          <w:numId w:val="4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Zabezpieczenie, o którym mowa w ust. 1 zostanie zwrócone w terminie 30 dni od dnia wykonania przedmiotu Umowy i uznania go przez Zamawiającego za należycie wykonany, z zastrzeżeniem ust. 3.</w:t>
      </w:r>
    </w:p>
    <w:p w:rsidR="00F46867" w:rsidRPr="00940EA3" w:rsidRDefault="00F46867" w:rsidP="00FD2901">
      <w:pPr>
        <w:widowControl w:val="0"/>
        <w:numPr>
          <w:ilvl w:val="1"/>
          <w:numId w:val="4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Zamawiający ma prawo pokryć </w:t>
      </w:r>
      <w:r w:rsidR="007450F9">
        <w:rPr>
          <w:rFonts w:ascii="Century Gothic" w:hAnsi="Century Gothic"/>
        </w:rPr>
        <w:t xml:space="preserve">kwoty pokrycia </w:t>
      </w:r>
      <w:r w:rsidRPr="00940EA3">
        <w:rPr>
          <w:rFonts w:ascii="Century Gothic" w:hAnsi="Century Gothic"/>
        </w:rPr>
        <w:t>szk</w:t>
      </w:r>
      <w:r w:rsidR="007450F9">
        <w:rPr>
          <w:rFonts w:ascii="Century Gothic" w:hAnsi="Century Gothic"/>
        </w:rPr>
        <w:t>ód</w:t>
      </w:r>
      <w:r w:rsidRPr="00940EA3">
        <w:rPr>
          <w:rFonts w:ascii="Century Gothic" w:hAnsi="Century Gothic"/>
        </w:rPr>
        <w:t xml:space="preserve"> lub naliczone kary umowne </w:t>
      </w:r>
      <w:r w:rsidR="00A93315" w:rsidRPr="00940EA3">
        <w:rPr>
          <w:rFonts w:ascii="Century Gothic" w:hAnsi="Century Gothic"/>
        </w:rPr>
        <w:br/>
      </w:r>
      <w:r w:rsidRPr="00940EA3">
        <w:rPr>
          <w:rFonts w:ascii="Century Gothic" w:hAnsi="Century Gothic"/>
        </w:rPr>
        <w:t xml:space="preserve">z zabezpieczenia należnego wykonania Umowy, o którym mowa w ust. 1. </w:t>
      </w:r>
      <w:r w:rsidR="00760B6C">
        <w:rPr>
          <w:rFonts w:ascii="Century Gothic" w:hAnsi="Century Gothic"/>
        </w:rPr>
        <w:br/>
      </w:r>
      <w:r w:rsidRPr="00940EA3">
        <w:rPr>
          <w:rFonts w:ascii="Century Gothic" w:hAnsi="Century Gothic"/>
        </w:rPr>
        <w:t xml:space="preserve">W takim przypadku Wykonawca ma obowiązek niezwłocznie uzupełnić kwotę zabezpieczenia do wysokości wskazanej w ust. 1 oraz przedstawić Zamawiającemu nie później niż w terminie 7 dni od dnia poinformowania Wykonawcy o wykorzystaniu zabezpieczenia przez Zamawiającego, dowód uzupełnienia kwoty zabezpieczenia. W przeciwnym razie Zamawiający ma prawo odstąpić od Umowy z przyczyn </w:t>
      </w:r>
      <w:r w:rsidR="00E07628" w:rsidRPr="00940EA3">
        <w:rPr>
          <w:rFonts w:ascii="Century Gothic" w:hAnsi="Century Gothic"/>
        </w:rPr>
        <w:t xml:space="preserve">leżących po stronie Wykonawcy. 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11.</w:t>
      </w:r>
    </w:p>
    <w:p w:rsidR="00F46867" w:rsidRPr="00940EA3" w:rsidRDefault="00F46867" w:rsidP="00FD2901">
      <w:pPr>
        <w:pStyle w:val="Tekstpodstawowywcity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 przypadku nienależytego wykonania przedmiotu Umowy przez Wykonawcę, </w:t>
      </w:r>
      <w:r w:rsidR="00592106" w:rsidRPr="00940EA3">
        <w:rPr>
          <w:rFonts w:ascii="Century Gothic" w:hAnsi="Century Gothic"/>
        </w:rPr>
        <w:t>Zamawiający zastrzega sobie prawo do żądania</w:t>
      </w:r>
      <w:r w:rsidRPr="00940EA3">
        <w:rPr>
          <w:rFonts w:ascii="Century Gothic" w:hAnsi="Century Gothic"/>
        </w:rPr>
        <w:t xml:space="preserve"> </w:t>
      </w:r>
      <w:r w:rsidR="00592106" w:rsidRPr="00940EA3">
        <w:rPr>
          <w:rFonts w:ascii="Century Gothic" w:hAnsi="Century Gothic"/>
          <w:spacing w:val="5"/>
        </w:rPr>
        <w:t>kary umownej</w:t>
      </w:r>
      <w:r w:rsidRPr="00940EA3">
        <w:rPr>
          <w:rFonts w:ascii="Century Gothic" w:hAnsi="Century Gothic"/>
          <w:spacing w:val="5"/>
        </w:rPr>
        <w:t xml:space="preserve"> w wysokości </w:t>
      </w:r>
      <w:r w:rsidRPr="00940EA3">
        <w:rPr>
          <w:rFonts w:ascii="Century Gothic" w:hAnsi="Century Gothic"/>
        </w:rPr>
        <w:t>5% miesięcznej raty wynagrodzenia brutto, o którym mowa w § 9 ust. 2 Umowy za każde nienależyte wykonanie przedmiotu Umowy. Przez nienależyte wykonanie przedmiotu Umowy rozumie się w szczególności brak należytego wykonania czynności wymienionych w § 4 Umowy, a także pozostawanie ochroniarzy na terenie Obiektów  pod wpływem alkoholu lub innych środków odurzających.</w:t>
      </w:r>
    </w:p>
    <w:p w:rsidR="00F46867" w:rsidRPr="00940EA3" w:rsidRDefault="00F46867" w:rsidP="00FD2901">
      <w:pPr>
        <w:pStyle w:val="Tekstpodstawowywcity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outlineLvl w:val="0"/>
        <w:rPr>
          <w:rFonts w:ascii="Century Gothic" w:hAnsi="Century Gothic"/>
        </w:rPr>
      </w:pPr>
      <w:r w:rsidRPr="00940EA3">
        <w:rPr>
          <w:rFonts w:ascii="Century Gothic" w:hAnsi="Century Gothic"/>
        </w:rPr>
        <w:lastRenderedPageBreak/>
        <w:t>Kary umowne mogą podlegać sumowaniu.</w:t>
      </w:r>
    </w:p>
    <w:p w:rsidR="00592106" w:rsidRPr="00940EA3" w:rsidRDefault="00F46867" w:rsidP="00FD2901">
      <w:pPr>
        <w:pStyle w:val="Akapitzlist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0"/>
        </w:tabs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 przypadku odstąpienia od Umowy przez Zamawiającego, </w:t>
      </w:r>
      <w:r w:rsidRPr="00940EA3">
        <w:rPr>
          <w:rFonts w:ascii="Century Gothic" w:hAnsi="Century Gothic"/>
        </w:rPr>
        <w:br/>
        <w:t xml:space="preserve">z przyczyn, za które odpowiedzialność ponosi Wykonawca, </w:t>
      </w:r>
      <w:r w:rsidR="00592106" w:rsidRPr="00940EA3">
        <w:rPr>
          <w:rFonts w:ascii="Century Gothic" w:hAnsi="Century Gothic"/>
        </w:rPr>
        <w:t>Zamawiający zastrzega sobie prawo żądania</w:t>
      </w:r>
      <w:r w:rsidRPr="00940EA3">
        <w:rPr>
          <w:rFonts w:ascii="Century Gothic" w:hAnsi="Century Gothic"/>
        </w:rPr>
        <w:t xml:space="preserve"> </w:t>
      </w:r>
      <w:r w:rsidR="00592106" w:rsidRPr="00940EA3">
        <w:rPr>
          <w:rFonts w:ascii="Century Gothic" w:hAnsi="Century Gothic"/>
          <w:spacing w:val="5"/>
        </w:rPr>
        <w:t>kary umownej</w:t>
      </w:r>
      <w:r w:rsidRPr="00940EA3">
        <w:rPr>
          <w:rFonts w:ascii="Century Gothic" w:hAnsi="Century Gothic"/>
          <w:spacing w:val="5"/>
        </w:rPr>
        <w:t xml:space="preserve"> w wysokości </w:t>
      </w:r>
      <w:r w:rsidRPr="00940EA3">
        <w:rPr>
          <w:rFonts w:ascii="Century Gothic" w:hAnsi="Century Gothic"/>
        </w:rPr>
        <w:t>10% kwoty wynagrodzenia brutto, o którym mowa w § 9 ust. 1 Umowy.</w:t>
      </w:r>
    </w:p>
    <w:p w:rsidR="00F46867" w:rsidRPr="00940EA3" w:rsidRDefault="00F46867" w:rsidP="00FD2901">
      <w:pPr>
        <w:pStyle w:val="Akapitzlist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Roszczenie o zapłatę kary umownej nie pozbawia Zamawiającego prawa żądania zapłaty odszkodowania uzupełniającego na zasadach ogólnych, jeżeli wysokość szkody przekroczy wysokość zastrzeżonej kary umownej.</w:t>
      </w:r>
    </w:p>
    <w:p w:rsidR="00F46867" w:rsidRPr="00940EA3" w:rsidRDefault="00F46867" w:rsidP="00FD2901">
      <w:pPr>
        <w:pStyle w:val="Akapitzlist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Zamawiający ma prawo potrącić naliczoną karę umowną z wynagrodzenia należnego Wykonawcy.</w:t>
      </w:r>
    </w:p>
    <w:p w:rsidR="00F46867" w:rsidRPr="00940EA3" w:rsidRDefault="00F46867" w:rsidP="00FD2901">
      <w:pPr>
        <w:pStyle w:val="Akapitzlist"/>
        <w:numPr>
          <w:ilvl w:val="0"/>
          <w:numId w:val="50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 przypadku odstąpienia od Umowy postanowienia dotyczące kar umownych nadal obowiązują Strony.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</w:p>
    <w:p w:rsidR="00F46867" w:rsidRPr="00940EA3" w:rsidRDefault="00F46867" w:rsidP="00940EA3">
      <w:pPr>
        <w:pStyle w:val="Tekstpodstawowywcity"/>
        <w:tabs>
          <w:tab w:val="left" w:pos="720"/>
        </w:tabs>
        <w:spacing w:after="0" w:line="240" w:lineRule="auto"/>
        <w:ind w:left="708" w:hanging="348"/>
        <w:jc w:val="center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12.</w:t>
      </w:r>
    </w:p>
    <w:p w:rsidR="00F46867" w:rsidRPr="00940EA3" w:rsidRDefault="00F46867" w:rsidP="00FD2901">
      <w:pPr>
        <w:pStyle w:val="Tekstpodstawowywcity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Zamawiający może odstąpić od Umowy z przyczyn leżących po stronie Wykonawcy w przypadkach przewidzianych w Umowie, jak również </w:t>
      </w:r>
      <w:r w:rsidR="00B74B67" w:rsidRPr="00940EA3">
        <w:rPr>
          <w:rFonts w:ascii="Century Gothic" w:hAnsi="Century Gothic"/>
        </w:rPr>
        <w:br/>
      </w:r>
      <w:r w:rsidRPr="00940EA3">
        <w:rPr>
          <w:rFonts w:ascii="Century Gothic" w:hAnsi="Century Gothic"/>
        </w:rPr>
        <w:t>w następujących przypadkach: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powtarzającego się nienależytego wykonania czynności wymienionych w § 4 przez Wykonawcę, udokumentowanego 3-krotnym pisemnym zastrzeżeniem zgłoszonym Wykonawcy 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zaniechania wykonywania przedmiotu Umowy,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naruszenia przepisów powszechnie obowiązującego prawa,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naruszenia przepisów porządkowych na terenie Obiektów, bhp, </w:t>
      </w:r>
      <w:proofErr w:type="spellStart"/>
      <w:r w:rsidRPr="00940EA3">
        <w:rPr>
          <w:rFonts w:ascii="Century Gothic" w:hAnsi="Century Gothic"/>
        </w:rPr>
        <w:t>p.poż</w:t>
      </w:r>
      <w:proofErr w:type="spellEnd"/>
      <w:r w:rsidRPr="00940EA3">
        <w:rPr>
          <w:rFonts w:ascii="Century Gothic" w:hAnsi="Century Gothic"/>
        </w:rPr>
        <w:t xml:space="preserve"> pomimo wezwania do zaniechania naruszeń ze strony Zamawiającego,</w:t>
      </w:r>
    </w:p>
    <w:p w:rsidR="00F46867" w:rsidRPr="00940EA3" w:rsidRDefault="00F46867" w:rsidP="00FD2901">
      <w:pPr>
        <w:pStyle w:val="Tekstpodstawowywcity"/>
        <w:numPr>
          <w:ilvl w:val="1"/>
          <w:numId w:val="5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Wykonawca zostanie postawiony w stan likwidacji,</w:t>
      </w:r>
    </w:p>
    <w:p w:rsidR="00F46867" w:rsidRPr="00940EA3" w:rsidRDefault="00F46867" w:rsidP="00FD2901">
      <w:pPr>
        <w:pStyle w:val="Tekstpodstawowywcity"/>
        <w:numPr>
          <w:ilvl w:val="1"/>
          <w:numId w:val="5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zostanie wydany nakaz zajęcia całości lub części majątku Wykonawcy,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Wykonawca powierzył wykonanie swoich zobowiązań umownych innemu podmiotowi bez uprzedniej, pisemnej zgody Zamawiającego,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utraty koncesji na świadczenie </w:t>
      </w:r>
      <w:proofErr w:type="spellStart"/>
      <w:r w:rsidRPr="00940EA3">
        <w:rPr>
          <w:rFonts w:ascii="Century Gothic" w:hAnsi="Century Gothic"/>
        </w:rPr>
        <w:t>usł</w:t>
      </w:r>
      <w:proofErr w:type="spellEnd"/>
      <w:r w:rsidRPr="00940EA3">
        <w:rPr>
          <w:rFonts w:ascii="Century Gothic" w:hAnsi="Century Gothic"/>
          <w:lang w:val="sv-SE"/>
        </w:rPr>
        <w:t>ug ochrony obj</w:t>
      </w:r>
      <w:proofErr w:type="spellStart"/>
      <w:r w:rsidRPr="00940EA3">
        <w:rPr>
          <w:rFonts w:ascii="Century Gothic" w:hAnsi="Century Gothic"/>
        </w:rPr>
        <w:t>ętych</w:t>
      </w:r>
      <w:proofErr w:type="spellEnd"/>
      <w:r w:rsidRPr="00940EA3">
        <w:rPr>
          <w:rFonts w:ascii="Century Gothic" w:hAnsi="Century Gothic"/>
        </w:rPr>
        <w:t xml:space="preserve"> Umową, </w:t>
      </w:r>
    </w:p>
    <w:p w:rsidR="00F46867" w:rsidRPr="00940EA3" w:rsidRDefault="00F46867" w:rsidP="00FD2901">
      <w:pPr>
        <w:pStyle w:val="Tekstpodstawowywcity"/>
        <w:numPr>
          <w:ilvl w:val="1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posługiwanie się osobami nie posiadającymi aktualnych uprawnień </w:t>
      </w:r>
      <w:r w:rsidR="00B74B67" w:rsidRPr="00940EA3">
        <w:rPr>
          <w:rFonts w:ascii="Century Gothic" w:hAnsi="Century Gothic"/>
        </w:rPr>
        <w:br/>
      </w:r>
      <w:r w:rsidRPr="00940EA3">
        <w:rPr>
          <w:rFonts w:ascii="Century Gothic" w:hAnsi="Century Gothic"/>
        </w:rPr>
        <w:t>w zakresie ochrony w trakcie realizacji Umowy,</w:t>
      </w:r>
    </w:p>
    <w:p w:rsidR="00F46867" w:rsidRPr="00940EA3" w:rsidRDefault="00F46867" w:rsidP="00940EA3">
      <w:pPr>
        <w:pStyle w:val="Tekstpodstawowywcity"/>
        <w:spacing w:after="0" w:line="240" w:lineRule="auto"/>
        <w:ind w:left="1080"/>
        <w:jc w:val="both"/>
        <w:rPr>
          <w:rFonts w:ascii="Century Gothic" w:hAnsi="Century Gothic"/>
        </w:rPr>
      </w:pPr>
    </w:p>
    <w:p w:rsidR="00F46867" w:rsidRPr="00940EA3" w:rsidRDefault="00F46867" w:rsidP="00FD2901">
      <w:pPr>
        <w:pStyle w:val="Tekstpodstawowywcity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W innych przypadkach </w:t>
      </w:r>
      <w:r w:rsidR="00F350F9">
        <w:rPr>
          <w:rFonts w:ascii="Century Gothic" w:hAnsi="Century Gothic"/>
        </w:rPr>
        <w:t>S</w:t>
      </w:r>
      <w:r w:rsidRPr="00940EA3">
        <w:rPr>
          <w:rFonts w:ascii="Century Gothic" w:hAnsi="Century Gothic"/>
        </w:rPr>
        <w:t>trony mogą wypowiedzieć umowę z zachowaniem 3 miesięcznego terminu wypowiedzenia, ze skutkiem na koniec miesiąca kalendarzowego.</w:t>
      </w:r>
    </w:p>
    <w:p w:rsidR="00F46867" w:rsidRPr="00940EA3" w:rsidRDefault="00F46867" w:rsidP="00FD2901">
      <w:pPr>
        <w:pStyle w:val="Tekstpodstawowywcity"/>
        <w:numPr>
          <w:ilvl w:val="0"/>
          <w:numId w:val="5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Prawo odstąpienia przewidziane w niniejszej Umowie może być wykonywane </w:t>
      </w:r>
      <w:r w:rsidR="00A93315" w:rsidRPr="00940EA3">
        <w:rPr>
          <w:rFonts w:ascii="Century Gothic" w:hAnsi="Century Gothic"/>
        </w:rPr>
        <w:br/>
      </w:r>
      <w:r w:rsidRPr="00940EA3">
        <w:rPr>
          <w:rFonts w:ascii="Century Gothic" w:hAnsi="Century Gothic"/>
        </w:rPr>
        <w:t xml:space="preserve">w terminie 30 dni od dnia stwierdzenia zajścia podstawy do odstąpienia.  </w:t>
      </w:r>
    </w:p>
    <w:p w:rsidR="00F46867" w:rsidRPr="00940EA3" w:rsidRDefault="00F46867" w:rsidP="00940EA3">
      <w:pPr>
        <w:pStyle w:val="Tekstpodstawowywcity"/>
        <w:spacing w:after="0" w:line="240" w:lineRule="auto"/>
        <w:ind w:left="0"/>
        <w:jc w:val="both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ind w:left="360" w:hanging="360"/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13.</w:t>
      </w:r>
    </w:p>
    <w:p w:rsidR="001E1F37" w:rsidRPr="00770CDE" w:rsidRDefault="00F46867" w:rsidP="00FD2901">
      <w:pPr>
        <w:pStyle w:val="Akapitzlist"/>
        <w:numPr>
          <w:ilvl w:val="0"/>
          <w:numId w:val="66"/>
        </w:numPr>
        <w:spacing w:after="0" w:line="240" w:lineRule="auto"/>
        <w:ind w:left="284" w:hanging="284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 xml:space="preserve">Strony przewidują możliwość zmiany istotnych warunków Umowy w rozumieniu art. 144 ustawy PZP.  Zmiany istotnych warunków Umowy mogą nastąpić w formie aneksu </w:t>
      </w:r>
      <w:r w:rsidR="00074782">
        <w:rPr>
          <w:rFonts w:ascii="Century Gothic" w:hAnsi="Century Gothic"/>
        </w:rPr>
        <w:t xml:space="preserve">do Umowy </w:t>
      </w:r>
      <w:r w:rsidRPr="00770CDE">
        <w:rPr>
          <w:rFonts w:ascii="Century Gothic" w:hAnsi="Century Gothic"/>
        </w:rPr>
        <w:t>w następujących przypadkach:</w:t>
      </w:r>
    </w:p>
    <w:p w:rsidR="00F46867" w:rsidRPr="00770CDE" w:rsidRDefault="00F46867" w:rsidP="00FD2901">
      <w:pPr>
        <w:pStyle w:val="Akapitzlist"/>
        <w:numPr>
          <w:ilvl w:val="2"/>
          <w:numId w:val="61"/>
        </w:numPr>
        <w:spacing w:after="0" w:line="240" w:lineRule="auto"/>
        <w:ind w:left="993" w:hanging="426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 xml:space="preserve">wystąpienia  przeszkód o obiektywnym charakterze (zdarzenia nadzwyczajne, zewnętrzne i niemożliwe do zapobieżenia, a więc mieszczące się w zakresie pojęciowym tzw. siły wyższej i inne zdarzenia, których przyczyny nie leżą po żadnej ze stron Umowy, takie jak: nadzwyczajne zjawiska przyrody (między innymi trzęsienia ziemi, powodzie, huragany), zdarzenia wywołane przez człowieka, np. działania wojenne czy gwałtowne rozruchy oraz akty władzy publicznej, którym należy się </w:t>
      </w:r>
      <w:r w:rsidRPr="00770CDE">
        <w:rPr>
          <w:rFonts w:ascii="Century Gothic" w:hAnsi="Century Gothic"/>
        </w:rPr>
        <w:lastRenderedPageBreak/>
        <w:t>podporządkować, a także inne niemożliwe do przewidzenia przyczyny techniczne,</w:t>
      </w:r>
    </w:p>
    <w:p w:rsidR="00F46867" w:rsidRPr="00770CDE" w:rsidRDefault="00F46867" w:rsidP="00FD2901">
      <w:pPr>
        <w:pStyle w:val="Akapitzlist"/>
        <w:numPr>
          <w:ilvl w:val="2"/>
          <w:numId w:val="61"/>
        </w:numPr>
        <w:spacing w:after="0" w:line="240" w:lineRule="auto"/>
        <w:ind w:left="993" w:hanging="426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wystąpienia konieczności wykonania usług dodatkowych, których nie można było wcześniej przewidzieć, niezbędnych do prawidłowego wykonania przedmiotu Umowy,</w:t>
      </w:r>
    </w:p>
    <w:p w:rsidR="00F46867" w:rsidRPr="00770CDE" w:rsidRDefault="00F46867" w:rsidP="00FD2901">
      <w:pPr>
        <w:pStyle w:val="Akapitzlist"/>
        <w:numPr>
          <w:ilvl w:val="2"/>
          <w:numId w:val="61"/>
        </w:numPr>
        <w:spacing w:after="0" w:line="240" w:lineRule="auto"/>
        <w:ind w:left="993" w:hanging="426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zmian numeru rachunku bankowego Wykonawcy,</w:t>
      </w:r>
    </w:p>
    <w:p w:rsidR="00F46867" w:rsidRPr="00770CDE" w:rsidRDefault="00F46867" w:rsidP="00FD2901">
      <w:pPr>
        <w:pStyle w:val="Akapitzlist"/>
        <w:numPr>
          <w:ilvl w:val="2"/>
          <w:numId w:val="61"/>
        </w:numPr>
        <w:spacing w:after="0" w:line="240" w:lineRule="auto"/>
        <w:ind w:left="993" w:hanging="426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są korzystne dla Zamawiającego</w:t>
      </w:r>
    </w:p>
    <w:p w:rsidR="00F46867" w:rsidRPr="00770CDE" w:rsidRDefault="00F46867" w:rsidP="00FD290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Zamawiający dopuszcza możliwość nieistotnych zmian postanowień zawartej umowy w stosunku do treści oferty Wykonawcy, na podstawie której dokonano wyboru Wykonawcy, w formie aneksu z zachowaniem formy pisemnej pod rygorem nieważności takiej zmiany.</w:t>
      </w:r>
    </w:p>
    <w:p w:rsidR="00F46867" w:rsidRPr="00770CDE" w:rsidRDefault="00F46867" w:rsidP="00FD290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 xml:space="preserve">Zamawiający przewiduje możliwość dokonania w szczególności następujących nieistotnych zmian w przypadku przekształceń podmiotowych po stronie Wykonawcy skutkujących następstwem prawnym, a także w przypadku zmiany adresu, brzmienia firmy Wykonawcy lub Zamawiającego, dopuszcza się zmiany w tym zakresie. </w:t>
      </w:r>
    </w:p>
    <w:p w:rsidR="00F46867" w:rsidRPr="00770CDE" w:rsidRDefault="00F46867" w:rsidP="00FD2901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 xml:space="preserve">Zamawiający zastrzega sobie prawo zmiany sposobu wykonania przedmiotu </w:t>
      </w:r>
      <w:proofErr w:type="spellStart"/>
      <w:r w:rsidRPr="00770CDE">
        <w:rPr>
          <w:rFonts w:ascii="Century Gothic" w:hAnsi="Century Gothic"/>
        </w:rPr>
        <w:t>zamówienia</w:t>
      </w:r>
      <w:proofErr w:type="spellEnd"/>
      <w:r w:rsidRPr="00770CDE">
        <w:rPr>
          <w:rFonts w:ascii="Century Gothic" w:hAnsi="Century Gothic"/>
        </w:rPr>
        <w:t xml:space="preserve"> z powodu:</w:t>
      </w:r>
    </w:p>
    <w:p w:rsidR="00F46867" w:rsidRPr="00940EA3" w:rsidRDefault="00F46867" w:rsidP="00770CDE">
      <w:pPr>
        <w:spacing w:after="0" w:line="240" w:lineRule="auto"/>
        <w:ind w:left="709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a) </w:t>
      </w:r>
      <w:r w:rsidRPr="00940EA3">
        <w:rPr>
          <w:rFonts w:ascii="Century Gothic" w:hAnsi="Century Gothic"/>
        </w:rPr>
        <w:tab/>
        <w:t>uzasadnionych zmian, których nie można było wcześniej przewidzieć;</w:t>
      </w:r>
    </w:p>
    <w:p w:rsidR="00F46867" w:rsidRPr="00940EA3" w:rsidRDefault="00F46867" w:rsidP="00770CDE">
      <w:pPr>
        <w:spacing w:after="0" w:line="240" w:lineRule="auto"/>
        <w:ind w:left="709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b)</w:t>
      </w:r>
      <w:r w:rsidRPr="00940EA3">
        <w:rPr>
          <w:rFonts w:ascii="Century Gothic" w:hAnsi="Century Gothic"/>
        </w:rPr>
        <w:tab/>
        <w:t>z powodu okoliczności siły wyższej.</w:t>
      </w:r>
    </w:p>
    <w:p w:rsidR="00F46867" w:rsidRDefault="00F46867" w:rsidP="00FD2901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Zmiana Umowy nie może skutkować zmianą terminu realizacji przedmiotu Umowy, o którym mowa w § 3 ust. 1 U</w:t>
      </w:r>
      <w:r w:rsidR="00A93315" w:rsidRPr="00770CDE">
        <w:rPr>
          <w:rFonts w:ascii="Century Gothic" w:hAnsi="Century Gothic"/>
        </w:rPr>
        <w:t>mowy dłużej niż do dnia 1.06.2019 r.</w:t>
      </w:r>
      <w:r w:rsidRPr="00770CDE">
        <w:rPr>
          <w:rFonts w:ascii="Century Gothic" w:hAnsi="Century Gothic"/>
        </w:rPr>
        <w:t>,  chyba że zmiana terminu realizacji Umowy spowodowana jest działaniem siły wyższej.</w:t>
      </w:r>
    </w:p>
    <w:p w:rsidR="00F46867" w:rsidRPr="00770CDE" w:rsidRDefault="00F46867" w:rsidP="00FD2901">
      <w:pPr>
        <w:pStyle w:val="Akapitzlist"/>
        <w:numPr>
          <w:ilvl w:val="0"/>
          <w:numId w:val="65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Strony dopuszczają możliwość zmian w zakresie wskazanych osób i danych kontaktowych osób upoważnionych do kontaktu i ustaleń w ramach niniejsze Umowy bez konieczności zawarcia aneksu do Umowy.</w:t>
      </w:r>
    </w:p>
    <w:p w:rsidR="00F46867" w:rsidRPr="00770CDE" w:rsidRDefault="00F46867" w:rsidP="00FD2901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Strony dopuszczają możliwość zmian redakcyjnych, omyłek pisarskich oraz zmian będących następstwem zmian danych ujawnionych w rejestrach publicznych bez konieczności sporządzania aneksu.</w:t>
      </w:r>
    </w:p>
    <w:p w:rsidR="00F46867" w:rsidRPr="00770CDE" w:rsidRDefault="00F46867" w:rsidP="00FD2901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 xml:space="preserve">Strony postanawiają, iż dokonają w formie pisemnego aneksu zmiany wynagrodzenia przysługującego Wykonawcy w związku z prawidłowym świadczeniem </w:t>
      </w:r>
      <w:proofErr w:type="spellStart"/>
      <w:r w:rsidRPr="00770CDE">
        <w:rPr>
          <w:rFonts w:ascii="Century Gothic" w:hAnsi="Century Gothic"/>
        </w:rPr>
        <w:t>uslug</w:t>
      </w:r>
      <w:proofErr w:type="spellEnd"/>
      <w:r w:rsidRPr="00770CDE">
        <w:rPr>
          <w:rFonts w:ascii="Century Gothic" w:hAnsi="Century Gothic"/>
        </w:rPr>
        <w:t xml:space="preserve"> w ramach przedmiotu Umowy, w wypadku wystąpienia jednej ze zmian przepisów wskazanych w art. 142 ust. 5 ustawy PZP, tj. zmiany:</w:t>
      </w:r>
    </w:p>
    <w:p w:rsidR="00F46867" w:rsidRPr="00770CDE" w:rsidRDefault="00F46867" w:rsidP="00FD2901">
      <w:pPr>
        <w:pStyle w:val="Akapitzlist"/>
        <w:numPr>
          <w:ilvl w:val="2"/>
          <w:numId w:val="62"/>
        </w:numPr>
        <w:spacing w:after="0" w:line="240" w:lineRule="auto"/>
        <w:ind w:left="851" w:hanging="425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stawki podatku od towarów i usług,</w:t>
      </w:r>
    </w:p>
    <w:p w:rsidR="00F46867" w:rsidRPr="00770CDE" w:rsidRDefault="00F46867" w:rsidP="00FD2901">
      <w:pPr>
        <w:pStyle w:val="Akapitzlist"/>
        <w:numPr>
          <w:ilvl w:val="2"/>
          <w:numId w:val="62"/>
        </w:numPr>
        <w:spacing w:after="0" w:line="240" w:lineRule="auto"/>
        <w:ind w:left="851" w:hanging="425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wysokości minimalnego wynagrodzenia za pracę ustalonego na podstawie art. 2 ust. 3-5 ustawy z dnia 10 października 2002 r. o minimalnym wynagrodzeniu za pracę – w takim przypadku wynagrodzenie Wykonawcy ulegnie zmianie o udokumentowaną przez Wykonawcę wartość wzrostu całkowitego kosztu Wykonawcy, wynikającą ze zwiększenia wynagrodzeń osób, bezpośrednio wykonujących Przedmiot Umowy do wysokości aktualnie obowiązującego minimalnego wynagrodzenia;</w:t>
      </w:r>
    </w:p>
    <w:p w:rsidR="00F46867" w:rsidRPr="00770CDE" w:rsidRDefault="00F46867" w:rsidP="00FD2901">
      <w:pPr>
        <w:pStyle w:val="Akapitzlist"/>
        <w:numPr>
          <w:ilvl w:val="2"/>
          <w:numId w:val="62"/>
        </w:numPr>
        <w:spacing w:after="0" w:line="240" w:lineRule="auto"/>
        <w:ind w:left="851" w:hanging="425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>zasad podlegania ubezpieczeniom społecznym lub ubezpieczeniu zdrowotnemu lub wysokości stawki składki na ubezpieczenia społeczne lub zdrowotne – w takim przypadku wynagrodzenie Wykonawcy ulegnie zmianie o udokumentowaną przez Wykonawcę wartość wzrostu całkowitego kosztu Wykonawcy, jaki będzie on zobowiązany dodatkowo ponieść w celu uwzględnienia tej zmiany, w zakresie jakim dotyczą osób bezpośrednio wykonujących Przedmiot Umowy, przy zachowaniu dotychczasowej kwoty netto wynagrodzenia osób bezpośrednio wykonujących Przedmiot Umowy na rzecz Zamawiającego.</w:t>
      </w:r>
    </w:p>
    <w:p w:rsidR="00F46867" w:rsidRPr="00770CDE" w:rsidRDefault="00F46867" w:rsidP="00FD2901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lastRenderedPageBreak/>
        <w:t xml:space="preserve">W przypadku zmiany, o której mowa w ust. 8 </w:t>
      </w:r>
      <w:proofErr w:type="spellStart"/>
      <w:r w:rsidRPr="00770CDE">
        <w:rPr>
          <w:rFonts w:ascii="Century Gothic" w:hAnsi="Century Gothic"/>
        </w:rPr>
        <w:t>pkt</w:t>
      </w:r>
      <w:proofErr w:type="spellEnd"/>
      <w:r w:rsidRPr="00770CDE">
        <w:rPr>
          <w:rFonts w:ascii="Century Gothic" w:hAnsi="Century Gothic"/>
        </w:rPr>
        <w:t xml:space="preserve"> a) wartość netto wynagrodzenia Wykonawcy (tj. bez podatku od towarów i usług) nie zmieni się, a określona w aneksie wartość brutto wynagrodzenia zostanie wyliczona z uwzględnieniem stawki podatku od towarów i usług, wynikającej ze zmienionych przepisów.</w:t>
      </w:r>
    </w:p>
    <w:p w:rsidR="00F46867" w:rsidRPr="00770CDE" w:rsidRDefault="00F46867" w:rsidP="00FD2901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 xml:space="preserve">W przypadkach, o których mowa w ust. 8 </w:t>
      </w:r>
      <w:proofErr w:type="spellStart"/>
      <w:r w:rsidRPr="00770CDE">
        <w:rPr>
          <w:rFonts w:ascii="Century Gothic" w:hAnsi="Century Gothic"/>
        </w:rPr>
        <w:t>pkt</w:t>
      </w:r>
      <w:proofErr w:type="spellEnd"/>
      <w:r w:rsidRPr="00770CDE">
        <w:rPr>
          <w:rFonts w:ascii="Century Gothic" w:hAnsi="Century Gothic"/>
        </w:rPr>
        <w:t xml:space="preserve"> b) i c),  w celu zawarcia aneksu, o którym mowa powyżej, Wykonawca winien złożyć Zamawiającemu pisemny wniosek zawierający: oświadczenie o wysokości dodatkowych kosztów wynikających z wprowadzenia zmian, o których mowa w ust. 8 </w:t>
      </w:r>
      <w:proofErr w:type="spellStart"/>
      <w:r w:rsidRPr="00770CDE">
        <w:rPr>
          <w:rFonts w:ascii="Century Gothic" w:hAnsi="Century Gothic"/>
        </w:rPr>
        <w:t>pkt</w:t>
      </w:r>
      <w:proofErr w:type="spellEnd"/>
      <w:r w:rsidRPr="00770CDE">
        <w:rPr>
          <w:rFonts w:ascii="Century Gothic" w:hAnsi="Century Gothic"/>
        </w:rPr>
        <w:t xml:space="preserve"> b) i c), ich uzasadnienie i szczegółowy sposób wyliczenia wartości wzrostu całkowitego kosztu, o którym mowa w ust. 8 </w:t>
      </w:r>
      <w:proofErr w:type="spellStart"/>
      <w:r w:rsidRPr="00770CDE">
        <w:rPr>
          <w:rFonts w:ascii="Century Gothic" w:hAnsi="Century Gothic"/>
        </w:rPr>
        <w:t>pkt</w:t>
      </w:r>
      <w:proofErr w:type="spellEnd"/>
      <w:r w:rsidRPr="00770CDE">
        <w:rPr>
          <w:rFonts w:ascii="Century Gothic" w:hAnsi="Century Gothic"/>
        </w:rPr>
        <w:t xml:space="preserve"> b) i c) na wynagrodzenie Wykonawcy. Wykonawca zobowiązany jest do udokumentowania wnioskowanych zmian w sposób wskazany przez Zamawiającego, w szczególności poprzez przedłożenie stosownych umów z pracownikami, z zachowaniem właściwych przepisów prawa.</w:t>
      </w:r>
    </w:p>
    <w:p w:rsidR="00F46867" w:rsidRPr="00770CDE" w:rsidRDefault="00F46867" w:rsidP="00FD2901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Century Gothic" w:hAnsi="Century Gothic"/>
        </w:rPr>
      </w:pPr>
      <w:r w:rsidRPr="00770CDE">
        <w:rPr>
          <w:rFonts w:ascii="Century Gothic" w:hAnsi="Century Gothic"/>
        </w:rPr>
        <w:t xml:space="preserve">W przypadku niewykazania przez Wykonawcę wpływu zmian, o których mowa w ust. 8 </w:t>
      </w:r>
      <w:proofErr w:type="spellStart"/>
      <w:r w:rsidRPr="00770CDE">
        <w:rPr>
          <w:rFonts w:ascii="Century Gothic" w:hAnsi="Century Gothic"/>
        </w:rPr>
        <w:t>pkt</w:t>
      </w:r>
      <w:proofErr w:type="spellEnd"/>
      <w:r w:rsidRPr="00770CDE">
        <w:rPr>
          <w:rFonts w:ascii="Century Gothic" w:hAnsi="Century Gothic"/>
        </w:rPr>
        <w:t xml:space="preserve"> b) i c) na wzrost</w:t>
      </w:r>
      <w:r w:rsidR="001E1F37" w:rsidRPr="00770CDE">
        <w:rPr>
          <w:rFonts w:ascii="Century Gothic" w:hAnsi="Century Gothic"/>
        </w:rPr>
        <w:t>u</w:t>
      </w:r>
      <w:r w:rsidRPr="00770CDE">
        <w:rPr>
          <w:rFonts w:ascii="Century Gothic" w:hAnsi="Century Gothic"/>
        </w:rPr>
        <w:t xml:space="preserve"> wynagrodzenia Wykonawcy, Zamawiający ma prawo odmówić zmiany wynagrodzenia Wykonawcy do czasu przedstawienia wymaganego uzasadnienia oraz dokumentów potwierdzających żądania Wykonawcy. Zmiany, o których mowa w ust. 8 obowiązywać będą każdorazowo od dnia wejścia w życie zmian przepisów, o których mowa w ust. 8.</w:t>
      </w: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14.</w:t>
      </w:r>
    </w:p>
    <w:p w:rsidR="001E1F37" w:rsidRPr="00940EA3" w:rsidRDefault="00F46867" w:rsidP="00940EA3">
      <w:pPr>
        <w:pStyle w:val="Stopka"/>
        <w:tabs>
          <w:tab w:val="clear" w:pos="4536"/>
          <w:tab w:val="clear" w:pos="9072"/>
        </w:tabs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Korespondencja wysłana listem poleconym na adres siedziby drugiej Strony podany w komparycji Umowy będzie uznana za doręczoną, chyba że druga Strona została uprzednio powiadomiona na piśmie o zmianie adresu wraz z podaniem aktualnego adresu do doręczeń.</w:t>
      </w:r>
    </w:p>
    <w:p w:rsidR="001E1F37" w:rsidRPr="00940EA3" w:rsidRDefault="001E1F37" w:rsidP="00940EA3">
      <w:pPr>
        <w:pStyle w:val="Stopka"/>
        <w:tabs>
          <w:tab w:val="clear" w:pos="4536"/>
          <w:tab w:val="clear" w:pos="9072"/>
          <w:tab w:val="left" w:pos="360"/>
        </w:tabs>
        <w:jc w:val="center"/>
        <w:rPr>
          <w:rFonts w:ascii="Century Gothic" w:hAnsi="Century Gothic"/>
        </w:rPr>
      </w:pPr>
    </w:p>
    <w:p w:rsidR="00F46867" w:rsidRPr="00940EA3" w:rsidRDefault="00F46867" w:rsidP="00940EA3">
      <w:pPr>
        <w:pStyle w:val="Stopka"/>
        <w:tabs>
          <w:tab w:val="clear" w:pos="4536"/>
          <w:tab w:val="clear" w:pos="9072"/>
          <w:tab w:val="left" w:pos="360"/>
        </w:tabs>
        <w:jc w:val="center"/>
        <w:rPr>
          <w:rFonts w:ascii="Century Gothic" w:hAnsi="Century Gothic"/>
        </w:rPr>
      </w:pPr>
      <w:r w:rsidRPr="00940EA3">
        <w:rPr>
          <w:rFonts w:ascii="Century Gothic" w:hAnsi="Century Gothic"/>
          <w:b/>
          <w:bCs/>
        </w:rPr>
        <w:t>§ 15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Umowa obejmuje całość uprawnień i zobowiązań Stron. Żadna ze Stron w razie jakiegokolwiek sporu dotyczącego realizacji Umowy albo też interpretacji jej zapisów nie będzie uprawniona do powoływania się na jakiekolwiek wcześniejsze ustalenia i oświadczenia, podjęte lub wyrażone w formie ustnej albo pisemnej, z wyjątkiem tych, które wyraźnie zawarte są w Umowie.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Nieważność jednego lub więcej postanowień Umowy nie pociąga za sobą nieważności innych jej postanowień, chyba, że nieważnością są dotknięte istotne postanowienia tej Umowy; z treści Umowy wynika, że bez postanowień dotkniętych nieważnością nie zostałaby ona zawarta bądź też obowiązujące przepisy prawa przewidują inny skutek takiej nieważności.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 zastrzeżeniem postanowień ust. 2, Strony zobowiązują się do prowadzenia w dobrej wierze negocjacji zmierzających do zastąpienia nieważnych postanowień Umowy, (jeżeli taka sytuacja będzie miała miejsce) przez postanowienia, które będą w pełni ważne i skuteczne, jak również będą w maksymalnym stopniu zbliż</w:t>
      </w:r>
      <w:r w:rsidRPr="00940EA3">
        <w:rPr>
          <w:rFonts w:ascii="Century Gothic" w:hAnsi="Century Gothic"/>
          <w:lang w:val="it-IT"/>
        </w:rPr>
        <w:t xml:space="preserve">one </w:t>
      </w:r>
      <w:r w:rsidRPr="00940EA3">
        <w:rPr>
          <w:rFonts w:ascii="Century Gothic" w:hAnsi="Century Gothic"/>
        </w:rPr>
        <w:t>– w odniesieniu do wywieranych przez nie skutków ekonomicznych oraz intencji Stron zawierających Umowę w obecnej treści  – do postanowień dotkniętych nieważnością.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Spory mogące wyniknąć z realizacji Umowy będą rozstrzygane przez sąd miejscowo właściwy dla siedziby Zamawiającego.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Wszelkie zmiany niniejszej Umowy wymagają zachowania formy pisemnej pod rygorem nieważności.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>Załączniki stanowią integralną część Umowy.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lastRenderedPageBreak/>
        <w:t>Cesja wierzytelności Wykonawcy wymaga uprzedniej zgody Zamawiającego wyrażonej na piśmie pod rygorem nieważności.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Strony w zakresie praw i obowiązków związane są niniejszą Umową oraz załącznikami do niej, jak również ofertą Wykonawcy.   </w:t>
      </w:r>
    </w:p>
    <w:p w:rsidR="00F46867" w:rsidRPr="00940EA3" w:rsidRDefault="00F46867" w:rsidP="00FD2901">
      <w:pPr>
        <w:widowControl w:val="0"/>
        <w:numPr>
          <w:ilvl w:val="0"/>
          <w:numId w:val="6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suppressAutoHyphens w:val="0"/>
        <w:spacing w:after="0" w:line="240" w:lineRule="auto"/>
        <w:jc w:val="both"/>
        <w:rPr>
          <w:rFonts w:ascii="Century Gothic" w:hAnsi="Century Gothic"/>
        </w:rPr>
      </w:pPr>
      <w:r w:rsidRPr="00940EA3">
        <w:rPr>
          <w:rFonts w:ascii="Century Gothic" w:hAnsi="Century Gothic"/>
        </w:rPr>
        <w:t xml:space="preserve">Umowę sporządzono w trzech jednobrzmiących egzemplarzach, z których każdy stanowi oryginał. Dwa egzemplarze otrzymuje Zamawiający, jeden egzemplarz otrzymuje Wykonawca. </w:t>
      </w:r>
    </w:p>
    <w:p w:rsidR="00F46867" w:rsidRPr="00940EA3" w:rsidRDefault="00F46867" w:rsidP="00940EA3">
      <w:pPr>
        <w:pStyle w:val="Tekstpodstawowywcity"/>
        <w:tabs>
          <w:tab w:val="left" w:pos="1260"/>
        </w:tabs>
        <w:spacing w:after="0" w:line="240" w:lineRule="auto"/>
        <w:ind w:left="0"/>
        <w:rPr>
          <w:rFonts w:ascii="Century Gothic" w:hAnsi="Century Gothic"/>
        </w:rPr>
      </w:pPr>
    </w:p>
    <w:p w:rsidR="00F46867" w:rsidRPr="00940EA3" w:rsidRDefault="00F46867" w:rsidP="00940EA3">
      <w:pPr>
        <w:pStyle w:val="Tekstpodstawowywcity"/>
        <w:spacing w:after="0" w:line="240" w:lineRule="auto"/>
        <w:ind w:left="0"/>
        <w:rPr>
          <w:rFonts w:ascii="Century Gothic" w:hAnsi="Century Gothic"/>
        </w:rPr>
      </w:pPr>
    </w:p>
    <w:p w:rsidR="00F46867" w:rsidRDefault="00F46867" w:rsidP="00F46867">
      <w:pPr>
        <w:pStyle w:val="Tekstpodstawowywcity"/>
        <w:spacing w:line="240" w:lineRule="auto"/>
        <w:jc w:val="center"/>
      </w:pPr>
      <w:r>
        <w:rPr>
          <w:rFonts w:ascii="Century Gothic" w:hAnsi="Century Gothic"/>
          <w:b/>
          <w:bCs/>
        </w:rPr>
        <w:t>Zamawiający</w:t>
      </w:r>
      <w:r>
        <w:rPr>
          <w:rFonts w:ascii="Century Gothic" w:hAnsi="Century Gothic"/>
          <w:b/>
          <w:bCs/>
        </w:rPr>
        <w:tab/>
      </w:r>
      <w:r>
        <w:rPr>
          <w:rFonts w:ascii="Century Gothic" w:hAnsi="Century Gothic"/>
          <w:b/>
          <w:bCs/>
        </w:rPr>
        <w:tab/>
      </w:r>
      <w:r>
        <w:rPr>
          <w:rFonts w:ascii="Century Gothic" w:hAnsi="Century Gothic"/>
          <w:b/>
          <w:bCs/>
        </w:rPr>
        <w:tab/>
      </w:r>
      <w:r>
        <w:rPr>
          <w:rFonts w:ascii="Century Gothic" w:hAnsi="Century Gothic"/>
          <w:b/>
          <w:bCs/>
        </w:rPr>
        <w:tab/>
      </w:r>
      <w:r>
        <w:rPr>
          <w:rFonts w:ascii="Century Gothic" w:hAnsi="Century Gothic"/>
          <w:b/>
          <w:bCs/>
        </w:rPr>
        <w:tab/>
      </w:r>
      <w:r>
        <w:rPr>
          <w:rFonts w:ascii="Century Gothic" w:hAnsi="Century Gothic"/>
          <w:b/>
          <w:bCs/>
        </w:rPr>
        <w:tab/>
        <w:t>Wykonawca</w:t>
      </w:r>
    </w:p>
    <w:p w:rsidR="00F46867" w:rsidRDefault="00F46867" w:rsidP="00F46867">
      <w:pPr>
        <w:pStyle w:val="Tekstpodstawowywcity"/>
        <w:spacing w:line="240" w:lineRule="auto"/>
      </w:pPr>
      <w:r>
        <w:rPr>
          <w:rFonts w:ascii="Century Gothic" w:eastAsia="Century Gothic" w:hAnsi="Century Gothic" w:cs="Century Gothic"/>
        </w:rPr>
        <w:tab/>
      </w:r>
    </w:p>
    <w:p w:rsidR="00F46867" w:rsidRDefault="00F46867" w:rsidP="00F46867">
      <w:pPr>
        <w:pStyle w:val="Tytu"/>
      </w:pPr>
    </w:p>
    <w:p w:rsidR="00F46867" w:rsidRDefault="00F46867" w:rsidP="00F46867">
      <w:pPr>
        <w:pStyle w:val="Tytu"/>
        <w:jc w:val="left"/>
      </w:pPr>
      <w:r>
        <w:rPr>
          <w:rFonts w:ascii="Century Gothic" w:hAnsi="Century Gothic"/>
          <w:sz w:val="22"/>
          <w:szCs w:val="22"/>
        </w:rPr>
        <w:t>Załączniki: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Załącznik nr 1 – Opis przedmiotu Zamówienia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Załącznik nr 2 – Wykaz obiektów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Załącznik nr 3 – Aktualna koncesja wydana przez </w:t>
      </w:r>
      <w:proofErr w:type="spellStart"/>
      <w:r>
        <w:rPr>
          <w:rFonts w:ascii="Century Gothic" w:hAnsi="Century Gothic"/>
          <w:sz w:val="22"/>
          <w:szCs w:val="22"/>
        </w:rPr>
        <w:t>MSWiA</w:t>
      </w:r>
      <w:proofErr w:type="spellEnd"/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Załącznik nr 4 – Instrukcja dotycząca gospodarowania kluczami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Załącznik nr 5– Instrukcja postępowania na wypadek pożaru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Załącznik nr 6 – Regulamin hali widowiskowo – </w:t>
      </w:r>
      <w:proofErr w:type="spellStart"/>
      <w:r>
        <w:rPr>
          <w:rFonts w:ascii="Century Gothic" w:hAnsi="Century Gothic"/>
          <w:sz w:val="22"/>
          <w:szCs w:val="22"/>
          <w:lang w:val="de-DE"/>
        </w:rPr>
        <w:t>sportowej</w:t>
      </w:r>
      <w:proofErr w:type="spellEnd"/>
      <w:r>
        <w:rPr>
          <w:rFonts w:ascii="Century Gothic" w:hAnsi="Century Gothic"/>
          <w:sz w:val="22"/>
          <w:szCs w:val="22"/>
          <w:lang w:val="de-DE"/>
        </w:rPr>
        <w:t xml:space="preserve"> </w:t>
      </w:r>
      <w:proofErr w:type="spellStart"/>
      <w:r>
        <w:rPr>
          <w:rFonts w:ascii="Century Gothic" w:hAnsi="Century Gothic"/>
          <w:sz w:val="22"/>
          <w:szCs w:val="22"/>
          <w:lang w:val="de-DE"/>
        </w:rPr>
        <w:t>Torwar</w:t>
      </w:r>
      <w:proofErr w:type="spellEnd"/>
      <w:r>
        <w:rPr>
          <w:rFonts w:ascii="Century Gothic" w:hAnsi="Century Gothic"/>
          <w:sz w:val="22"/>
          <w:szCs w:val="22"/>
          <w:lang w:val="de-DE"/>
        </w:rPr>
        <w:t xml:space="preserve"> I </w:t>
      </w:r>
      <w:proofErr w:type="spellStart"/>
      <w:r>
        <w:rPr>
          <w:rFonts w:ascii="Century Gothic" w:hAnsi="Century Gothic"/>
          <w:sz w:val="22"/>
          <w:szCs w:val="22"/>
          <w:lang w:val="de-DE"/>
        </w:rPr>
        <w:t>oraz</w:t>
      </w:r>
      <w:proofErr w:type="spellEnd"/>
      <w:r>
        <w:rPr>
          <w:rFonts w:ascii="Century Gothic" w:hAnsi="Century Gothic"/>
          <w:sz w:val="22"/>
          <w:szCs w:val="22"/>
          <w:lang w:val="de-DE"/>
        </w:rPr>
        <w:t xml:space="preserve"> </w:t>
      </w:r>
      <w:proofErr w:type="spellStart"/>
      <w:r>
        <w:rPr>
          <w:rFonts w:ascii="Century Gothic" w:hAnsi="Century Gothic"/>
          <w:sz w:val="22"/>
          <w:szCs w:val="22"/>
          <w:lang w:val="de-DE"/>
        </w:rPr>
        <w:t>Regulamin</w:t>
      </w:r>
      <w:proofErr w:type="spellEnd"/>
      <w:r>
        <w:rPr>
          <w:rFonts w:ascii="Century Gothic" w:hAnsi="Century Gothic"/>
          <w:sz w:val="22"/>
          <w:szCs w:val="22"/>
          <w:lang w:val="de-DE"/>
        </w:rPr>
        <w:t xml:space="preserve"> </w:t>
      </w:r>
      <w:proofErr w:type="spellStart"/>
      <w:r>
        <w:rPr>
          <w:rFonts w:ascii="Century Gothic" w:hAnsi="Century Gothic"/>
          <w:sz w:val="22"/>
          <w:szCs w:val="22"/>
          <w:lang w:val="de-DE"/>
        </w:rPr>
        <w:t>Lodowiska</w:t>
      </w:r>
      <w:proofErr w:type="spellEnd"/>
      <w:r>
        <w:rPr>
          <w:rFonts w:ascii="Century Gothic" w:hAnsi="Century Gothic"/>
          <w:sz w:val="22"/>
          <w:szCs w:val="22"/>
          <w:lang w:val="de-DE"/>
        </w:rPr>
        <w:t xml:space="preserve"> </w:t>
      </w:r>
      <w:proofErr w:type="spellStart"/>
      <w:r>
        <w:rPr>
          <w:rFonts w:ascii="Century Gothic" w:hAnsi="Century Gothic"/>
          <w:sz w:val="22"/>
          <w:szCs w:val="22"/>
          <w:lang w:val="de-DE"/>
        </w:rPr>
        <w:t>Torwar</w:t>
      </w:r>
      <w:proofErr w:type="spellEnd"/>
      <w:r>
        <w:rPr>
          <w:rFonts w:ascii="Century Gothic" w:hAnsi="Century Gothic"/>
          <w:sz w:val="22"/>
          <w:szCs w:val="22"/>
          <w:lang w:val="de-DE"/>
        </w:rPr>
        <w:t xml:space="preserve"> II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Załącznik nr 7 – Ubezpieczenie odpowiedzialności cywilnej kontraktowej i deliktowej w zakresie </w:t>
      </w:r>
      <w:r>
        <w:rPr>
          <w:rFonts w:ascii="Century Gothic" w:hAnsi="Century Gothic"/>
          <w:sz w:val="22"/>
          <w:szCs w:val="22"/>
        </w:rPr>
        <w:tab/>
        <w:t>prowadzonej działalności gospodarczej</w:t>
      </w:r>
    </w:p>
    <w:p w:rsidR="00F46867" w:rsidRDefault="00F46867" w:rsidP="00FD2901">
      <w:pPr>
        <w:pStyle w:val="Tytu"/>
        <w:numPr>
          <w:ilvl w:val="2"/>
          <w:numId w:val="5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after="0" w:line="240" w:lineRule="auto"/>
        <w:jc w:val="left"/>
        <w:outlineLvl w:val="9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Załącznik nr 8 – wykaz zatrudnionych </w:t>
      </w:r>
      <w:proofErr w:type="spellStart"/>
      <w:r>
        <w:rPr>
          <w:rFonts w:ascii="Century Gothic" w:hAnsi="Century Gothic"/>
          <w:sz w:val="22"/>
          <w:szCs w:val="22"/>
        </w:rPr>
        <w:t>osó</w:t>
      </w:r>
      <w:proofErr w:type="spellEnd"/>
      <w:r>
        <w:rPr>
          <w:rFonts w:ascii="Century Gothic" w:hAnsi="Century Gothic"/>
          <w:sz w:val="22"/>
          <w:szCs w:val="22"/>
          <w:lang w:val="sv-SE"/>
        </w:rPr>
        <w:t>b ochrony</w:t>
      </w:r>
    </w:p>
    <w:p w:rsidR="008D4B61" w:rsidRDefault="008D4B61" w:rsidP="007637F5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:rsidR="008D4B61" w:rsidRPr="000D5CB5" w:rsidRDefault="008D4B61" w:rsidP="007637F5">
      <w:pPr>
        <w:suppressAutoHyphens w:val="0"/>
        <w:spacing w:after="0" w:line="240" w:lineRule="auto"/>
        <w:rPr>
          <w:rFonts w:ascii="Century Gothic" w:hAnsi="Century Gothic" w:cs="Century Gothic"/>
        </w:rPr>
      </w:pPr>
    </w:p>
    <w:p w:rsidR="007637F5" w:rsidRPr="000D5CB5" w:rsidRDefault="007637F5" w:rsidP="007637F5">
      <w:pPr>
        <w:spacing w:after="0" w:line="240" w:lineRule="auto"/>
        <w:jc w:val="right"/>
        <w:rPr>
          <w:rFonts w:ascii="Century Gothic" w:hAnsi="Century Gothic" w:cs="Century Gothic"/>
        </w:rPr>
      </w:pPr>
    </w:p>
    <w:p w:rsidR="007637F5" w:rsidRPr="000D5CB5" w:rsidRDefault="007637F5" w:rsidP="007637F5">
      <w:pPr>
        <w:spacing w:after="0" w:line="240" w:lineRule="auto"/>
        <w:jc w:val="right"/>
        <w:rPr>
          <w:rFonts w:ascii="Century Gothic" w:hAnsi="Century Gothic" w:cs="Century Gothic"/>
        </w:rPr>
      </w:pPr>
    </w:p>
    <w:p w:rsidR="006312BC" w:rsidRPr="00571B02" w:rsidRDefault="006312BC" w:rsidP="0073393D">
      <w:pPr>
        <w:widowControl w:val="0"/>
        <w:spacing w:after="0" w:line="240" w:lineRule="auto"/>
        <w:rPr>
          <w:rFonts w:ascii="Century Gothic" w:hAnsi="Century Gothic"/>
          <w:snapToGrid w:val="0"/>
          <w:color w:val="000000"/>
        </w:rPr>
      </w:pPr>
    </w:p>
    <w:sectPr w:rsidR="006312BC" w:rsidRPr="00571B02" w:rsidSect="00F67E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B4CDA3D" w15:done="0"/>
  <w15:commentEx w15:paraId="7C87CF58" w15:done="0"/>
  <w15:commentEx w15:paraId="7E695BDB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BFD" w:rsidRDefault="00122BFD" w:rsidP="00622B1A">
      <w:pPr>
        <w:spacing w:after="0" w:line="240" w:lineRule="auto"/>
      </w:pPr>
      <w:r>
        <w:separator/>
      </w:r>
    </w:p>
  </w:endnote>
  <w:endnote w:type="continuationSeparator" w:id="0">
    <w:p w:rsidR="00122BFD" w:rsidRDefault="00122BFD" w:rsidP="00622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ingLiU">
    <w:altName w:val="細明體"/>
    <w:panose1 w:val="02010609000101010101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7681550"/>
      <w:docPartObj>
        <w:docPartGallery w:val="Page Numbers (Bottom of Page)"/>
        <w:docPartUnique/>
      </w:docPartObj>
    </w:sdtPr>
    <w:sdtContent>
      <w:p w:rsidR="00C730A3" w:rsidRDefault="00C73E8F">
        <w:pPr>
          <w:pStyle w:val="Stopka"/>
          <w:jc w:val="right"/>
        </w:pPr>
        <w:r>
          <w:fldChar w:fldCharType="begin"/>
        </w:r>
        <w:r w:rsidR="00C730A3">
          <w:instrText>PAGE   \* MERGEFORMAT</w:instrText>
        </w:r>
        <w:r>
          <w:fldChar w:fldCharType="separate"/>
        </w:r>
        <w:r w:rsidR="003C14F2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C730A3" w:rsidRDefault="00C730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BFD" w:rsidRDefault="00122BFD" w:rsidP="00622B1A">
      <w:pPr>
        <w:spacing w:after="0" w:line="240" w:lineRule="auto"/>
      </w:pPr>
      <w:r>
        <w:separator/>
      </w:r>
    </w:p>
  </w:footnote>
  <w:footnote w:type="continuationSeparator" w:id="0">
    <w:p w:rsidR="00122BFD" w:rsidRDefault="00122BFD" w:rsidP="00622B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0A3" w:rsidRDefault="00C730A3">
    <w:pPr>
      <w:pStyle w:val="Nagwek"/>
      <w:pBdr>
        <w:bottom w:val="single" w:sz="12" w:space="1" w:color="auto"/>
      </w:pBdr>
      <w:tabs>
        <w:tab w:val="clear" w:pos="4536"/>
        <w:tab w:val="clear" w:pos="9072"/>
      </w:tabs>
      <w:spacing w:line="240" w:lineRule="auto"/>
      <w:rPr>
        <w:rFonts w:ascii="Times New Roman" w:hAnsi="Times New Roman" w:cs="Times New Roman"/>
        <w:b/>
        <w:i/>
        <w:iCs/>
        <w:sz w:val="20"/>
      </w:rPr>
    </w:pPr>
    <w:r>
      <w:rPr>
        <w:rFonts w:ascii="Times New Roman" w:hAnsi="Times New Roman" w:cs="Times New Roman"/>
        <w:b/>
        <w:sz w:val="20"/>
        <w:szCs w:val="20"/>
      </w:rPr>
      <w:t>NZ/P/4/2017</w:t>
    </w: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color w:val="FF0000"/>
        <w:sz w:val="20"/>
        <w:szCs w:val="20"/>
      </w:rPr>
      <w:tab/>
    </w:r>
  </w:p>
  <w:p w:rsidR="00C730A3" w:rsidRDefault="00C730A3">
    <w:pPr>
      <w:pStyle w:val="Nagwek"/>
      <w:tabs>
        <w:tab w:val="clear" w:pos="4536"/>
        <w:tab w:val="clear" w:pos="9072"/>
        <w:tab w:val="left" w:pos="5902"/>
      </w:tabs>
      <w:rPr>
        <w:sz w:val="16"/>
        <w:szCs w:val="16"/>
      </w:rPr>
    </w:pPr>
    <w:r>
      <w:rPr>
        <w:sz w:val="16"/>
        <w:szCs w:val="16"/>
      </w:rPr>
      <w:tab/>
    </w:r>
  </w:p>
  <w:p w:rsidR="00C730A3" w:rsidRDefault="00C730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0A3" w:rsidRDefault="00C730A3">
    <w:pPr>
      <w:pStyle w:val="Nagwek"/>
      <w:pBdr>
        <w:bottom w:val="single" w:sz="12" w:space="1" w:color="auto"/>
      </w:pBdr>
      <w:tabs>
        <w:tab w:val="clear" w:pos="4536"/>
        <w:tab w:val="clear" w:pos="9072"/>
      </w:tabs>
      <w:spacing w:line="240" w:lineRule="auto"/>
      <w:rPr>
        <w:rFonts w:ascii="Times New Roman" w:hAnsi="Times New Roman" w:cs="Times New Roman"/>
        <w:b/>
        <w:i/>
        <w:iCs/>
        <w:sz w:val="20"/>
      </w:rPr>
    </w:pPr>
    <w:r>
      <w:rPr>
        <w:rFonts w:ascii="Times New Roman" w:hAnsi="Times New Roman" w:cs="Times New Roman"/>
        <w:b/>
        <w:sz w:val="20"/>
        <w:szCs w:val="20"/>
      </w:rPr>
      <w:t>NZ/P/4/2017</w:t>
    </w: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color w:val="FF0000"/>
        <w:sz w:val="20"/>
        <w:szCs w:val="20"/>
      </w:rPr>
      <w:tab/>
    </w:r>
  </w:p>
  <w:p w:rsidR="00C730A3" w:rsidRDefault="00C730A3">
    <w:pPr>
      <w:pStyle w:val="Nagwek"/>
      <w:tabs>
        <w:tab w:val="clear" w:pos="4536"/>
        <w:tab w:val="clear" w:pos="9072"/>
        <w:tab w:val="left" w:pos="5902"/>
      </w:tabs>
      <w:rPr>
        <w:sz w:val="16"/>
        <w:szCs w:val="16"/>
      </w:rPr>
    </w:pPr>
    <w:r>
      <w:rPr>
        <w:sz w:val="16"/>
        <w:szCs w:val="16"/>
      </w:rPr>
      <w:tab/>
    </w:r>
  </w:p>
  <w:p w:rsidR="00C730A3" w:rsidRDefault="00C730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0A3" w:rsidRDefault="00C730A3">
    <w:pPr>
      <w:pStyle w:val="Nagwek"/>
      <w:pBdr>
        <w:bottom w:val="single" w:sz="12" w:space="1" w:color="auto"/>
      </w:pBdr>
      <w:tabs>
        <w:tab w:val="clear" w:pos="4536"/>
        <w:tab w:val="clear" w:pos="9072"/>
      </w:tabs>
      <w:spacing w:line="240" w:lineRule="auto"/>
      <w:rPr>
        <w:rFonts w:ascii="Times New Roman" w:hAnsi="Times New Roman" w:cs="Times New Roman"/>
        <w:b/>
        <w:i/>
        <w:iCs/>
        <w:sz w:val="20"/>
      </w:rPr>
    </w:pPr>
    <w:r>
      <w:rPr>
        <w:rFonts w:ascii="Times New Roman" w:hAnsi="Times New Roman" w:cs="Times New Roman"/>
        <w:b/>
        <w:sz w:val="20"/>
        <w:szCs w:val="20"/>
      </w:rPr>
      <w:t>NZ/P/4/2017</w:t>
    </w: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color w:val="FF0000"/>
        <w:sz w:val="20"/>
        <w:szCs w:val="20"/>
      </w:rPr>
      <w:tab/>
    </w:r>
  </w:p>
  <w:p w:rsidR="00C730A3" w:rsidRDefault="00C730A3">
    <w:pPr>
      <w:pStyle w:val="Nagwek"/>
      <w:tabs>
        <w:tab w:val="clear" w:pos="4536"/>
        <w:tab w:val="clear" w:pos="9072"/>
        <w:tab w:val="left" w:pos="5902"/>
      </w:tabs>
      <w:rPr>
        <w:sz w:val="16"/>
        <w:szCs w:val="16"/>
      </w:rPr>
    </w:pPr>
    <w:r>
      <w:rPr>
        <w:sz w:val="16"/>
        <w:szCs w:val="16"/>
      </w:rPr>
      <w:tab/>
    </w:r>
  </w:p>
  <w:p w:rsidR="00C730A3" w:rsidRDefault="00C730A3">
    <w:pPr>
      <w:pStyle w:val="Nagwek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0A3" w:rsidRDefault="00C730A3">
    <w:pPr>
      <w:pStyle w:val="Nagwek"/>
      <w:pBdr>
        <w:bottom w:val="single" w:sz="12" w:space="1" w:color="auto"/>
      </w:pBdr>
      <w:tabs>
        <w:tab w:val="clear" w:pos="4536"/>
        <w:tab w:val="clear" w:pos="9072"/>
      </w:tabs>
      <w:spacing w:line="240" w:lineRule="auto"/>
      <w:rPr>
        <w:rFonts w:ascii="Times New Roman" w:hAnsi="Times New Roman" w:cs="Times New Roman"/>
        <w:b/>
        <w:i/>
        <w:iCs/>
        <w:sz w:val="20"/>
      </w:rPr>
    </w:pPr>
    <w:r>
      <w:rPr>
        <w:rFonts w:ascii="Times New Roman" w:hAnsi="Times New Roman" w:cs="Times New Roman"/>
        <w:b/>
        <w:sz w:val="20"/>
        <w:szCs w:val="20"/>
      </w:rPr>
      <w:t>NZ/P/4/2017</w:t>
    </w: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color w:val="FF0000"/>
        <w:sz w:val="20"/>
        <w:szCs w:val="20"/>
      </w:rPr>
      <w:tab/>
    </w:r>
  </w:p>
  <w:p w:rsidR="00C730A3" w:rsidRDefault="00C730A3">
    <w:pPr>
      <w:pStyle w:val="Nagwek"/>
      <w:tabs>
        <w:tab w:val="clear" w:pos="4536"/>
        <w:tab w:val="clear" w:pos="9072"/>
        <w:tab w:val="left" w:pos="5902"/>
      </w:tabs>
      <w:rPr>
        <w:sz w:val="16"/>
        <w:szCs w:val="16"/>
      </w:rPr>
    </w:pPr>
    <w:r>
      <w:rPr>
        <w:sz w:val="16"/>
        <w:szCs w:val="16"/>
      </w:rPr>
      <w:tab/>
    </w:r>
  </w:p>
  <w:p w:rsidR="00C730A3" w:rsidRDefault="00C730A3">
    <w:pPr>
      <w:pStyle w:val="Nagwek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0A3" w:rsidRDefault="00C730A3">
    <w:pPr>
      <w:pStyle w:val="Nagwek"/>
      <w:pBdr>
        <w:bottom w:val="single" w:sz="12" w:space="1" w:color="auto"/>
      </w:pBdr>
      <w:tabs>
        <w:tab w:val="clear" w:pos="4536"/>
        <w:tab w:val="clear" w:pos="9072"/>
      </w:tabs>
      <w:spacing w:line="240" w:lineRule="auto"/>
      <w:rPr>
        <w:rFonts w:ascii="Times New Roman" w:hAnsi="Times New Roman" w:cs="Times New Roman"/>
        <w:b/>
        <w:i/>
        <w:iCs/>
        <w:sz w:val="20"/>
      </w:rPr>
    </w:pPr>
    <w:r>
      <w:rPr>
        <w:rFonts w:ascii="Times New Roman" w:hAnsi="Times New Roman" w:cs="Times New Roman"/>
        <w:b/>
        <w:sz w:val="20"/>
        <w:szCs w:val="20"/>
      </w:rPr>
      <w:t>NZ/P/4/2017</w:t>
    </w: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color w:val="FF0000"/>
        <w:sz w:val="20"/>
        <w:szCs w:val="20"/>
      </w:rPr>
      <w:tab/>
    </w:r>
  </w:p>
  <w:p w:rsidR="00C730A3" w:rsidRDefault="00C730A3">
    <w:pPr>
      <w:pStyle w:val="Nagwek"/>
      <w:tabs>
        <w:tab w:val="clear" w:pos="4536"/>
        <w:tab w:val="clear" w:pos="9072"/>
        <w:tab w:val="left" w:pos="5902"/>
      </w:tabs>
      <w:rPr>
        <w:sz w:val="16"/>
        <w:szCs w:val="16"/>
      </w:rPr>
    </w:pPr>
    <w:r>
      <w:rPr>
        <w:sz w:val="16"/>
        <w:szCs w:val="16"/>
      </w:rPr>
      <w:tab/>
    </w:r>
  </w:p>
  <w:p w:rsidR="00C730A3" w:rsidRDefault="00C730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28F6"/>
    <w:multiLevelType w:val="hybridMultilevel"/>
    <w:tmpl w:val="E67A8B82"/>
    <w:numStyleLink w:val="Zaimportowanystyl6"/>
  </w:abstractNum>
  <w:abstractNum w:abstractNumId="1">
    <w:nsid w:val="02146C0A"/>
    <w:multiLevelType w:val="multilevel"/>
    <w:tmpl w:val="0ADAA62E"/>
    <w:styleLink w:val="Zaimportowanystyl14"/>
    <w:lvl w:ilvl="0">
      <w:start w:val="1"/>
      <w:numFmt w:val="decimal"/>
      <w:lvlText w:val="%1."/>
      <w:lvlJc w:val="left"/>
      <w:pPr>
        <w:tabs>
          <w:tab w:val="left" w:pos="1800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1800"/>
        </w:tabs>
        <w:ind w:left="792" w:hanging="4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1800"/>
        </w:tabs>
        <w:ind w:left="1224" w:hanging="5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1800"/>
        </w:tabs>
        <w:ind w:left="2736" w:hanging="9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1800"/>
        </w:tabs>
        <w:ind w:left="32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1800"/>
        </w:tabs>
        <w:ind w:left="3744" w:hanging="1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2912C50"/>
    <w:multiLevelType w:val="multilevel"/>
    <w:tmpl w:val="D43EC7E8"/>
    <w:styleLink w:val="Zaimportowanystyl10"/>
    <w:lvl w:ilvl="0">
      <w:start w:val="1"/>
      <w:numFmt w:val="decimal"/>
      <w:lvlText w:val="%1)"/>
      <w:lvlJc w:val="left"/>
      <w:pPr>
        <w:ind w:left="851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)%2."/>
      <w:lvlJc w:val="left"/>
      <w:pPr>
        <w:ind w:left="1283" w:hanging="35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)%2.%3."/>
      <w:lvlJc w:val="left"/>
      <w:pPr>
        <w:ind w:left="1440" w:hanging="15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)%2.%3.%4."/>
      <w:lvlJc w:val="left"/>
      <w:pPr>
        <w:ind w:left="1800" w:hanging="15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)%2.%3.%4.%5."/>
      <w:lvlJc w:val="left"/>
      <w:pPr>
        <w:ind w:left="2520" w:hanging="51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)%2.%3.%4.%5.%6."/>
      <w:lvlJc w:val="left"/>
      <w:pPr>
        <w:ind w:left="2880" w:hanging="51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)%2.%3.%4.%5.%6.%7."/>
      <w:lvlJc w:val="left"/>
      <w:pPr>
        <w:ind w:left="3600" w:hanging="87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)%2.%3.%4.%5.%6.%7.%8."/>
      <w:lvlJc w:val="left"/>
      <w:pPr>
        <w:ind w:left="3960" w:hanging="87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)%2.%3.%4.%5.%6.%7.%8.%9."/>
      <w:lvlJc w:val="left"/>
      <w:pPr>
        <w:ind w:left="4680" w:hanging="123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03C72894"/>
    <w:multiLevelType w:val="multilevel"/>
    <w:tmpl w:val="BB0A14A4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/>
        <w:caps w:val="0"/>
        <w:smallCaps w:val="0"/>
        <w:strike w:val="0"/>
        <w:dstrike w:val="0"/>
        <w:color w:val="000000"/>
        <w:spacing w:val="0"/>
        <w:w w:val="100"/>
        <w:position w:val="0"/>
        <w:sz w:val="20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aps w:val="0"/>
        <w:smallCaps w:val="0"/>
        <w:strike w:val="0"/>
        <w:dstrike w:val="0"/>
        <w:color w:val="000000"/>
        <w:spacing w:val="0"/>
        <w:w w:val="100"/>
        <w:position w:val="0"/>
        <w:sz w:val="22"/>
        <w:vertAlign w:val="baseline"/>
      </w:rPr>
    </w:lvl>
  </w:abstractNum>
  <w:abstractNum w:abstractNumId="4">
    <w:nsid w:val="044A31C0"/>
    <w:multiLevelType w:val="multilevel"/>
    <w:tmpl w:val="83BAF4AE"/>
    <w:styleLink w:val="Zaimportowanystyl16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05E3069B"/>
    <w:multiLevelType w:val="hybridMultilevel"/>
    <w:tmpl w:val="BC7C789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52C5AA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5F23FB7"/>
    <w:multiLevelType w:val="hybridMultilevel"/>
    <w:tmpl w:val="4648C676"/>
    <w:numStyleLink w:val="Zaimportowanystyl5"/>
  </w:abstractNum>
  <w:abstractNum w:abstractNumId="7">
    <w:nsid w:val="06A17BA8"/>
    <w:multiLevelType w:val="hybridMultilevel"/>
    <w:tmpl w:val="E2A8C4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CE60A1F"/>
    <w:multiLevelType w:val="hybridMultilevel"/>
    <w:tmpl w:val="EDEE6E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3D7A77"/>
    <w:multiLevelType w:val="hybridMultilevel"/>
    <w:tmpl w:val="984C4534"/>
    <w:numStyleLink w:val="Zaimportowanystyl13"/>
  </w:abstractNum>
  <w:abstractNum w:abstractNumId="10">
    <w:nsid w:val="12D36037"/>
    <w:multiLevelType w:val="hybridMultilevel"/>
    <w:tmpl w:val="41908C76"/>
    <w:numStyleLink w:val="Zaimportowanystyl11"/>
  </w:abstractNum>
  <w:abstractNum w:abstractNumId="11">
    <w:nsid w:val="13EB54AB"/>
    <w:multiLevelType w:val="multilevel"/>
    <w:tmpl w:val="0ADAA62E"/>
    <w:numStyleLink w:val="Zaimportowanystyl14"/>
  </w:abstractNum>
  <w:abstractNum w:abstractNumId="12">
    <w:nsid w:val="158A76C0"/>
    <w:multiLevelType w:val="multilevel"/>
    <w:tmpl w:val="D43EC7E8"/>
    <w:numStyleLink w:val="Zaimportowanystyl10"/>
  </w:abstractNum>
  <w:abstractNum w:abstractNumId="13">
    <w:nsid w:val="15C276DF"/>
    <w:multiLevelType w:val="hybridMultilevel"/>
    <w:tmpl w:val="8CC4B212"/>
    <w:numStyleLink w:val="Zaimportowanystyl4"/>
  </w:abstractNum>
  <w:abstractNum w:abstractNumId="14">
    <w:nsid w:val="16003534"/>
    <w:multiLevelType w:val="hybridMultilevel"/>
    <w:tmpl w:val="0C1879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BBD67BE"/>
    <w:multiLevelType w:val="hybridMultilevel"/>
    <w:tmpl w:val="52F27EC4"/>
    <w:lvl w:ilvl="0" w:tplc="D898C4BE">
      <w:start w:val="5"/>
      <w:numFmt w:val="decimal"/>
      <w:lvlText w:val="%1.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701287"/>
    <w:multiLevelType w:val="hybridMultilevel"/>
    <w:tmpl w:val="FCE6A0B6"/>
    <w:styleLink w:val="Zaimportowanystyl7"/>
    <w:lvl w:ilvl="0" w:tplc="EF727F48">
      <w:start w:val="1"/>
      <w:numFmt w:val="lowerLetter"/>
      <w:lvlText w:val="%1)"/>
      <w:lvlJc w:val="left"/>
      <w:pPr>
        <w:tabs>
          <w:tab w:val="left" w:pos="1080"/>
          <w:tab w:val="left" w:pos="2148"/>
        </w:tabs>
        <w:ind w:left="2143" w:hanging="35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5BA50C6">
      <w:start w:val="1"/>
      <w:numFmt w:val="lowerLetter"/>
      <w:lvlText w:val="%2."/>
      <w:lvlJc w:val="left"/>
      <w:pPr>
        <w:tabs>
          <w:tab w:val="left" w:pos="1080"/>
          <w:tab w:val="left" w:pos="2148"/>
        </w:tabs>
        <w:ind w:left="1435" w:hanging="35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460BC6A">
      <w:start w:val="1"/>
      <w:numFmt w:val="lowerRoman"/>
      <w:lvlText w:val="%3."/>
      <w:lvlJc w:val="left"/>
      <w:pPr>
        <w:tabs>
          <w:tab w:val="left" w:pos="1080"/>
        </w:tabs>
        <w:ind w:left="2155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72644CA">
      <w:start w:val="1"/>
      <w:numFmt w:val="decimal"/>
      <w:lvlText w:val="%4."/>
      <w:lvlJc w:val="left"/>
      <w:pPr>
        <w:tabs>
          <w:tab w:val="left" w:pos="1080"/>
          <w:tab w:val="left" w:pos="2148"/>
        </w:tabs>
        <w:ind w:left="2875" w:hanging="35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428C0E8">
      <w:start w:val="1"/>
      <w:numFmt w:val="lowerLetter"/>
      <w:lvlText w:val="%5."/>
      <w:lvlJc w:val="left"/>
      <w:pPr>
        <w:tabs>
          <w:tab w:val="left" w:pos="1080"/>
          <w:tab w:val="left" w:pos="2148"/>
        </w:tabs>
        <w:ind w:left="3595" w:hanging="35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8808F6C">
      <w:start w:val="1"/>
      <w:numFmt w:val="lowerRoman"/>
      <w:lvlText w:val="%6."/>
      <w:lvlJc w:val="left"/>
      <w:pPr>
        <w:tabs>
          <w:tab w:val="left" w:pos="1080"/>
          <w:tab w:val="left" w:pos="2148"/>
        </w:tabs>
        <w:ind w:left="4315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C0876F8">
      <w:start w:val="1"/>
      <w:numFmt w:val="decimal"/>
      <w:lvlText w:val="%7."/>
      <w:lvlJc w:val="left"/>
      <w:pPr>
        <w:tabs>
          <w:tab w:val="left" w:pos="1080"/>
          <w:tab w:val="left" w:pos="2148"/>
        </w:tabs>
        <w:ind w:left="5035" w:hanging="35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A563F10">
      <w:start w:val="1"/>
      <w:numFmt w:val="lowerLetter"/>
      <w:lvlText w:val="%8."/>
      <w:lvlJc w:val="left"/>
      <w:pPr>
        <w:tabs>
          <w:tab w:val="left" w:pos="1080"/>
          <w:tab w:val="left" w:pos="2148"/>
        </w:tabs>
        <w:ind w:left="5755" w:hanging="357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032F2E4">
      <w:start w:val="1"/>
      <w:numFmt w:val="lowerRoman"/>
      <w:lvlText w:val="%9."/>
      <w:lvlJc w:val="left"/>
      <w:pPr>
        <w:tabs>
          <w:tab w:val="left" w:pos="1080"/>
          <w:tab w:val="left" w:pos="2148"/>
        </w:tabs>
        <w:ind w:left="6475" w:hanging="284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24242464"/>
    <w:multiLevelType w:val="hybridMultilevel"/>
    <w:tmpl w:val="C112438C"/>
    <w:numStyleLink w:val="Zaimportowanystyl15"/>
  </w:abstractNum>
  <w:abstractNum w:abstractNumId="18">
    <w:nsid w:val="247F56D7"/>
    <w:multiLevelType w:val="hybridMultilevel"/>
    <w:tmpl w:val="9E06C350"/>
    <w:lvl w:ilvl="0" w:tplc="937EDA7E">
      <w:start w:val="1"/>
      <w:numFmt w:val="lowerLetter"/>
      <w:pStyle w:val="Nagwek8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5892C13"/>
    <w:multiLevelType w:val="hybridMultilevel"/>
    <w:tmpl w:val="4648C676"/>
    <w:styleLink w:val="Zaimportowanystyl5"/>
    <w:lvl w:ilvl="0" w:tplc="4F84E1E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EB663A0">
      <w:start w:val="1"/>
      <w:numFmt w:val="lowerLetter"/>
      <w:lvlText w:val="%2)"/>
      <w:lvlJc w:val="left"/>
      <w:pPr>
        <w:tabs>
          <w:tab w:val="left" w:pos="360"/>
          <w:tab w:val="num" w:pos="709"/>
        </w:tabs>
        <w:ind w:left="36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5701B4A">
      <w:start w:val="1"/>
      <w:numFmt w:val="lowerRoman"/>
      <w:lvlText w:val="%3."/>
      <w:lvlJc w:val="left"/>
      <w:pPr>
        <w:tabs>
          <w:tab w:val="left" w:pos="360"/>
          <w:tab w:val="left" w:pos="709"/>
        </w:tabs>
        <w:ind w:left="1080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01633B4">
      <w:start w:val="1"/>
      <w:numFmt w:val="decimal"/>
      <w:lvlText w:val="%4."/>
      <w:lvlJc w:val="left"/>
      <w:pPr>
        <w:tabs>
          <w:tab w:val="left" w:pos="360"/>
          <w:tab w:val="left" w:pos="709"/>
        </w:tabs>
        <w:ind w:left="1800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ECAABC8">
      <w:start w:val="1"/>
      <w:numFmt w:val="lowerLetter"/>
      <w:lvlText w:val="%5."/>
      <w:lvlJc w:val="left"/>
      <w:pPr>
        <w:tabs>
          <w:tab w:val="left" w:pos="360"/>
          <w:tab w:val="left" w:pos="709"/>
        </w:tabs>
        <w:ind w:left="2520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65C6650">
      <w:start w:val="1"/>
      <w:numFmt w:val="lowerRoman"/>
      <w:lvlText w:val="%6."/>
      <w:lvlJc w:val="left"/>
      <w:pPr>
        <w:tabs>
          <w:tab w:val="left" w:pos="360"/>
          <w:tab w:val="left" w:pos="709"/>
        </w:tabs>
        <w:ind w:left="3240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DAC559E">
      <w:start w:val="1"/>
      <w:numFmt w:val="decimal"/>
      <w:lvlText w:val="%7."/>
      <w:lvlJc w:val="left"/>
      <w:pPr>
        <w:tabs>
          <w:tab w:val="left" w:pos="360"/>
          <w:tab w:val="left" w:pos="709"/>
        </w:tabs>
        <w:ind w:left="3960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ED62C44">
      <w:start w:val="1"/>
      <w:numFmt w:val="lowerLetter"/>
      <w:lvlText w:val="%8."/>
      <w:lvlJc w:val="left"/>
      <w:pPr>
        <w:tabs>
          <w:tab w:val="left" w:pos="360"/>
          <w:tab w:val="left" w:pos="709"/>
        </w:tabs>
        <w:ind w:left="4680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C76C988">
      <w:start w:val="1"/>
      <w:numFmt w:val="lowerRoman"/>
      <w:lvlText w:val="%9."/>
      <w:lvlJc w:val="left"/>
      <w:pPr>
        <w:tabs>
          <w:tab w:val="left" w:pos="360"/>
          <w:tab w:val="left" w:pos="709"/>
        </w:tabs>
        <w:ind w:left="5400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nsid w:val="276D449F"/>
    <w:multiLevelType w:val="hybridMultilevel"/>
    <w:tmpl w:val="28548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074FBD"/>
    <w:multiLevelType w:val="hybridMultilevel"/>
    <w:tmpl w:val="BF0478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9EA2ACF"/>
    <w:multiLevelType w:val="hybridMultilevel"/>
    <w:tmpl w:val="12A6D78A"/>
    <w:styleLink w:val="Zaimportowanystyl18"/>
    <w:lvl w:ilvl="0" w:tplc="4B4AD32C">
      <w:start w:val="1"/>
      <w:numFmt w:val="decimal"/>
      <w:lvlText w:val="%1."/>
      <w:lvlJc w:val="left"/>
      <w:pPr>
        <w:ind w:left="42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DC027F2">
      <w:start w:val="1"/>
      <w:numFmt w:val="decimal"/>
      <w:lvlText w:val="%2."/>
      <w:lvlJc w:val="left"/>
      <w:pPr>
        <w:ind w:left="416" w:hanging="41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2DE1C8A">
      <w:start w:val="1"/>
      <w:numFmt w:val="decimal"/>
      <w:lvlText w:val="%3."/>
      <w:lvlJc w:val="left"/>
      <w:pPr>
        <w:ind w:left="406" w:hanging="4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1C007C6">
      <w:start w:val="1"/>
      <w:numFmt w:val="decimal"/>
      <w:lvlText w:val="%4."/>
      <w:lvlJc w:val="left"/>
      <w:pPr>
        <w:ind w:left="258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AB8328A">
      <w:start w:val="1"/>
      <w:numFmt w:val="lowerLetter"/>
      <w:lvlText w:val="%5."/>
      <w:lvlJc w:val="left"/>
      <w:pPr>
        <w:ind w:left="330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EEE375E">
      <w:start w:val="1"/>
      <w:numFmt w:val="lowerRoman"/>
      <w:lvlText w:val="%6."/>
      <w:lvlJc w:val="left"/>
      <w:pPr>
        <w:ind w:left="4026" w:hanging="35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404CBC0">
      <w:start w:val="1"/>
      <w:numFmt w:val="decimal"/>
      <w:lvlText w:val="%7."/>
      <w:lvlJc w:val="left"/>
      <w:pPr>
        <w:ind w:left="474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B72504A">
      <w:start w:val="1"/>
      <w:numFmt w:val="lowerLetter"/>
      <w:lvlText w:val="%8."/>
      <w:lvlJc w:val="left"/>
      <w:pPr>
        <w:ind w:left="5466" w:hanging="42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28ACBCE">
      <w:start w:val="1"/>
      <w:numFmt w:val="lowerRoman"/>
      <w:lvlText w:val="%9."/>
      <w:lvlJc w:val="left"/>
      <w:pPr>
        <w:ind w:left="6186" w:hanging="35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328D18AA"/>
    <w:multiLevelType w:val="hybridMultilevel"/>
    <w:tmpl w:val="D520AA6C"/>
    <w:lvl w:ilvl="0" w:tplc="0415000F">
      <w:start w:val="1"/>
      <w:numFmt w:val="decimal"/>
      <w:lvlText w:val="%1."/>
      <w:lvlJc w:val="left"/>
      <w:pPr>
        <w:ind w:left="659" w:hanging="375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9C84BB8">
      <w:start w:val="1"/>
      <w:numFmt w:val="decimal"/>
      <w:lvlText w:val="%2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11435C8">
      <w:start w:val="1"/>
      <w:numFmt w:val="decimal"/>
      <w:lvlText w:val="%3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3704F04">
      <w:start w:val="1"/>
      <w:numFmt w:val="decimal"/>
      <w:lvlText w:val="%4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8E84408">
      <w:start w:val="1"/>
      <w:numFmt w:val="decimal"/>
      <w:lvlText w:val="%5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4A0FCF2">
      <w:start w:val="1"/>
      <w:numFmt w:val="decimal"/>
      <w:lvlText w:val="%6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530BE72">
      <w:start w:val="1"/>
      <w:numFmt w:val="decimal"/>
      <w:lvlText w:val="%7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FAC56EA">
      <w:start w:val="1"/>
      <w:numFmt w:val="decimal"/>
      <w:lvlText w:val="%8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3627648">
      <w:start w:val="1"/>
      <w:numFmt w:val="decimal"/>
      <w:lvlText w:val="%9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nsid w:val="34C53A00"/>
    <w:multiLevelType w:val="hybridMultilevel"/>
    <w:tmpl w:val="0900953C"/>
    <w:lvl w:ilvl="0" w:tplc="905811D6">
      <w:start w:val="1"/>
      <w:numFmt w:val="decimal"/>
      <w:lvlText w:val="%1)"/>
      <w:lvlJc w:val="left"/>
      <w:pPr>
        <w:ind w:left="1713" w:hanging="360"/>
      </w:pPr>
      <w:rPr>
        <w:rFonts w:ascii="Century Gothic" w:eastAsia="Times New Roman" w:hAnsi="Century Gothic" w:cs="Times New Roman" w:hint="default"/>
      </w:rPr>
    </w:lvl>
    <w:lvl w:ilvl="1" w:tplc="C6CCFC58">
      <w:start w:val="1"/>
      <w:numFmt w:val="decimal"/>
      <w:lvlText w:val="%2."/>
      <w:lvlJc w:val="left"/>
      <w:pPr>
        <w:ind w:left="243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>
    <w:nsid w:val="35B22C63"/>
    <w:multiLevelType w:val="hybridMultilevel"/>
    <w:tmpl w:val="3FFE7BF8"/>
    <w:lvl w:ilvl="0" w:tplc="7C30CEB6">
      <w:start w:val="1"/>
      <w:numFmt w:val="decimal"/>
      <w:lvlText w:val="%1)"/>
      <w:lvlJc w:val="left"/>
      <w:pPr>
        <w:tabs>
          <w:tab w:val="num" w:pos="757"/>
        </w:tabs>
        <w:ind w:left="757" w:hanging="360"/>
      </w:pPr>
      <w:rPr>
        <w:rFonts w:hint="default"/>
        <w:i w:val="0"/>
      </w:rPr>
    </w:lvl>
    <w:lvl w:ilvl="1" w:tplc="FFFFFFFF">
      <w:start w:val="3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2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6FF084D"/>
    <w:multiLevelType w:val="hybridMultilevel"/>
    <w:tmpl w:val="561CFF8A"/>
    <w:numStyleLink w:val="Zaimportowanystyl2"/>
  </w:abstractNum>
  <w:abstractNum w:abstractNumId="27">
    <w:nsid w:val="37DB1355"/>
    <w:multiLevelType w:val="hybridMultilevel"/>
    <w:tmpl w:val="12A6D78A"/>
    <w:numStyleLink w:val="Zaimportowanystyl18"/>
  </w:abstractNum>
  <w:abstractNum w:abstractNumId="28">
    <w:nsid w:val="38637807"/>
    <w:multiLevelType w:val="hybridMultilevel"/>
    <w:tmpl w:val="F8822D78"/>
    <w:lvl w:ilvl="0" w:tplc="DA22D19C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7AD0F870">
      <w:start w:val="6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>
    <w:nsid w:val="3AF0503F"/>
    <w:multiLevelType w:val="hybridMultilevel"/>
    <w:tmpl w:val="984C4534"/>
    <w:styleLink w:val="Zaimportowanystyl13"/>
    <w:lvl w:ilvl="0" w:tplc="610CA4C6">
      <w:start w:val="1"/>
      <w:numFmt w:val="decimal"/>
      <w:lvlText w:val="%1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1C2A506">
      <w:start w:val="1"/>
      <w:numFmt w:val="lowerLetter"/>
      <w:lvlText w:val="%2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F7CB320">
      <w:start w:val="1"/>
      <w:numFmt w:val="lowerRoman"/>
      <w:lvlText w:val="%3."/>
      <w:lvlJc w:val="left"/>
      <w:pPr>
        <w:ind w:left="28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8ECD456">
      <w:start w:val="1"/>
      <w:numFmt w:val="decimal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80C88C0">
      <w:start w:val="1"/>
      <w:numFmt w:val="lowerLetter"/>
      <w:lvlText w:val="%5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32A7692">
      <w:start w:val="1"/>
      <w:numFmt w:val="lowerRoman"/>
      <w:lvlText w:val="%6."/>
      <w:lvlJc w:val="left"/>
      <w:pPr>
        <w:ind w:left="50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4DED98C">
      <w:start w:val="1"/>
      <w:numFmt w:val="decimal"/>
      <w:lvlText w:val="%7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B981792">
      <w:start w:val="1"/>
      <w:numFmt w:val="lowerLetter"/>
      <w:lvlText w:val="%8.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3C84E0">
      <w:start w:val="1"/>
      <w:numFmt w:val="lowerRoman"/>
      <w:lvlText w:val="%9."/>
      <w:lvlJc w:val="left"/>
      <w:pPr>
        <w:ind w:left="72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>
    <w:nsid w:val="3DC26F89"/>
    <w:multiLevelType w:val="hybridMultilevel"/>
    <w:tmpl w:val="41908C76"/>
    <w:styleLink w:val="Zaimportowanystyl11"/>
    <w:lvl w:ilvl="0" w:tplc="103C235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CE41D2C">
      <w:start w:val="1"/>
      <w:numFmt w:val="lowerLetter"/>
      <w:lvlText w:val="%2."/>
      <w:lvlJc w:val="left"/>
      <w:pPr>
        <w:ind w:left="1043" w:hanging="3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2B005A0">
      <w:start w:val="1"/>
      <w:numFmt w:val="lowerRoman"/>
      <w:lvlText w:val="%3."/>
      <w:lvlJc w:val="left"/>
      <w:pPr>
        <w:ind w:left="1763" w:hanging="2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7B2AEFC">
      <w:start w:val="1"/>
      <w:numFmt w:val="decimal"/>
      <w:lvlText w:val="%4."/>
      <w:lvlJc w:val="left"/>
      <w:pPr>
        <w:ind w:left="2483" w:hanging="3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79ABDC6">
      <w:start w:val="1"/>
      <w:numFmt w:val="lowerLetter"/>
      <w:lvlText w:val="%5."/>
      <w:lvlJc w:val="left"/>
      <w:pPr>
        <w:ind w:left="3203" w:hanging="3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0708DDE">
      <w:start w:val="1"/>
      <w:numFmt w:val="lowerRoman"/>
      <w:lvlText w:val="%6."/>
      <w:lvlJc w:val="left"/>
      <w:pPr>
        <w:ind w:left="3923" w:hanging="2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4AC74C2">
      <w:start w:val="1"/>
      <w:numFmt w:val="decimal"/>
      <w:lvlText w:val="%7."/>
      <w:lvlJc w:val="left"/>
      <w:pPr>
        <w:ind w:left="4643" w:hanging="3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8B4EA8A">
      <w:start w:val="1"/>
      <w:numFmt w:val="lowerLetter"/>
      <w:lvlText w:val="%8."/>
      <w:lvlJc w:val="left"/>
      <w:pPr>
        <w:ind w:left="5363" w:hanging="3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CC25A6E">
      <w:start w:val="1"/>
      <w:numFmt w:val="lowerRoman"/>
      <w:lvlText w:val="%9."/>
      <w:lvlJc w:val="left"/>
      <w:pPr>
        <w:ind w:left="6083" w:hanging="2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>
    <w:nsid w:val="3EBC7E73"/>
    <w:multiLevelType w:val="hybridMultilevel"/>
    <w:tmpl w:val="FF90EFF4"/>
    <w:lvl w:ilvl="0" w:tplc="D4706C02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3420F35"/>
    <w:multiLevelType w:val="hybridMultilevel"/>
    <w:tmpl w:val="22F67AF0"/>
    <w:styleLink w:val="Zaimportowanystyl3"/>
    <w:lvl w:ilvl="0" w:tplc="E90AEA08">
      <w:start w:val="1"/>
      <w:numFmt w:val="decimal"/>
      <w:lvlText w:val="%1."/>
      <w:lvlJc w:val="left"/>
      <w:pPr>
        <w:ind w:left="365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66CBAF2">
      <w:start w:val="1"/>
      <w:numFmt w:val="lowerLetter"/>
      <w:lvlText w:val="%2."/>
      <w:lvlJc w:val="left"/>
      <w:pPr>
        <w:ind w:left="1085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1EAF86C">
      <w:start w:val="1"/>
      <w:numFmt w:val="lowerRoman"/>
      <w:lvlText w:val="%3."/>
      <w:lvlJc w:val="left"/>
      <w:pPr>
        <w:ind w:left="1805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B001D88">
      <w:start w:val="1"/>
      <w:numFmt w:val="decimal"/>
      <w:lvlText w:val="%4."/>
      <w:lvlJc w:val="left"/>
      <w:pPr>
        <w:ind w:left="2525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58519E">
      <w:start w:val="1"/>
      <w:numFmt w:val="lowerLetter"/>
      <w:lvlText w:val="%5."/>
      <w:lvlJc w:val="left"/>
      <w:pPr>
        <w:ind w:left="3245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998798C">
      <w:start w:val="1"/>
      <w:numFmt w:val="lowerRoman"/>
      <w:lvlText w:val="%6."/>
      <w:lvlJc w:val="left"/>
      <w:pPr>
        <w:ind w:left="3965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C9A0344">
      <w:start w:val="1"/>
      <w:numFmt w:val="decimal"/>
      <w:lvlText w:val="%7."/>
      <w:lvlJc w:val="left"/>
      <w:pPr>
        <w:ind w:left="4685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22CDEAC">
      <w:start w:val="1"/>
      <w:numFmt w:val="lowerLetter"/>
      <w:lvlText w:val="%8."/>
      <w:lvlJc w:val="left"/>
      <w:pPr>
        <w:ind w:left="5405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F4A5B98">
      <w:start w:val="1"/>
      <w:numFmt w:val="lowerRoman"/>
      <w:lvlText w:val="%9."/>
      <w:lvlJc w:val="left"/>
      <w:pPr>
        <w:ind w:left="6125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>
    <w:nsid w:val="45407D22"/>
    <w:multiLevelType w:val="hybridMultilevel"/>
    <w:tmpl w:val="0DF009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</w:lvl>
    <w:lvl w:ilvl="2" w:tplc="7ABE6D4C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EC74CB90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BF242FC"/>
    <w:multiLevelType w:val="hybridMultilevel"/>
    <w:tmpl w:val="E67A8B82"/>
    <w:styleLink w:val="Zaimportowanystyl6"/>
    <w:lvl w:ilvl="0" w:tplc="5DA87ECC">
      <w:start w:val="1"/>
      <w:numFmt w:val="decimal"/>
      <w:lvlText w:val="%1)"/>
      <w:lvlJc w:val="left"/>
      <w:pPr>
        <w:tabs>
          <w:tab w:val="left" w:pos="360"/>
        </w:tabs>
        <w:ind w:left="303" w:hanging="30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0487EE8">
      <w:start w:val="1"/>
      <w:numFmt w:val="decimal"/>
      <w:lvlText w:val="%2)"/>
      <w:lvlJc w:val="left"/>
      <w:pPr>
        <w:tabs>
          <w:tab w:val="left" w:pos="360"/>
        </w:tabs>
        <w:ind w:left="851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74C4EBA">
      <w:start w:val="1"/>
      <w:numFmt w:val="decimal"/>
      <w:lvlText w:val="%3)"/>
      <w:lvlJc w:val="left"/>
      <w:pPr>
        <w:tabs>
          <w:tab w:val="left" w:pos="360"/>
        </w:tabs>
        <w:ind w:left="1200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CD84128">
      <w:start w:val="1"/>
      <w:numFmt w:val="decimal"/>
      <w:lvlText w:val="%4)"/>
      <w:lvlJc w:val="left"/>
      <w:pPr>
        <w:tabs>
          <w:tab w:val="left" w:pos="360"/>
        </w:tabs>
        <w:ind w:left="1549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C62FA60">
      <w:start w:val="1"/>
      <w:numFmt w:val="decimal"/>
      <w:lvlText w:val="%5)"/>
      <w:lvlJc w:val="left"/>
      <w:pPr>
        <w:tabs>
          <w:tab w:val="left" w:pos="360"/>
        </w:tabs>
        <w:ind w:left="1898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2A8DCEC">
      <w:start w:val="1"/>
      <w:numFmt w:val="decimal"/>
      <w:lvlText w:val="%6)"/>
      <w:lvlJc w:val="left"/>
      <w:pPr>
        <w:tabs>
          <w:tab w:val="left" w:pos="360"/>
        </w:tabs>
        <w:ind w:left="2247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DFEE248">
      <w:start w:val="1"/>
      <w:numFmt w:val="decimal"/>
      <w:lvlText w:val="%7)"/>
      <w:lvlJc w:val="left"/>
      <w:pPr>
        <w:tabs>
          <w:tab w:val="left" w:pos="360"/>
        </w:tabs>
        <w:ind w:left="2596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7A2A5D4">
      <w:start w:val="1"/>
      <w:numFmt w:val="decimal"/>
      <w:lvlText w:val="%8)"/>
      <w:lvlJc w:val="left"/>
      <w:pPr>
        <w:tabs>
          <w:tab w:val="left" w:pos="360"/>
        </w:tabs>
        <w:ind w:left="2945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5F86972">
      <w:start w:val="1"/>
      <w:numFmt w:val="decimal"/>
      <w:lvlText w:val="%9)"/>
      <w:lvlJc w:val="left"/>
      <w:pPr>
        <w:tabs>
          <w:tab w:val="left" w:pos="360"/>
        </w:tabs>
        <w:ind w:left="3294" w:hanging="50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>
    <w:nsid w:val="4C2445C5"/>
    <w:multiLevelType w:val="hybridMultilevel"/>
    <w:tmpl w:val="D452C3DA"/>
    <w:styleLink w:val="Zaimportowanystyl21"/>
    <w:lvl w:ilvl="0" w:tplc="2310A84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164411C">
      <w:start w:val="1"/>
      <w:numFmt w:val="lowerLetter"/>
      <w:lvlText w:val="%2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382736C">
      <w:start w:val="1"/>
      <w:numFmt w:val="lowerRoman"/>
      <w:lvlText w:val="%3."/>
      <w:lvlJc w:val="left"/>
      <w:pPr>
        <w:ind w:left="145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328E3C">
      <w:start w:val="1"/>
      <w:numFmt w:val="decimal"/>
      <w:lvlText w:val="%4."/>
      <w:lvlJc w:val="left"/>
      <w:pPr>
        <w:ind w:left="217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3D67B6A">
      <w:start w:val="1"/>
      <w:numFmt w:val="lowerLetter"/>
      <w:lvlText w:val="%5."/>
      <w:lvlJc w:val="left"/>
      <w:pPr>
        <w:ind w:left="289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04A865C">
      <w:start w:val="1"/>
      <w:numFmt w:val="lowerRoman"/>
      <w:lvlText w:val="%6."/>
      <w:lvlJc w:val="left"/>
      <w:pPr>
        <w:ind w:left="361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C1ED084">
      <w:start w:val="1"/>
      <w:numFmt w:val="decimal"/>
      <w:lvlText w:val="%7."/>
      <w:lvlJc w:val="left"/>
      <w:pPr>
        <w:ind w:left="43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BB626FA">
      <w:start w:val="1"/>
      <w:numFmt w:val="lowerLetter"/>
      <w:lvlText w:val="%8."/>
      <w:lvlJc w:val="left"/>
      <w:pPr>
        <w:ind w:left="505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D6D1B8">
      <w:start w:val="1"/>
      <w:numFmt w:val="lowerRoman"/>
      <w:lvlText w:val="%9."/>
      <w:lvlJc w:val="left"/>
      <w:pPr>
        <w:ind w:left="577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6">
    <w:nsid w:val="4D5047F2"/>
    <w:multiLevelType w:val="hybridMultilevel"/>
    <w:tmpl w:val="DB2E3594"/>
    <w:numStyleLink w:val="Zaimportowanystyl20"/>
  </w:abstractNum>
  <w:abstractNum w:abstractNumId="37">
    <w:nsid w:val="512B2D92"/>
    <w:multiLevelType w:val="hybridMultilevel"/>
    <w:tmpl w:val="1C322566"/>
    <w:numStyleLink w:val="Zaimportowanystyl12"/>
  </w:abstractNum>
  <w:abstractNum w:abstractNumId="38">
    <w:nsid w:val="51AF647A"/>
    <w:multiLevelType w:val="hybridMultilevel"/>
    <w:tmpl w:val="D07A4E68"/>
    <w:styleLink w:val="Zaimportowanystyl8"/>
    <w:lvl w:ilvl="0" w:tplc="3C82AC4A">
      <w:start w:val="1"/>
      <w:numFmt w:val="decimal"/>
      <w:lvlText w:val="%1)"/>
      <w:lvlJc w:val="left"/>
      <w:pPr>
        <w:ind w:left="851" w:hanging="5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B3E094E">
      <w:start w:val="1"/>
      <w:numFmt w:val="lowerLetter"/>
      <w:lvlText w:val="%2."/>
      <w:lvlJc w:val="left"/>
      <w:pPr>
        <w:ind w:left="567" w:hanging="5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CFABBCA">
      <w:start w:val="1"/>
      <w:numFmt w:val="lowerRoman"/>
      <w:lvlText w:val="%3."/>
      <w:lvlJc w:val="left"/>
      <w:pPr>
        <w:ind w:left="851" w:hanging="48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D8A0E96">
      <w:start w:val="1"/>
      <w:numFmt w:val="decimal"/>
      <w:lvlText w:val="%4."/>
      <w:lvlJc w:val="left"/>
      <w:pPr>
        <w:ind w:left="1583" w:hanging="5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EB47B4E">
      <w:start w:val="1"/>
      <w:numFmt w:val="lowerLetter"/>
      <w:lvlText w:val="%5."/>
      <w:lvlJc w:val="left"/>
      <w:pPr>
        <w:ind w:left="2303" w:hanging="5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2BC378A">
      <w:start w:val="1"/>
      <w:numFmt w:val="lowerRoman"/>
      <w:lvlText w:val="%6."/>
      <w:lvlJc w:val="left"/>
      <w:pPr>
        <w:ind w:left="3023" w:hanging="49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4E8EF94">
      <w:start w:val="1"/>
      <w:numFmt w:val="decimal"/>
      <w:lvlText w:val="%7."/>
      <w:lvlJc w:val="left"/>
      <w:pPr>
        <w:ind w:left="3743" w:hanging="5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090F0D6">
      <w:start w:val="1"/>
      <w:numFmt w:val="lowerLetter"/>
      <w:lvlText w:val="%8."/>
      <w:lvlJc w:val="left"/>
      <w:pPr>
        <w:ind w:left="4463" w:hanging="5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C404F04">
      <w:start w:val="1"/>
      <w:numFmt w:val="lowerRoman"/>
      <w:lvlText w:val="%9."/>
      <w:lvlJc w:val="left"/>
      <w:pPr>
        <w:ind w:left="5183" w:hanging="49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9">
    <w:nsid w:val="552F4116"/>
    <w:multiLevelType w:val="multilevel"/>
    <w:tmpl w:val="A948A8B4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2.%3.1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40">
    <w:nsid w:val="580032DE"/>
    <w:multiLevelType w:val="multilevel"/>
    <w:tmpl w:val="C0DA1086"/>
    <w:styleLink w:val="Zaimportowanystyl9"/>
    <w:lvl w:ilvl="0">
      <w:start w:val="1"/>
      <w:numFmt w:val="decimal"/>
      <w:lvlText w:val="%1)"/>
      <w:lvlJc w:val="left"/>
      <w:pPr>
        <w:ind w:left="851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)"/>
      <w:lvlJc w:val="left"/>
      <w:pPr>
        <w:ind w:left="1276" w:hanging="28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)%3."/>
      <w:lvlJc w:val="left"/>
      <w:pPr>
        <w:ind w:left="1708" w:hanging="355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)%3.%4."/>
      <w:lvlJc w:val="left"/>
      <w:pPr>
        <w:ind w:left="2212" w:hanging="49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)%3.%4.%5."/>
      <w:lvlJc w:val="left"/>
      <w:pPr>
        <w:ind w:left="2520" w:hanging="44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)%3.%4.%5.%6."/>
      <w:lvlJc w:val="left"/>
      <w:pPr>
        <w:ind w:left="2880" w:hanging="44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)%3.%4.%5.%6.%7."/>
      <w:lvlJc w:val="left"/>
      <w:pPr>
        <w:ind w:left="3600" w:hanging="80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)%3.%4.%5.%6.%7.%8."/>
      <w:lvlJc w:val="left"/>
      <w:pPr>
        <w:ind w:left="3960" w:hanging="80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)%3.%4.%5.%6.%7.%8.%9."/>
      <w:lvlJc w:val="left"/>
      <w:pPr>
        <w:ind w:left="4680" w:hanging="1167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>
    <w:nsid w:val="5A0D6422"/>
    <w:multiLevelType w:val="hybridMultilevel"/>
    <w:tmpl w:val="937EE672"/>
    <w:lvl w:ilvl="0" w:tplc="2AA4635C">
      <w:start w:val="1"/>
      <w:numFmt w:val="decimal"/>
      <w:lvlText w:val="%1."/>
      <w:lvlJc w:val="left"/>
      <w:pPr>
        <w:ind w:left="786" w:hanging="426"/>
      </w:pPr>
      <w:rPr>
        <w:rFonts w:ascii="Century Gothic" w:eastAsia="Times New Roman" w:hAnsi="Century Gothic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EB2942"/>
    <w:multiLevelType w:val="hybridMultilevel"/>
    <w:tmpl w:val="FCE6A0B6"/>
    <w:numStyleLink w:val="Zaimportowanystyl7"/>
  </w:abstractNum>
  <w:abstractNum w:abstractNumId="43">
    <w:nsid w:val="5D14019B"/>
    <w:multiLevelType w:val="hybridMultilevel"/>
    <w:tmpl w:val="8CC4B212"/>
    <w:styleLink w:val="Zaimportowanystyl4"/>
    <w:lvl w:ilvl="0" w:tplc="D23A7C0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C0837E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D6690D4">
      <w:start w:val="1"/>
      <w:numFmt w:val="lowerLetter"/>
      <w:lvlText w:val="%3)"/>
      <w:lvlJc w:val="left"/>
      <w:pPr>
        <w:ind w:left="19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BDBECE3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F786F3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48469AC">
      <w:start w:val="1"/>
      <w:numFmt w:val="lowerRoman"/>
      <w:lvlText w:val="%6."/>
      <w:lvlJc w:val="left"/>
      <w:pPr>
        <w:ind w:left="3884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968696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3A276B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0DC4B16">
      <w:start w:val="1"/>
      <w:numFmt w:val="lowerRoman"/>
      <w:lvlText w:val="%9."/>
      <w:lvlJc w:val="left"/>
      <w:pPr>
        <w:ind w:left="6044" w:hanging="21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>
    <w:nsid w:val="5DBE0D3F"/>
    <w:multiLevelType w:val="hybridMultilevel"/>
    <w:tmpl w:val="D3CCD6D2"/>
    <w:styleLink w:val="Zaimportowanystyl22"/>
    <w:lvl w:ilvl="0" w:tplc="D8E430F0">
      <w:start w:val="1"/>
      <w:numFmt w:val="decimal"/>
      <w:lvlText w:val="%1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142E006">
      <w:start w:val="1"/>
      <w:numFmt w:val="decimal"/>
      <w:lvlText w:val="%2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F320EFE">
      <w:start w:val="1"/>
      <w:numFmt w:val="decimal"/>
      <w:lvlText w:val="%3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1048DF0">
      <w:start w:val="1"/>
      <w:numFmt w:val="decimal"/>
      <w:lvlText w:val="%4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CF8CFA0">
      <w:start w:val="1"/>
      <w:numFmt w:val="decimal"/>
      <w:lvlText w:val="%5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1780856">
      <w:start w:val="1"/>
      <w:numFmt w:val="decimal"/>
      <w:lvlText w:val="%6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60A80C">
      <w:start w:val="1"/>
      <w:numFmt w:val="decimal"/>
      <w:lvlText w:val="%7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44A9120">
      <w:start w:val="1"/>
      <w:numFmt w:val="decimal"/>
      <w:lvlText w:val="%8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FC041FA">
      <w:start w:val="1"/>
      <w:numFmt w:val="decimal"/>
      <w:lvlText w:val="%9."/>
      <w:lvlJc w:val="left"/>
      <w:pPr>
        <w:ind w:left="659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5">
    <w:nsid w:val="5E256D1E"/>
    <w:multiLevelType w:val="hybridMultilevel"/>
    <w:tmpl w:val="E6F02A4E"/>
    <w:lvl w:ilvl="0" w:tplc="A29E189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661786"/>
    <w:multiLevelType w:val="hybridMultilevel"/>
    <w:tmpl w:val="5CE6568E"/>
    <w:styleLink w:val="Zaimportowanystyl19"/>
    <w:lvl w:ilvl="0" w:tplc="FE2C72BA">
      <w:start w:val="1"/>
      <w:numFmt w:val="decimal"/>
      <w:lvlText w:val="%1."/>
      <w:lvlJc w:val="left"/>
      <w:pPr>
        <w:ind w:left="663" w:hanging="30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7067F74">
      <w:start w:val="1"/>
      <w:numFmt w:val="decimal"/>
      <w:lvlText w:val="%2."/>
      <w:lvlJc w:val="left"/>
      <w:pPr>
        <w:ind w:left="474" w:hanging="29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25CD8CA">
      <w:start w:val="1"/>
      <w:numFmt w:val="decimal"/>
      <w:lvlText w:val="%3."/>
      <w:lvlJc w:val="left"/>
      <w:pPr>
        <w:ind w:left="286" w:hanging="28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70235FC">
      <w:start w:val="1"/>
      <w:numFmt w:val="decimal"/>
      <w:lvlText w:val="%4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222DC8">
      <w:start w:val="1"/>
      <w:numFmt w:val="lowerLetter"/>
      <w:lvlText w:val="%5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ED229C6">
      <w:start w:val="1"/>
      <w:numFmt w:val="lowerRoman"/>
      <w:lvlText w:val="%6."/>
      <w:lvlJc w:val="left"/>
      <w:pPr>
        <w:ind w:left="186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FF20C54">
      <w:start w:val="1"/>
      <w:numFmt w:val="decimal"/>
      <w:lvlText w:val="%7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7745C3C">
      <w:start w:val="1"/>
      <w:numFmt w:val="lowerLetter"/>
      <w:lvlText w:val="%8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DB27194">
      <w:start w:val="1"/>
      <w:numFmt w:val="lowerRoman"/>
      <w:lvlText w:val="%9."/>
      <w:lvlJc w:val="left"/>
      <w:pPr>
        <w:ind w:left="402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7">
    <w:nsid w:val="5F994376"/>
    <w:multiLevelType w:val="hybridMultilevel"/>
    <w:tmpl w:val="D07A4E68"/>
    <w:numStyleLink w:val="Zaimportowanystyl8"/>
  </w:abstractNum>
  <w:abstractNum w:abstractNumId="48">
    <w:nsid w:val="5FE47073"/>
    <w:multiLevelType w:val="multilevel"/>
    <w:tmpl w:val="4C76BE5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716"/>
        </w:tabs>
        <w:ind w:left="716" w:hanging="432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</w:rPr>
    </w:lvl>
    <w:lvl w:ilvl="2">
      <w:start w:val="1"/>
      <w:numFmt w:val="decimal"/>
      <w:lvlText w:val="%3)"/>
      <w:lvlJc w:val="left"/>
      <w:pPr>
        <w:tabs>
          <w:tab w:val="num" w:pos="1224"/>
        </w:tabs>
        <w:ind w:left="1224" w:hanging="504"/>
      </w:pPr>
      <w:rPr>
        <w:rFonts w:hint="default"/>
        <w:b w:val="0"/>
        <w:i w:val="0"/>
        <w:caps w:val="0"/>
        <w:strike w:val="0"/>
        <w:dstrike w:val="0"/>
        <w:vanish w:val="0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62547788"/>
    <w:multiLevelType w:val="hybridMultilevel"/>
    <w:tmpl w:val="13504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26F0F18"/>
    <w:multiLevelType w:val="hybridMultilevel"/>
    <w:tmpl w:val="5410814E"/>
    <w:numStyleLink w:val="Zaimportowanystyl17"/>
  </w:abstractNum>
  <w:abstractNum w:abstractNumId="51">
    <w:nsid w:val="62760832"/>
    <w:multiLevelType w:val="hybridMultilevel"/>
    <w:tmpl w:val="22F67AF0"/>
    <w:numStyleLink w:val="Zaimportowanystyl3"/>
  </w:abstractNum>
  <w:abstractNum w:abstractNumId="52">
    <w:nsid w:val="632A0FBE"/>
    <w:multiLevelType w:val="multilevel"/>
    <w:tmpl w:val="C0DA1086"/>
    <w:numStyleLink w:val="Zaimportowanystyl9"/>
  </w:abstractNum>
  <w:abstractNum w:abstractNumId="53">
    <w:nsid w:val="642D5BDA"/>
    <w:multiLevelType w:val="hybridMultilevel"/>
    <w:tmpl w:val="248C93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3816C0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86725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6A5F0797"/>
    <w:multiLevelType w:val="hybridMultilevel"/>
    <w:tmpl w:val="C112438C"/>
    <w:styleLink w:val="Zaimportowanystyl15"/>
    <w:lvl w:ilvl="0" w:tplc="A20AC872">
      <w:start w:val="1"/>
      <w:numFmt w:val="decimal"/>
      <w:lvlText w:val="%1."/>
      <w:lvlJc w:val="left"/>
      <w:pPr>
        <w:tabs>
          <w:tab w:val="left" w:pos="1080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71C7EA2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442687E">
      <w:start w:val="1"/>
      <w:numFmt w:val="decimal"/>
      <w:lvlText w:val="%3."/>
      <w:lvlJc w:val="left"/>
      <w:pPr>
        <w:tabs>
          <w:tab w:val="left" w:pos="1080"/>
        </w:tabs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852B67A">
      <w:start w:val="1"/>
      <w:numFmt w:val="decimal"/>
      <w:lvlText w:val="%4."/>
      <w:lvlJc w:val="left"/>
      <w:pPr>
        <w:tabs>
          <w:tab w:val="left" w:pos="1080"/>
        </w:tabs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55CB0B2">
      <w:start w:val="1"/>
      <w:numFmt w:val="decimal"/>
      <w:lvlText w:val="%5."/>
      <w:lvlJc w:val="left"/>
      <w:pPr>
        <w:tabs>
          <w:tab w:val="left" w:pos="1080"/>
        </w:tabs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6503EEC">
      <w:start w:val="1"/>
      <w:numFmt w:val="decimal"/>
      <w:lvlText w:val="%6."/>
      <w:lvlJc w:val="left"/>
      <w:pPr>
        <w:tabs>
          <w:tab w:val="left" w:pos="1080"/>
        </w:tabs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7A4534E">
      <w:start w:val="1"/>
      <w:numFmt w:val="decimal"/>
      <w:lvlText w:val="%7."/>
      <w:lvlJc w:val="left"/>
      <w:pPr>
        <w:tabs>
          <w:tab w:val="left" w:pos="1080"/>
        </w:tabs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F72B91A">
      <w:start w:val="1"/>
      <w:numFmt w:val="decimal"/>
      <w:lvlText w:val="%8."/>
      <w:lvlJc w:val="left"/>
      <w:pPr>
        <w:tabs>
          <w:tab w:val="left" w:pos="1080"/>
        </w:tabs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26044E8">
      <w:start w:val="1"/>
      <w:numFmt w:val="decimal"/>
      <w:lvlText w:val="%9."/>
      <w:lvlJc w:val="left"/>
      <w:pPr>
        <w:tabs>
          <w:tab w:val="left" w:pos="1080"/>
        </w:tabs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5">
    <w:nsid w:val="6A8A737A"/>
    <w:multiLevelType w:val="hybridMultilevel"/>
    <w:tmpl w:val="DB2E3594"/>
    <w:styleLink w:val="Zaimportowanystyl20"/>
    <w:lvl w:ilvl="0" w:tplc="CE6A44B4">
      <w:start w:val="1"/>
      <w:numFmt w:val="decimal"/>
      <w:lvlText w:val="%1."/>
      <w:lvlJc w:val="left"/>
      <w:pPr>
        <w:ind w:left="663" w:hanging="303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3664F9C">
      <w:start w:val="1"/>
      <w:numFmt w:val="decimal"/>
      <w:lvlText w:val="%2."/>
      <w:lvlJc w:val="left"/>
      <w:pPr>
        <w:ind w:left="474" w:hanging="29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1E2C7E6">
      <w:start w:val="1"/>
      <w:numFmt w:val="decimal"/>
      <w:lvlText w:val="%3."/>
      <w:lvlJc w:val="left"/>
      <w:pPr>
        <w:ind w:left="286" w:hanging="28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D984D4E">
      <w:start w:val="1"/>
      <w:numFmt w:val="decimal"/>
      <w:lvlText w:val="%4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354BB84">
      <w:start w:val="1"/>
      <w:numFmt w:val="lowerLetter"/>
      <w:lvlText w:val="%5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CC0C61A">
      <w:start w:val="1"/>
      <w:numFmt w:val="lowerRoman"/>
      <w:lvlText w:val="%6."/>
      <w:lvlJc w:val="left"/>
      <w:pPr>
        <w:ind w:left="186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B023514">
      <w:start w:val="1"/>
      <w:numFmt w:val="decimal"/>
      <w:lvlText w:val="%7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C12FCFE">
      <w:start w:val="1"/>
      <w:numFmt w:val="lowerLetter"/>
      <w:lvlText w:val="%8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136E356">
      <w:start w:val="1"/>
      <w:numFmt w:val="lowerRoman"/>
      <w:lvlText w:val="%9."/>
      <w:lvlJc w:val="left"/>
      <w:pPr>
        <w:ind w:left="4026" w:hanging="3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6">
    <w:nsid w:val="6E6C7D2A"/>
    <w:multiLevelType w:val="hybridMultilevel"/>
    <w:tmpl w:val="1C322566"/>
    <w:styleLink w:val="Zaimportowanystyl12"/>
    <w:lvl w:ilvl="0" w:tplc="22BAB426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EBC0D7E">
      <w:start w:val="1"/>
      <w:numFmt w:val="decimal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EC4C90C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8F6114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24658D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2F6000A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1CA885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C00A8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F4E0F7A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7">
    <w:nsid w:val="6FA73998"/>
    <w:multiLevelType w:val="hybridMultilevel"/>
    <w:tmpl w:val="5410814E"/>
    <w:styleLink w:val="Zaimportowanystyl17"/>
    <w:lvl w:ilvl="0" w:tplc="20C218FA">
      <w:start w:val="1"/>
      <w:numFmt w:val="decimal"/>
      <w:lvlText w:val="%1."/>
      <w:lvlJc w:val="left"/>
      <w:pPr>
        <w:ind w:left="334" w:hanging="3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26698B2">
      <w:start w:val="1"/>
      <w:numFmt w:val="decimal"/>
      <w:lvlText w:val="%2."/>
      <w:lvlJc w:val="left"/>
      <w:pPr>
        <w:ind w:left="4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422B62">
      <w:start w:val="1"/>
      <w:numFmt w:val="decimal"/>
      <w:lvlText w:val="%3."/>
      <w:lvlJc w:val="left"/>
      <w:pPr>
        <w:ind w:left="78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E38BE20">
      <w:start w:val="1"/>
      <w:numFmt w:val="decimal"/>
      <w:lvlText w:val="%4."/>
      <w:lvlJc w:val="left"/>
      <w:pPr>
        <w:ind w:left="11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4663836">
      <w:start w:val="1"/>
      <w:numFmt w:val="decimal"/>
      <w:lvlText w:val="%5."/>
      <w:lvlJc w:val="left"/>
      <w:pPr>
        <w:ind w:left="150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286BD02">
      <w:start w:val="1"/>
      <w:numFmt w:val="decimal"/>
      <w:lvlText w:val="%6."/>
      <w:lvlJc w:val="left"/>
      <w:pPr>
        <w:ind w:left="186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1D843A4">
      <w:start w:val="1"/>
      <w:numFmt w:val="decimal"/>
      <w:lvlText w:val="%7."/>
      <w:lvlJc w:val="left"/>
      <w:pPr>
        <w:ind w:left="22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ECC81AA">
      <w:start w:val="1"/>
      <w:numFmt w:val="decimal"/>
      <w:lvlText w:val="%8."/>
      <w:lvlJc w:val="left"/>
      <w:pPr>
        <w:ind w:left="258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8FC241A">
      <w:start w:val="1"/>
      <w:numFmt w:val="decimal"/>
      <w:lvlText w:val="%9."/>
      <w:lvlJc w:val="left"/>
      <w:pPr>
        <w:ind w:left="29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8">
    <w:nsid w:val="76F15860"/>
    <w:multiLevelType w:val="hybridMultilevel"/>
    <w:tmpl w:val="561CFF8A"/>
    <w:styleLink w:val="Zaimportowanystyl2"/>
    <w:lvl w:ilvl="0" w:tplc="DB0A8840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5FCCF9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672A754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482262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232778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A2E37EE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D80370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90EC24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26883C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9">
    <w:nsid w:val="78034C54"/>
    <w:multiLevelType w:val="hybridMultilevel"/>
    <w:tmpl w:val="D452C3DA"/>
    <w:numStyleLink w:val="Zaimportowanystyl21"/>
  </w:abstractNum>
  <w:abstractNum w:abstractNumId="60">
    <w:nsid w:val="7B025F45"/>
    <w:multiLevelType w:val="hybridMultilevel"/>
    <w:tmpl w:val="A876297A"/>
    <w:lvl w:ilvl="0" w:tplc="98D6EC80">
      <w:start w:val="2"/>
      <w:numFmt w:val="decimal"/>
      <w:lvlText w:val="%1)"/>
      <w:lvlJc w:val="left"/>
      <w:pPr>
        <w:tabs>
          <w:tab w:val="num" w:pos="757"/>
        </w:tabs>
        <w:ind w:left="757" w:hanging="360"/>
      </w:pPr>
      <w:rPr>
        <w:rFonts w:hint="default"/>
        <w:b/>
        <w:i/>
        <w:u w:val="singl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1">
    <w:nsid w:val="7B6C4174"/>
    <w:multiLevelType w:val="multilevel"/>
    <w:tmpl w:val="83BAF4AE"/>
    <w:numStyleLink w:val="Zaimportowanystyl16"/>
  </w:abstractNum>
  <w:abstractNum w:abstractNumId="62">
    <w:nsid w:val="7CBC1328"/>
    <w:multiLevelType w:val="singleLevel"/>
    <w:tmpl w:val="9B1E6E74"/>
    <w:lvl w:ilvl="0">
      <w:start w:val="1"/>
      <w:numFmt w:val="bullet"/>
      <w:lvlText w:val="-"/>
      <w:lvlJc w:val="left"/>
      <w:pPr>
        <w:tabs>
          <w:tab w:val="num" w:pos="1191"/>
        </w:tabs>
        <w:ind w:left="1191" w:hanging="397"/>
      </w:pPr>
      <w:rPr>
        <w:rFonts w:ascii="Times New Roman" w:hAnsi="Times New Roman" w:cs="Times New Roman" w:hint="default"/>
      </w:rPr>
    </w:lvl>
  </w:abstractNum>
  <w:num w:numId="1">
    <w:abstractNumId w:val="39"/>
  </w:num>
  <w:num w:numId="2">
    <w:abstractNumId w:val="18"/>
  </w:num>
  <w:num w:numId="3">
    <w:abstractNumId w:val="53"/>
  </w:num>
  <w:num w:numId="4">
    <w:abstractNumId w:val="28"/>
  </w:num>
  <w:num w:numId="5">
    <w:abstractNumId w:val="14"/>
  </w:num>
  <w:num w:numId="6">
    <w:abstractNumId w:val="7"/>
  </w:num>
  <w:num w:numId="7">
    <w:abstractNumId w:val="33"/>
  </w:num>
  <w:num w:numId="8">
    <w:abstractNumId w:val="49"/>
  </w:num>
  <w:num w:numId="9">
    <w:abstractNumId w:val="25"/>
  </w:num>
  <w:num w:numId="10">
    <w:abstractNumId w:val="62"/>
  </w:num>
  <w:num w:numId="11">
    <w:abstractNumId w:val="48"/>
  </w:num>
  <w:num w:numId="12">
    <w:abstractNumId w:val="60"/>
  </w:num>
  <w:num w:numId="13">
    <w:abstractNumId w:val="24"/>
  </w:num>
  <w:num w:numId="14">
    <w:abstractNumId w:val="58"/>
  </w:num>
  <w:num w:numId="15">
    <w:abstractNumId w:val="26"/>
  </w:num>
  <w:num w:numId="16">
    <w:abstractNumId w:val="32"/>
  </w:num>
  <w:num w:numId="17">
    <w:abstractNumId w:val="51"/>
  </w:num>
  <w:num w:numId="18">
    <w:abstractNumId w:val="43"/>
  </w:num>
  <w:num w:numId="19">
    <w:abstractNumId w:val="13"/>
  </w:num>
  <w:num w:numId="20">
    <w:abstractNumId w:val="19"/>
  </w:num>
  <w:num w:numId="21">
    <w:abstractNumId w:val="6"/>
  </w:num>
  <w:num w:numId="22">
    <w:abstractNumId w:val="34"/>
  </w:num>
  <w:num w:numId="23">
    <w:abstractNumId w:val="0"/>
  </w:num>
  <w:num w:numId="24">
    <w:abstractNumId w:val="16"/>
  </w:num>
  <w:num w:numId="25">
    <w:abstractNumId w:val="42"/>
  </w:num>
  <w:num w:numId="26">
    <w:abstractNumId w:val="38"/>
  </w:num>
  <w:num w:numId="27">
    <w:abstractNumId w:val="47"/>
  </w:num>
  <w:num w:numId="28">
    <w:abstractNumId w:val="47"/>
    <w:lvlOverride w:ilvl="0">
      <w:startOverride w:val="2"/>
    </w:lvlOverride>
  </w:num>
  <w:num w:numId="29">
    <w:abstractNumId w:val="40"/>
  </w:num>
  <w:num w:numId="30">
    <w:abstractNumId w:val="52"/>
  </w:num>
  <w:num w:numId="31">
    <w:abstractNumId w:val="2"/>
  </w:num>
  <w:num w:numId="32">
    <w:abstractNumId w:val="12"/>
  </w:num>
  <w:num w:numId="33">
    <w:abstractNumId w:val="30"/>
  </w:num>
  <w:num w:numId="34">
    <w:abstractNumId w:val="10"/>
  </w:num>
  <w:num w:numId="35">
    <w:abstractNumId w:val="10"/>
    <w:lvlOverride w:ilvl="0">
      <w:startOverride w:val="4"/>
    </w:lvlOverride>
  </w:num>
  <w:num w:numId="36">
    <w:abstractNumId w:val="6"/>
    <w:lvlOverride w:ilvl="0"/>
    <w:lvlOverride w:ilvl="1">
      <w:startOverride w:val="4"/>
    </w:lvlOverride>
  </w:num>
  <w:num w:numId="37">
    <w:abstractNumId w:val="56"/>
  </w:num>
  <w:num w:numId="38">
    <w:abstractNumId w:val="37"/>
  </w:num>
  <w:num w:numId="39">
    <w:abstractNumId w:val="29"/>
  </w:num>
  <w:num w:numId="40">
    <w:abstractNumId w:val="9"/>
  </w:num>
  <w:num w:numId="41">
    <w:abstractNumId w:val="1"/>
  </w:num>
  <w:num w:numId="42">
    <w:abstractNumId w:val="11"/>
  </w:num>
  <w:num w:numId="43">
    <w:abstractNumId w:val="54"/>
  </w:num>
  <w:num w:numId="44">
    <w:abstractNumId w:val="17"/>
  </w:num>
  <w:num w:numId="45">
    <w:abstractNumId w:val="4"/>
  </w:num>
  <w:num w:numId="46">
    <w:abstractNumId w:val="61"/>
  </w:num>
  <w:num w:numId="47">
    <w:abstractNumId w:val="57"/>
  </w:num>
  <w:num w:numId="48">
    <w:abstractNumId w:val="50"/>
    <w:lvlOverride w:ilvl="0">
      <w:lvl w:ilvl="0" w:tplc="CA804B80">
        <w:numFmt w:val="decimal"/>
        <w:lvlText w:val=""/>
        <w:lvlJc w:val="left"/>
      </w:lvl>
    </w:lvlOverride>
    <w:lvlOverride w:ilvl="1">
      <w:lvl w:ilvl="1" w:tplc="EEB0939E">
        <w:start w:val="1"/>
        <w:numFmt w:val="decimal"/>
        <w:lvlText w:val="%2."/>
        <w:lvlJc w:val="left"/>
        <w:pPr>
          <w:ind w:left="426" w:hanging="426"/>
        </w:pPr>
        <w:rPr>
          <w:rFonts w:ascii="Century Gothic" w:eastAsia="Times New Roman" w:hAnsi="Century Gothic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9">
    <w:abstractNumId w:val="22"/>
  </w:num>
  <w:num w:numId="50">
    <w:abstractNumId w:val="27"/>
  </w:num>
  <w:num w:numId="51">
    <w:abstractNumId w:val="46"/>
  </w:num>
  <w:num w:numId="52">
    <w:abstractNumId w:val="55"/>
  </w:num>
  <w:num w:numId="53">
    <w:abstractNumId w:val="35"/>
  </w:num>
  <w:num w:numId="54">
    <w:abstractNumId w:val="59"/>
  </w:num>
  <w:num w:numId="55">
    <w:abstractNumId w:val="59"/>
    <w:lvlOverride w:ilvl="0">
      <w:lvl w:ilvl="0" w:tplc="79FAD56C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FF87384">
        <w:start w:val="1"/>
        <w:numFmt w:val="lowerLetter"/>
        <w:lvlText w:val="%2)"/>
        <w:lvlJc w:val="left"/>
        <w:pPr>
          <w:tabs>
            <w:tab w:val="left" w:pos="720"/>
            <w:tab w:val="num" w:pos="1080"/>
          </w:tabs>
          <w:ind w:left="720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BA23904">
        <w:start w:val="1"/>
        <w:numFmt w:val="lowerRoman"/>
        <w:lvlText w:val="%3."/>
        <w:lvlJc w:val="left"/>
        <w:pPr>
          <w:tabs>
            <w:tab w:val="left" w:pos="720"/>
            <w:tab w:val="left" w:pos="1080"/>
            <w:tab w:val="num" w:pos="1455"/>
          </w:tabs>
          <w:ind w:left="1095" w:firstLine="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BC659FA">
        <w:start w:val="1"/>
        <w:numFmt w:val="decimal"/>
        <w:lvlText w:val="%4."/>
        <w:lvlJc w:val="left"/>
        <w:pPr>
          <w:tabs>
            <w:tab w:val="left" w:pos="720"/>
            <w:tab w:val="left" w:pos="1080"/>
            <w:tab w:val="num" w:pos="2175"/>
          </w:tabs>
          <w:ind w:left="1815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12478FA">
        <w:start w:val="1"/>
        <w:numFmt w:val="lowerLetter"/>
        <w:lvlText w:val="%5."/>
        <w:lvlJc w:val="left"/>
        <w:pPr>
          <w:tabs>
            <w:tab w:val="left" w:pos="720"/>
            <w:tab w:val="left" w:pos="1080"/>
            <w:tab w:val="num" w:pos="2895"/>
          </w:tabs>
          <w:ind w:left="2535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098DC88">
        <w:start w:val="1"/>
        <w:numFmt w:val="lowerRoman"/>
        <w:lvlText w:val="%6."/>
        <w:lvlJc w:val="left"/>
        <w:pPr>
          <w:tabs>
            <w:tab w:val="left" w:pos="720"/>
            <w:tab w:val="left" w:pos="1080"/>
            <w:tab w:val="num" w:pos="3615"/>
          </w:tabs>
          <w:ind w:left="3255" w:firstLine="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266DF3A">
        <w:start w:val="1"/>
        <w:numFmt w:val="decimal"/>
        <w:lvlText w:val="%7."/>
        <w:lvlJc w:val="left"/>
        <w:pPr>
          <w:tabs>
            <w:tab w:val="left" w:pos="720"/>
            <w:tab w:val="left" w:pos="1080"/>
            <w:tab w:val="num" w:pos="4335"/>
          </w:tabs>
          <w:ind w:left="3975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7EADFE4">
        <w:start w:val="1"/>
        <w:numFmt w:val="lowerLetter"/>
        <w:lvlText w:val="%8."/>
        <w:lvlJc w:val="left"/>
        <w:pPr>
          <w:tabs>
            <w:tab w:val="left" w:pos="720"/>
            <w:tab w:val="left" w:pos="1080"/>
            <w:tab w:val="num" w:pos="5055"/>
          </w:tabs>
          <w:ind w:left="4695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890AD26">
        <w:start w:val="1"/>
        <w:numFmt w:val="lowerRoman"/>
        <w:lvlText w:val="%9."/>
        <w:lvlJc w:val="left"/>
        <w:pPr>
          <w:tabs>
            <w:tab w:val="left" w:pos="720"/>
            <w:tab w:val="left" w:pos="1080"/>
            <w:tab w:val="num" w:pos="5775"/>
          </w:tabs>
          <w:ind w:left="5415" w:firstLine="7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6">
    <w:abstractNumId w:val="44"/>
  </w:num>
  <w:num w:numId="57">
    <w:abstractNumId w:val="36"/>
    <w:lvlOverride w:ilvl="0">
      <w:startOverride w:val="1"/>
      <w:lvl w:ilvl="0" w:tplc="5E2C27DA">
        <w:start w:val="1"/>
        <w:numFmt w:val="decimal"/>
        <w:lvlText w:val="%1."/>
        <w:lvlJc w:val="left"/>
        <w:pPr>
          <w:ind w:left="663" w:hanging="30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062CFCE">
        <w:start w:val="1"/>
        <w:numFmt w:val="decimal"/>
        <w:lvlText w:val="%2."/>
        <w:lvlJc w:val="left"/>
        <w:pPr>
          <w:ind w:left="474" w:hanging="29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2"/>
      <w:lvl w:ilvl="2" w:tplc="AAA88AE4">
        <w:start w:val="2"/>
        <w:numFmt w:val="decimal"/>
        <w:lvlText w:val="%3."/>
        <w:lvlJc w:val="left"/>
        <w:pPr>
          <w:ind w:left="340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E4808B5E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250A6BB0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0E6B38A">
        <w:start w:val="1"/>
        <w:numFmt w:val="lowerRoman"/>
        <w:lvlText w:val="%6."/>
        <w:lvlJc w:val="left"/>
        <w:pPr>
          <w:ind w:left="432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5B16D84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C9857A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8849E08">
        <w:start w:val="1"/>
        <w:numFmt w:val="lowerRoman"/>
        <w:lvlText w:val="%9."/>
        <w:lvlJc w:val="left"/>
        <w:pPr>
          <w:ind w:left="6480" w:hanging="28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8">
    <w:abstractNumId w:val="5"/>
  </w:num>
  <w:num w:numId="59">
    <w:abstractNumId w:val="31"/>
  </w:num>
  <w:num w:numId="60">
    <w:abstractNumId w:val="20"/>
  </w:num>
  <w:num w:numId="61">
    <w:abstractNumId w:val="21"/>
  </w:num>
  <w:num w:numId="62">
    <w:abstractNumId w:val="8"/>
  </w:num>
  <w:num w:numId="63">
    <w:abstractNumId w:val="23"/>
  </w:num>
  <w:num w:numId="64">
    <w:abstractNumId w:val="45"/>
  </w:num>
  <w:num w:numId="65">
    <w:abstractNumId w:val="15"/>
  </w:num>
  <w:num w:numId="66">
    <w:abstractNumId w:val="41"/>
  </w:num>
  <w:num w:numId="67">
    <w:abstractNumId w:val="3"/>
  </w:num>
  <w:numIdMacAtCleanup w:val="6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anc RF">
    <w15:presenceInfo w15:providerId="Windows Live" w15:userId="bdb1e1e48d8a61b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6A17FA"/>
    <w:rsid w:val="0002184D"/>
    <w:rsid w:val="000255DB"/>
    <w:rsid w:val="00036054"/>
    <w:rsid w:val="00062E8C"/>
    <w:rsid w:val="00067C00"/>
    <w:rsid w:val="00074782"/>
    <w:rsid w:val="00080F30"/>
    <w:rsid w:val="00092B94"/>
    <w:rsid w:val="000D5CB5"/>
    <w:rsid w:val="000D6B5E"/>
    <w:rsid w:val="000F6994"/>
    <w:rsid w:val="00111EAA"/>
    <w:rsid w:val="00122572"/>
    <w:rsid w:val="00122BFD"/>
    <w:rsid w:val="00135C16"/>
    <w:rsid w:val="00152E1B"/>
    <w:rsid w:val="001E1F37"/>
    <w:rsid w:val="001E63AF"/>
    <w:rsid w:val="00201837"/>
    <w:rsid w:val="00273ADB"/>
    <w:rsid w:val="002745C7"/>
    <w:rsid w:val="0027760D"/>
    <w:rsid w:val="002856EB"/>
    <w:rsid w:val="00295C27"/>
    <w:rsid w:val="002C74CE"/>
    <w:rsid w:val="002D4D41"/>
    <w:rsid w:val="00342A34"/>
    <w:rsid w:val="003447BD"/>
    <w:rsid w:val="003647CD"/>
    <w:rsid w:val="0036486E"/>
    <w:rsid w:val="00382FCE"/>
    <w:rsid w:val="00387126"/>
    <w:rsid w:val="00391C0C"/>
    <w:rsid w:val="003B05E5"/>
    <w:rsid w:val="003C14F2"/>
    <w:rsid w:val="003E0200"/>
    <w:rsid w:val="004036AA"/>
    <w:rsid w:val="00411CEB"/>
    <w:rsid w:val="00415A62"/>
    <w:rsid w:val="00416644"/>
    <w:rsid w:val="00430D50"/>
    <w:rsid w:val="00431B89"/>
    <w:rsid w:val="0044033A"/>
    <w:rsid w:val="004718F2"/>
    <w:rsid w:val="004A4566"/>
    <w:rsid w:val="004B1B01"/>
    <w:rsid w:val="004C365F"/>
    <w:rsid w:val="0050540A"/>
    <w:rsid w:val="00516950"/>
    <w:rsid w:val="00516FFB"/>
    <w:rsid w:val="00526D1A"/>
    <w:rsid w:val="005330A1"/>
    <w:rsid w:val="005345E3"/>
    <w:rsid w:val="00540E9B"/>
    <w:rsid w:val="00546F9C"/>
    <w:rsid w:val="00571B02"/>
    <w:rsid w:val="0058537F"/>
    <w:rsid w:val="00592106"/>
    <w:rsid w:val="005B111A"/>
    <w:rsid w:val="005C6DB6"/>
    <w:rsid w:val="00606A68"/>
    <w:rsid w:val="0061220E"/>
    <w:rsid w:val="00614BAA"/>
    <w:rsid w:val="00622B1A"/>
    <w:rsid w:val="006234FE"/>
    <w:rsid w:val="00627A4F"/>
    <w:rsid w:val="006312BC"/>
    <w:rsid w:val="00637187"/>
    <w:rsid w:val="00670B49"/>
    <w:rsid w:val="0067130C"/>
    <w:rsid w:val="006938B6"/>
    <w:rsid w:val="006A17FA"/>
    <w:rsid w:val="006B2EB6"/>
    <w:rsid w:val="006D08B2"/>
    <w:rsid w:val="006D2D74"/>
    <w:rsid w:val="006D7A28"/>
    <w:rsid w:val="00714237"/>
    <w:rsid w:val="00731894"/>
    <w:rsid w:val="0073393D"/>
    <w:rsid w:val="00741553"/>
    <w:rsid w:val="007450F9"/>
    <w:rsid w:val="007460B9"/>
    <w:rsid w:val="00760B6C"/>
    <w:rsid w:val="007637F5"/>
    <w:rsid w:val="00767F21"/>
    <w:rsid w:val="00770CDE"/>
    <w:rsid w:val="00772F91"/>
    <w:rsid w:val="0077356D"/>
    <w:rsid w:val="00776368"/>
    <w:rsid w:val="00784769"/>
    <w:rsid w:val="0078594F"/>
    <w:rsid w:val="00797A06"/>
    <w:rsid w:val="007C0A45"/>
    <w:rsid w:val="00817E65"/>
    <w:rsid w:val="0082501D"/>
    <w:rsid w:val="00841D89"/>
    <w:rsid w:val="008D0139"/>
    <w:rsid w:val="008D4B61"/>
    <w:rsid w:val="008E55D0"/>
    <w:rsid w:val="008F449C"/>
    <w:rsid w:val="00921E5A"/>
    <w:rsid w:val="00937407"/>
    <w:rsid w:val="00940460"/>
    <w:rsid w:val="00940EA3"/>
    <w:rsid w:val="0095290E"/>
    <w:rsid w:val="00977793"/>
    <w:rsid w:val="00994A7E"/>
    <w:rsid w:val="009B4EC2"/>
    <w:rsid w:val="009B64EA"/>
    <w:rsid w:val="009D564D"/>
    <w:rsid w:val="009D59FB"/>
    <w:rsid w:val="009F5396"/>
    <w:rsid w:val="00A467A3"/>
    <w:rsid w:val="00A636B6"/>
    <w:rsid w:val="00A676EF"/>
    <w:rsid w:val="00A70EF5"/>
    <w:rsid w:val="00A93315"/>
    <w:rsid w:val="00AB5142"/>
    <w:rsid w:val="00AC13E0"/>
    <w:rsid w:val="00AC57C2"/>
    <w:rsid w:val="00AC6F33"/>
    <w:rsid w:val="00AF4908"/>
    <w:rsid w:val="00B17B0C"/>
    <w:rsid w:val="00B74B67"/>
    <w:rsid w:val="00BA67B8"/>
    <w:rsid w:val="00BB483E"/>
    <w:rsid w:val="00BE1DAA"/>
    <w:rsid w:val="00BF3A13"/>
    <w:rsid w:val="00BF61AA"/>
    <w:rsid w:val="00C5196B"/>
    <w:rsid w:val="00C5713F"/>
    <w:rsid w:val="00C730A3"/>
    <w:rsid w:val="00C73BEE"/>
    <w:rsid w:val="00C73E8F"/>
    <w:rsid w:val="00CC444F"/>
    <w:rsid w:val="00D1570F"/>
    <w:rsid w:val="00D16C73"/>
    <w:rsid w:val="00D17282"/>
    <w:rsid w:val="00D44641"/>
    <w:rsid w:val="00D44700"/>
    <w:rsid w:val="00D638E9"/>
    <w:rsid w:val="00D6411A"/>
    <w:rsid w:val="00DA277F"/>
    <w:rsid w:val="00DB30B8"/>
    <w:rsid w:val="00DD7979"/>
    <w:rsid w:val="00E07628"/>
    <w:rsid w:val="00E33FA2"/>
    <w:rsid w:val="00E377FB"/>
    <w:rsid w:val="00E648BB"/>
    <w:rsid w:val="00E72413"/>
    <w:rsid w:val="00E80ACB"/>
    <w:rsid w:val="00E856B2"/>
    <w:rsid w:val="00EB0A10"/>
    <w:rsid w:val="00EC52E5"/>
    <w:rsid w:val="00EF15C3"/>
    <w:rsid w:val="00F00199"/>
    <w:rsid w:val="00F04289"/>
    <w:rsid w:val="00F07F4A"/>
    <w:rsid w:val="00F33BD7"/>
    <w:rsid w:val="00F34042"/>
    <w:rsid w:val="00F350F9"/>
    <w:rsid w:val="00F454E6"/>
    <w:rsid w:val="00F46867"/>
    <w:rsid w:val="00F63B88"/>
    <w:rsid w:val="00F65D2D"/>
    <w:rsid w:val="00F66816"/>
    <w:rsid w:val="00F67EB9"/>
    <w:rsid w:val="00F74A19"/>
    <w:rsid w:val="00F87062"/>
    <w:rsid w:val="00FB3DFB"/>
    <w:rsid w:val="00FB4FC8"/>
    <w:rsid w:val="00FC24C5"/>
    <w:rsid w:val="00FD2901"/>
    <w:rsid w:val="00FF1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290E"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95290E"/>
    <w:pPr>
      <w:keepNext/>
      <w:numPr>
        <w:numId w:val="1"/>
      </w:numPr>
      <w:spacing w:before="240" w:after="60"/>
      <w:outlineLvl w:val="0"/>
    </w:pPr>
    <w:rPr>
      <w:rFonts w:ascii="Cambria" w:hAnsi="Cambria" w:cs="Arial"/>
      <w:b/>
      <w:bCs/>
      <w:kern w:val="1"/>
      <w:sz w:val="32"/>
      <w:szCs w:val="44"/>
    </w:rPr>
  </w:style>
  <w:style w:type="paragraph" w:styleId="Nagwek2">
    <w:name w:val="heading 2"/>
    <w:basedOn w:val="Normalny"/>
    <w:next w:val="Normalny"/>
    <w:link w:val="Nagwek2Znak"/>
    <w:qFormat/>
    <w:rsid w:val="0095290E"/>
    <w:pPr>
      <w:keepNext/>
      <w:spacing w:before="240" w:after="60"/>
      <w:outlineLvl w:val="1"/>
    </w:pPr>
    <w:rPr>
      <w:rFonts w:ascii="Cambria" w:hAnsi="Cambria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rsid w:val="006938B6"/>
    <w:pPr>
      <w:keepNext/>
      <w:spacing w:line="288" w:lineRule="auto"/>
      <w:jc w:val="center"/>
      <w:outlineLvl w:val="2"/>
    </w:pPr>
    <w:rPr>
      <w:rFonts w:ascii="Arial" w:hAnsi="Arial" w:cs="Arial"/>
      <w:b/>
      <w:sz w:val="20"/>
      <w:szCs w:val="20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38B6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38B6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38B6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38B6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95290E"/>
    <w:pPr>
      <w:numPr>
        <w:numId w:val="2"/>
      </w:numPr>
      <w:outlineLvl w:val="7"/>
    </w:pPr>
    <w:rPr>
      <w:rFonts w:ascii="Times New Roman" w:hAnsi="Times New Roman" w:cs="Arial"/>
      <w:b/>
      <w:sz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38B6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38B6"/>
    <w:rPr>
      <w:rFonts w:ascii="Cambria" w:hAnsi="Cambria" w:cs="Arial"/>
      <w:b/>
      <w:bCs/>
      <w:kern w:val="1"/>
      <w:sz w:val="32"/>
      <w:szCs w:val="44"/>
      <w:lang w:eastAsia="zh-CN"/>
    </w:rPr>
  </w:style>
  <w:style w:type="character" w:customStyle="1" w:styleId="Nagwek2Znak">
    <w:name w:val="Nagłówek 2 Znak"/>
    <w:basedOn w:val="Domylnaczcionkaakapitu"/>
    <w:link w:val="Nagwek2"/>
    <w:rsid w:val="006938B6"/>
    <w:rPr>
      <w:rFonts w:ascii="Cambria" w:eastAsia="Calibri" w:hAnsi="Cambria" w:cs="Arial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6938B6"/>
    <w:rPr>
      <w:rFonts w:ascii="Arial" w:hAnsi="Arial" w:cs="Arial"/>
      <w:b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38B6"/>
    <w:rPr>
      <w:rFonts w:asciiTheme="minorHAnsi" w:eastAsiaTheme="minorEastAsia" w:hAnsiTheme="minorHAnsi" w:cstheme="minorBidi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38B6"/>
    <w:rPr>
      <w:rFonts w:asciiTheme="minorHAnsi" w:eastAsiaTheme="minorEastAsia" w:hAnsiTheme="minorHAnsi" w:cstheme="minorBidi"/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38B6"/>
    <w:rPr>
      <w:rFonts w:asciiTheme="minorHAnsi" w:eastAsiaTheme="minorEastAsia" w:hAnsiTheme="minorHAnsi" w:cstheme="minorBidi"/>
      <w:b/>
      <w:bCs/>
      <w:sz w:val="22"/>
      <w:szCs w:val="22"/>
      <w:lang w:eastAsia="zh-CN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38B6"/>
    <w:rPr>
      <w:rFonts w:asciiTheme="minorHAnsi" w:eastAsiaTheme="minorEastAsia" w:hAnsiTheme="minorHAnsi" w:cstheme="minorBidi"/>
      <w:sz w:val="24"/>
      <w:szCs w:val="24"/>
      <w:lang w:eastAsia="zh-CN"/>
    </w:rPr>
  </w:style>
  <w:style w:type="character" w:customStyle="1" w:styleId="Nagwek8Znak">
    <w:name w:val="Nagłówek 8 Znak"/>
    <w:basedOn w:val="Domylnaczcionkaakapitu"/>
    <w:link w:val="Nagwek8"/>
    <w:rsid w:val="0095290E"/>
    <w:rPr>
      <w:rFonts w:cs="Arial"/>
      <w:b/>
      <w:sz w:val="24"/>
      <w:szCs w:val="22"/>
      <w:lang w:eastAsia="zh-CN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38B6"/>
    <w:rPr>
      <w:rFonts w:asciiTheme="majorHAnsi" w:eastAsiaTheme="majorEastAsia" w:hAnsiTheme="majorHAnsi" w:cstheme="majorBidi"/>
      <w:sz w:val="22"/>
      <w:szCs w:val="22"/>
      <w:lang w:eastAsia="zh-CN"/>
    </w:rPr>
  </w:style>
  <w:style w:type="paragraph" w:styleId="Tytu">
    <w:name w:val="Title"/>
    <w:basedOn w:val="Normalny"/>
    <w:link w:val="TytuZnak"/>
    <w:qFormat/>
    <w:rsid w:val="006938B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6938B6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paragraph" w:styleId="Podtytu">
    <w:name w:val="Subtitle"/>
    <w:basedOn w:val="Normalny"/>
    <w:link w:val="PodtytuZnak"/>
    <w:qFormat/>
    <w:rsid w:val="006938B6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938B6"/>
    <w:rPr>
      <w:rFonts w:asciiTheme="majorHAnsi" w:eastAsiaTheme="majorEastAsia" w:hAnsiTheme="majorHAnsi" w:cstheme="majorBidi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95290E"/>
    <w:pPr>
      <w:ind w:left="720"/>
    </w:pPr>
  </w:style>
  <w:style w:type="character" w:customStyle="1" w:styleId="Domylnaczcionkaakapitu1">
    <w:name w:val="Domyślna czcionka akapitu1"/>
    <w:rsid w:val="006938B6"/>
  </w:style>
  <w:style w:type="paragraph" w:styleId="Legenda">
    <w:name w:val="caption"/>
    <w:basedOn w:val="Normalny"/>
    <w:qFormat/>
    <w:rsid w:val="0095290E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styleId="Pogrubienie">
    <w:name w:val="Strong"/>
    <w:basedOn w:val="Domylnaczcionkaakapitu1"/>
    <w:qFormat/>
    <w:rsid w:val="0095290E"/>
    <w:rPr>
      <w:b/>
      <w:bC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5290E"/>
    <w:pPr>
      <w:keepLines/>
      <w:numPr>
        <w:numId w:val="0"/>
      </w:numPr>
      <w:suppressAutoHyphens w:val="0"/>
      <w:spacing w:before="480" w:after="0"/>
      <w:outlineLvl w:val="9"/>
    </w:pPr>
    <w:rPr>
      <w:rFonts w:eastAsia="Times New Roman" w:cs="Times New Roman"/>
      <w:color w:val="365F91"/>
      <w:kern w:val="0"/>
      <w:sz w:val="28"/>
      <w:szCs w:val="28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6A17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6A17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6A17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6A17F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rsid w:val="00F07F4A"/>
    <w:rPr>
      <w:color w:val="0000FF"/>
      <w:u w:val="single"/>
    </w:rPr>
  </w:style>
  <w:style w:type="paragraph" w:customStyle="1" w:styleId="Akapitzlist1">
    <w:name w:val="Akapit z listą1"/>
    <w:basedOn w:val="Normalny"/>
    <w:rsid w:val="000D6B5E"/>
    <w:pPr>
      <w:suppressAutoHyphens w:val="0"/>
      <w:ind w:left="720"/>
      <w:contextualSpacing/>
    </w:pPr>
    <w:rPr>
      <w:rFonts w:eastAsia="Times New Roman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2B1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2B1A"/>
    <w:rPr>
      <w:rFonts w:ascii="Calibri" w:hAnsi="Calibri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2B1A"/>
    <w:rPr>
      <w:vertAlign w:val="superscript"/>
    </w:rPr>
  </w:style>
  <w:style w:type="paragraph" w:styleId="Zwykytekst">
    <w:name w:val="Plain Text"/>
    <w:aliases w:val=" Znak Znak, Znak Znak Znak"/>
    <w:basedOn w:val="Normalny"/>
    <w:link w:val="ZwykytekstZnak"/>
    <w:rsid w:val="00F454E6"/>
    <w:pPr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rsid w:val="00F454E6"/>
    <w:rPr>
      <w:rFonts w:ascii="Courier New" w:eastAsia="Times New Roman" w:hAnsi="Courier New" w:cs="Courier New"/>
    </w:rPr>
  </w:style>
  <w:style w:type="paragraph" w:customStyle="1" w:styleId="AWIENIE">
    <w:name w:val="AWIENI*E"/>
    <w:basedOn w:val="Normalny"/>
    <w:rsid w:val="00F454E6"/>
    <w:pPr>
      <w:suppressAutoHyphens w:val="0"/>
      <w:spacing w:after="0" w:line="24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454E6"/>
    <w:pPr>
      <w:suppressAutoHyphens w:val="0"/>
      <w:spacing w:after="0" w:line="264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454E6"/>
    <w:rPr>
      <w:rFonts w:ascii="Arial" w:eastAsia="Times New Roman" w:hAnsi="Arial" w:cs="Arial"/>
      <w:sz w:val="24"/>
      <w:szCs w:val="24"/>
    </w:rPr>
  </w:style>
  <w:style w:type="paragraph" w:styleId="Nagwek">
    <w:name w:val="header"/>
    <w:basedOn w:val="Normalny"/>
    <w:link w:val="NagwekZnak"/>
    <w:rsid w:val="00F454E6"/>
    <w:pPr>
      <w:tabs>
        <w:tab w:val="center" w:pos="4536"/>
        <w:tab w:val="right" w:pos="9072"/>
      </w:tabs>
      <w:suppressAutoHyphens w:val="0"/>
      <w:spacing w:after="0" w:line="264" w:lineRule="auto"/>
    </w:pPr>
    <w:rPr>
      <w:rFonts w:ascii="Arial" w:eastAsia="Times New Roman" w:hAnsi="Arial" w:cs="Arial"/>
      <w:lang w:eastAsia="pl-PL"/>
    </w:rPr>
  </w:style>
  <w:style w:type="character" w:customStyle="1" w:styleId="NagwekZnak">
    <w:name w:val="Nagłówek Znak"/>
    <w:basedOn w:val="Domylnaczcionkaakapitu"/>
    <w:link w:val="Nagwek"/>
    <w:rsid w:val="00F454E6"/>
    <w:rPr>
      <w:rFonts w:ascii="Arial" w:eastAsia="Times New Roman" w:hAnsi="Arial" w:cs="Arial"/>
      <w:sz w:val="22"/>
      <w:szCs w:val="22"/>
    </w:rPr>
  </w:style>
  <w:style w:type="character" w:customStyle="1" w:styleId="FontStyle41">
    <w:name w:val="Font Style41"/>
    <w:rsid w:val="00F454E6"/>
    <w:rPr>
      <w:rFonts w:ascii="MS Reference Sans Serif" w:hAnsi="MS Reference Sans Serif" w:cs="MS Reference Sans Serif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431B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1B89"/>
    <w:rPr>
      <w:rFonts w:ascii="Calibri" w:hAnsi="Calibri"/>
      <w:sz w:val="22"/>
      <w:szCs w:val="22"/>
      <w:lang w:eastAsia="zh-CN"/>
    </w:rPr>
  </w:style>
  <w:style w:type="paragraph" w:customStyle="1" w:styleId="divparagraph">
    <w:name w:val="div.paragraph"/>
    <w:uiPriority w:val="99"/>
    <w:rsid w:val="00A636B6"/>
    <w:pPr>
      <w:widowControl w:val="0"/>
      <w:autoSpaceDE w:val="0"/>
      <w:autoSpaceDN w:val="0"/>
      <w:adjustRightInd w:val="0"/>
      <w:spacing w:line="40" w:lineRule="atLeast"/>
    </w:pPr>
    <w:rPr>
      <w:rFonts w:ascii="Helvetica" w:eastAsiaTheme="minorEastAsia" w:hAnsi="Helvetica" w:cs="Helvetica"/>
      <w:color w:val="000000"/>
      <w:sz w:val="18"/>
      <w:szCs w:val="18"/>
    </w:rPr>
  </w:style>
  <w:style w:type="paragraph" w:customStyle="1" w:styleId="divpoint">
    <w:name w:val="div.point"/>
    <w:uiPriority w:val="99"/>
    <w:rsid w:val="00A636B6"/>
    <w:pPr>
      <w:widowControl w:val="0"/>
      <w:autoSpaceDE w:val="0"/>
      <w:autoSpaceDN w:val="0"/>
      <w:adjustRightInd w:val="0"/>
      <w:spacing w:line="40" w:lineRule="atLeast"/>
      <w:ind w:left="120"/>
    </w:pPr>
    <w:rPr>
      <w:rFonts w:ascii="Helvetica" w:eastAsiaTheme="minorEastAsia" w:hAnsi="Helvetica" w:cs="Helvetica"/>
      <w:color w:val="000000"/>
      <w:sz w:val="18"/>
      <w:szCs w:val="18"/>
    </w:rPr>
  </w:style>
  <w:style w:type="paragraph" w:customStyle="1" w:styleId="h1maintyt">
    <w:name w:val="h1.maintyt"/>
    <w:uiPriority w:val="99"/>
    <w:rsid w:val="00F63B88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Theme="minorEastAsia" w:hAnsi="Helvetica" w:cs="Helvetica"/>
      <w:b/>
      <w:bCs/>
      <w:color w:val="000000"/>
      <w:sz w:val="18"/>
      <w:szCs w:val="1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C57C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C57C2"/>
    <w:rPr>
      <w:rFonts w:ascii="Calibri" w:hAnsi="Calibri"/>
      <w:sz w:val="22"/>
      <w:szCs w:val="22"/>
      <w:lang w:eastAsia="zh-CN"/>
    </w:rPr>
  </w:style>
  <w:style w:type="paragraph" w:styleId="Tekstpodstawowy2">
    <w:name w:val="Body Text 2"/>
    <w:basedOn w:val="Normalny"/>
    <w:link w:val="Tekstpodstawowy2Znak"/>
    <w:uiPriority w:val="99"/>
    <w:unhideWhenUsed/>
    <w:rsid w:val="00AC57C2"/>
    <w:pPr>
      <w:suppressAutoHyphens w:val="0"/>
      <w:spacing w:after="120" w:line="48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57C2"/>
    <w:rPr>
      <w:rFonts w:eastAsia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C57C2"/>
    <w:pPr>
      <w:suppressAutoHyphens w:val="0"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C57C2"/>
    <w:rPr>
      <w:rFonts w:eastAsia="Times New Roman"/>
      <w:sz w:val="24"/>
      <w:szCs w:val="24"/>
    </w:rPr>
  </w:style>
  <w:style w:type="paragraph" w:customStyle="1" w:styleId="Styl">
    <w:name w:val="Styl"/>
    <w:rsid w:val="00AC57C2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2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2A34"/>
    <w:rPr>
      <w:rFonts w:ascii="Segoe UI" w:hAnsi="Segoe UI" w:cs="Segoe UI"/>
      <w:sz w:val="18"/>
      <w:szCs w:val="18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D564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564D"/>
    <w:rPr>
      <w:rFonts w:ascii="Calibri" w:hAnsi="Calibri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D564D"/>
    <w:rPr>
      <w:vertAlign w:val="superscript"/>
    </w:rPr>
  </w:style>
  <w:style w:type="paragraph" w:styleId="Lista3">
    <w:name w:val="List 3"/>
    <w:basedOn w:val="Normalny"/>
    <w:rsid w:val="006D7A28"/>
    <w:pPr>
      <w:suppressAutoHyphens w:val="0"/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val="en-US" w:eastAsia="en-US"/>
    </w:rPr>
  </w:style>
  <w:style w:type="numbering" w:customStyle="1" w:styleId="Zaimportowanystyl2">
    <w:name w:val="Zaimportowany styl 2"/>
    <w:rsid w:val="00F46867"/>
    <w:pPr>
      <w:numPr>
        <w:numId w:val="14"/>
      </w:numPr>
    </w:pPr>
  </w:style>
  <w:style w:type="numbering" w:customStyle="1" w:styleId="Zaimportowanystyl3">
    <w:name w:val="Zaimportowany styl 3"/>
    <w:rsid w:val="00F46867"/>
    <w:pPr>
      <w:numPr>
        <w:numId w:val="16"/>
      </w:numPr>
    </w:pPr>
  </w:style>
  <w:style w:type="numbering" w:customStyle="1" w:styleId="Zaimportowanystyl4">
    <w:name w:val="Zaimportowany styl 4"/>
    <w:rsid w:val="00F46867"/>
    <w:pPr>
      <w:numPr>
        <w:numId w:val="18"/>
      </w:numPr>
    </w:pPr>
  </w:style>
  <w:style w:type="numbering" w:customStyle="1" w:styleId="Zaimportowanystyl5">
    <w:name w:val="Zaimportowany styl 5"/>
    <w:rsid w:val="00F46867"/>
    <w:pPr>
      <w:numPr>
        <w:numId w:val="20"/>
      </w:numPr>
    </w:pPr>
  </w:style>
  <w:style w:type="numbering" w:customStyle="1" w:styleId="Zaimportowanystyl6">
    <w:name w:val="Zaimportowany styl 6"/>
    <w:rsid w:val="00F46867"/>
    <w:pPr>
      <w:numPr>
        <w:numId w:val="22"/>
      </w:numPr>
    </w:pPr>
  </w:style>
  <w:style w:type="numbering" w:customStyle="1" w:styleId="Zaimportowanystyl7">
    <w:name w:val="Zaimportowany styl 7"/>
    <w:rsid w:val="00F46867"/>
    <w:pPr>
      <w:numPr>
        <w:numId w:val="24"/>
      </w:numPr>
    </w:pPr>
  </w:style>
  <w:style w:type="numbering" w:customStyle="1" w:styleId="Zaimportowanystyl8">
    <w:name w:val="Zaimportowany styl 8"/>
    <w:rsid w:val="00F46867"/>
    <w:pPr>
      <w:numPr>
        <w:numId w:val="26"/>
      </w:numPr>
    </w:pPr>
  </w:style>
  <w:style w:type="numbering" w:customStyle="1" w:styleId="Zaimportowanystyl9">
    <w:name w:val="Zaimportowany styl 9"/>
    <w:rsid w:val="00F46867"/>
    <w:pPr>
      <w:numPr>
        <w:numId w:val="29"/>
      </w:numPr>
    </w:pPr>
  </w:style>
  <w:style w:type="numbering" w:customStyle="1" w:styleId="Zaimportowanystyl10">
    <w:name w:val="Zaimportowany styl 10"/>
    <w:rsid w:val="00F46867"/>
    <w:pPr>
      <w:numPr>
        <w:numId w:val="31"/>
      </w:numPr>
    </w:pPr>
  </w:style>
  <w:style w:type="numbering" w:customStyle="1" w:styleId="Zaimportowanystyl11">
    <w:name w:val="Zaimportowany styl 11"/>
    <w:rsid w:val="00F46867"/>
    <w:pPr>
      <w:numPr>
        <w:numId w:val="33"/>
      </w:numPr>
    </w:pPr>
  </w:style>
  <w:style w:type="numbering" w:customStyle="1" w:styleId="Zaimportowanystyl12">
    <w:name w:val="Zaimportowany styl 12"/>
    <w:rsid w:val="00F46867"/>
    <w:pPr>
      <w:numPr>
        <w:numId w:val="37"/>
      </w:numPr>
    </w:pPr>
  </w:style>
  <w:style w:type="numbering" w:customStyle="1" w:styleId="Zaimportowanystyl13">
    <w:name w:val="Zaimportowany styl 13"/>
    <w:rsid w:val="00F46867"/>
    <w:pPr>
      <w:numPr>
        <w:numId w:val="39"/>
      </w:numPr>
    </w:pPr>
  </w:style>
  <w:style w:type="numbering" w:customStyle="1" w:styleId="Zaimportowanystyl14">
    <w:name w:val="Zaimportowany styl 14"/>
    <w:rsid w:val="00F46867"/>
    <w:pPr>
      <w:numPr>
        <w:numId w:val="41"/>
      </w:numPr>
    </w:pPr>
  </w:style>
  <w:style w:type="numbering" w:customStyle="1" w:styleId="Zaimportowanystyl15">
    <w:name w:val="Zaimportowany styl 15"/>
    <w:rsid w:val="00F46867"/>
    <w:pPr>
      <w:numPr>
        <w:numId w:val="43"/>
      </w:numPr>
    </w:pPr>
  </w:style>
  <w:style w:type="numbering" w:customStyle="1" w:styleId="Zaimportowanystyl16">
    <w:name w:val="Zaimportowany styl 16"/>
    <w:rsid w:val="00F46867"/>
    <w:pPr>
      <w:numPr>
        <w:numId w:val="45"/>
      </w:numPr>
    </w:pPr>
  </w:style>
  <w:style w:type="numbering" w:customStyle="1" w:styleId="Zaimportowanystyl17">
    <w:name w:val="Zaimportowany styl 17"/>
    <w:rsid w:val="00F46867"/>
    <w:pPr>
      <w:numPr>
        <w:numId w:val="47"/>
      </w:numPr>
    </w:pPr>
  </w:style>
  <w:style w:type="numbering" w:customStyle="1" w:styleId="Zaimportowanystyl18">
    <w:name w:val="Zaimportowany styl 18"/>
    <w:rsid w:val="00F46867"/>
    <w:pPr>
      <w:numPr>
        <w:numId w:val="49"/>
      </w:numPr>
    </w:pPr>
  </w:style>
  <w:style w:type="numbering" w:customStyle="1" w:styleId="Zaimportowanystyl19">
    <w:name w:val="Zaimportowany styl 19"/>
    <w:rsid w:val="00F46867"/>
    <w:pPr>
      <w:numPr>
        <w:numId w:val="51"/>
      </w:numPr>
    </w:pPr>
  </w:style>
  <w:style w:type="numbering" w:customStyle="1" w:styleId="Zaimportowanystyl20">
    <w:name w:val="Zaimportowany styl 20"/>
    <w:rsid w:val="00F46867"/>
    <w:pPr>
      <w:numPr>
        <w:numId w:val="52"/>
      </w:numPr>
    </w:pPr>
  </w:style>
  <w:style w:type="numbering" w:customStyle="1" w:styleId="Zaimportowanystyl21">
    <w:name w:val="Zaimportowany styl 21"/>
    <w:rsid w:val="00F46867"/>
    <w:pPr>
      <w:numPr>
        <w:numId w:val="53"/>
      </w:numPr>
    </w:pPr>
  </w:style>
  <w:style w:type="numbering" w:customStyle="1" w:styleId="Zaimportowanystyl22">
    <w:name w:val="Zaimportowany styl 22"/>
    <w:rsid w:val="00F46867"/>
    <w:pPr>
      <w:numPr>
        <w:numId w:val="56"/>
      </w:numPr>
    </w:pPr>
  </w:style>
  <w:style w:type="character" w:customStyle="1" w:styleId="highlight">
    <w:name w:val="highlight"/>
    <w:rsid w:val="00D6411A"/>
  </w:style>
  <w:style w:type="character" w:styleId="Odwoaniedokomentarza">
    <w:name w:val="annotation reference"/>
    <w:basedOn w:val="Domylnaczcionkaakapitu"/>
    <w:uiPriority w:val="99"/>
    <w:semiHidden/>
    <w:unhideWhenUsed/>
    <w:rsid w:val="00DA27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27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277F"/>
    <w:rPr>
      <w:rFonts w:ascii="Calibri" w:hAnsi="Calibri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27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277F"/>
    <w:rPr>
      <w:rFonts w:ascii="Calibri" w:hAnsi="Calibri"/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1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1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7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8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3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9079">
              <w:marLeft w:val="0"/>
              <w:marRight w:val="0"/>
              <w:marTop w:val="0"/>
              <w:marBottom w:val="7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17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14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82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242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115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6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cos.pl" TargetMode="External"/><Relationship Id="rId13" Type="http://schemas.openxmlformats.org/officeDocument/2006/relationships/header" Target="header3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hyperlink" Target="mailto:przetargi@cos.pl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EC7E52-3719-4259-AA46-60837DC5B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30</Pages>
  <Words>11217</Words>
  <Characters>67308</Characters>
  <Application>Microsoft Office Word</Application>
  <DocSecurity>0</DocSecurity>
  <Lines>560</Lines>
  <Paragraphs>156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Głocka</dc:creator>
  <cp:keywords/>
  <dc:description/>
  <cp:lastModifiedBy>Wawrzyniec</cp:lastModifiedBy>
  <cp:revision>3</cp:revision>
  <cp:lastPrinted>2017-02-14T12:37:00Z</cp:lastPrinted>
  <dcterms:created xsi:type="dcterms:W3CDTF">2017-02-15T10:11:00Z</dcterms:created>
  <dcterms:modified xsi:type="dcterms:W3CDTF">2017-02-15T10:13:00Z</dcterms:modified>
</cp:coreProperties>
</file>